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759B2" w14:textId="77777777" w:rsidR="00151886" w:rsidRPr="00151886" w:rsidRDefault="00151886" w:rsidP="00151886">
      <w:pPr>
        <w:keepNext/>
        <w:spacing w:after="0"/>
        <w:ind w:firstLine="709"/>
        <w:jc w:val="right"/>
        <w:rPr>
          <w:rFonts w:ascii="Times New Roman" w:hAnsi="Times New Roman"/>
          <w:b/>
          <w:sz w:val="24"/>
          <w:szCs w:val="24"/>
        </w:rPr>
      </w:pPr>
      <w:bookmarkStart w:id="0" w:name="_Toc132707342"/>
      <w:r w:rsidRPr="00151886">
        <w:rPr>
          <w:rFonts w:ascii="Times New Roman" w:hAnsi="Times New Roman"/>
          <w:b/>
          <w:sz w:val="24"/>
          <w:szCs w:val="24"/>
        </w:rPr>
        <w:t>ПРИЛОЖЕНИЕ 5</w:t>
      </w:r>
    </w:p>
    <w:p w14:paraId="1D75193F" w14:textId="1F00FB6C" w:rsidR="00A61134" w:rsidRPr="00151886" w:rsidRDefault="00151886" w:rsidP="00151886">
      <w:pPr>
        <w:keepNext/>
        <w:spacing w:after="0"/>
        <w:jc w:val="right"/>
        <w:outlineLvl w:val="0"/>
        <w:rPr>
          <w:rFonts w:ascii="Times New Roman" w:hAnsi="Times New Roman"/>
          <w:b/>
          <w:sz w:val="24"/>
          <w:szCs w:val="24"/>
        </w:rPr>
      </w:pPr>
      <w:r w:rsidRPr="00151886">
        <w:rPr>
          <w:rFonts w:ascii="Times New Roman" w:hAnsi="Times New Roman"/>
          <w:b/>
          <w:kern w:val="32"/>
          <w:sz w:val="24"/>
          <w:szCs w:val="24"/>
          <w:lang w:eastAsia="x-none"/>
        </w:rPr>
        <w:t xml:space="preserve">к АОП по </w:t>
      </w:r>
      <w:bookmarkStart w:id="1" w:name="_Hlk147906861"/>
      <w:r w:rsidRPr="00151886">
        <w:rPr>
          <w:rFonts w:ascii="Times New Roman" w:hAnsi="Times New Roman"/>
          <w:b/>
          <w:kern w:val="32"/>
          <w:sz w:val="24"/>
          <w:szCs w:val="24"/>
          <w:lang w:eastAsia="x-none"/>
        </w:rPr>
        <w:t xml:space="preserve">специальности </w:t>
      </w:r>
      <w:r w:rsidRPr="00151886">
        <w:rPr>
          <w:rFonts w:ascii="Times New Roman" w:hAnsi="Times New Roman"/>
          <w:b/>
          <w:kern w:val="32"/>
          <w:sz w:val="24"/>
          <w:szCs w:val="24"/>
          <w:lang w:eastAsia="x-none"/>
        </w:rPr>
        <w:br/>
      </w:r>
      <w:bookmarkEnd w:id="0"/>
      <w:bookmarkEnd w:id="1"/>
      <w:r w:rsidR="00A61134" w:rsidRPr="00151886">
        <w:rPr>
          <w:rFonts w:ascii="Times New Roman" w:hAnsi="Times New Roman"/>
          <w:b/>
          <w:sz w:val="24"/>
          <w:szCs w:val="24"/>
        </w:rPr>
        <w:t>21.02.</w:t>
      </w:r>
      <w:r>
        <w:rPr>
          <w:rFonts w:ascii="Times New Roman" w:hAnsi="Times New Roman"/>
          <w:b/>
          <w:sz w:val="24"/>
          <w:szCs w:val="24"/>
        </w:rPr>
        <w:t>19</w:t>
      </w:r>
      <w:r w:rsidR="00A61134" w:rsidRPr="00151886">
        <w:rPr>
          <w:rFonts w:ascii="Times New Roman" w:hAnsi="Times New Roman"/>
          <w:b/>
          <w:sz w:val="24"/>
          <w:szCs w:val="24"/>
        </w:rPr>
        <w:t xml:space="preserve"> Землеустройство</w:t>
      </w:r>
    </w:p>
    <w:p w14:paraId="30563877" w14:textId="77777777" w:rsidR="00A61134" w:rsidRPr="00151886" w:rsidRDefault="00A61134" w:rsidP="00A61134">
      <w:pPr>
        <w:jc w:val="right"/>
        <w:rPr>
          <w:rFonts w:ascii="Times New Roman" w:hAnsi="Times New Roman"/>
          <w:b/>
          <w:i/>
          <w:sz w:val="24"/>
          <w:szCs w:val="24"/>
        </w:rPr>
      </w:pPr>
    </w:p>
    <w:p w14:paraId="76C0F802" w14:textId="77777777" w:rsidR="00A61134" w:rsidRPr="00151886" w:rsidRDefault="00A61134" w:rsidP="00A61134">
      <w:pPr>
        <w:jc w:val="center"/>
        <w:rPr>
          <w:rFonts w:ascii="Times New Roman" w:hAnsi="Times New Roman"/>
          <w:b/>
          <w:i/>
          <w:sz w:val="24"/>
          <w:szCs w:val="24"/>
        </w:rPr>
      </w:pPr>
    </w:p>
    <w:p w14:paraId="63F74934" w14:textId="77777777" w:rsidR="00A61134" w:rsidRPr="00231D9B" w:rsidRDefault="00A61134" w:rsidP="00A61134">
      <w:pPr>
        <w:jc w:val="center"/>
        <w:rPr>
          <w:rFonts w:ascii="Times New Roman" w:hAnsi="Times New Roman"/>
          <w:b/>
          <w:i/>
          <w:sz w:val="24"/>
          <w:szCs w:val="24"/>
        </w:rPr>
      </w:pPr>
    </w:p>
    <w:p w14:paraId="20C0400F" w14:textId="77777777" w:rsidR="00A61134" w:rsidRPr="00231D9B" w:rsidRDefault="00A61134" w:rsidP="00A61134">
      <w:pPr>
        <w:jc w:val="center"/>
        <w:rPr>
          <w:rFonts w:ascii="Times New Roman" w:hAnsi="Times New Roman"/>
          <w:b/>
          <w:i/>
          <w:sz w:val="24"/>
          <w:szCs w:val="24"/>
        </w:rPr>
      </w:pPr>
    </w:p>
    <w:p w14:paraId="0A665612" w14:textId="77777777" w:rsidR="00A61134" w:rsidRPr="00231D9B" w:rsidRDefault="00A61134" w:rsidP="00A61134">
      <w:pPr>
        <w:jc w:val="center"/>
        <w:rPr>
          <w:rFonts w:ascii="Times New Roman" w:hAnsi="Times New Roman"/>
          <w:b/>
          <w:i/>
          <w:sz w:val="24"/>
          <w:szCs w:val="24"/>
        </w:rPr>
      </w:pPr>
    </w:p>
    <w:p w14:paraId="1300A31E" w14:textId="77777777" w:rsidR="00A61134" w:rsidRPr="00231D9B" w:rsidRDefault="00A61134" w:rsidP="00A61134">
      <w:pPr>
        <w:jc w:val="center"/>
        <w:rPr>
          <w:rFonts w:ascii="Times New Roman" w:hAnsi="Times New Roman"/>
          <w:b/>
          <w:i/>
          <w:sz w:val="24"/>
          <w:szCs w:val="24"/>
        </w:rPr>
      </w:pPr>
    </w:p>
    <w:p w14:paraId="1A7E80AE" w14:textId="77777777" w:rsidR="00A61134" w:rsidRPr="00231D9B" w:rsidRDefault="00A61134" w:rsidP="00A61134">
      <w:pPr>
        <w:jc w:val="center"/>
        <w:rPr>
          <w:rFonts w:ascii="Times New Roman" w:hAnsi="Times New Roman"/>
          <w:b/>
          <w:i/>
          <w:sz w:val="24"/>
          <w:szCs w:val="24"/>
        </w:rPr>
      </w:pPr>
    </w:p>
    <w:p w14:paraId="76F6F9AF" w14:textId="7BD5B705" w:rsidR="00151886" w:rsidRPr="00151886" w:rsidRDefault="00151886" w:rsidP="00151886">
      <w:pPr>
        <w:jc w:val="center"/>
        <w:rPr>
          <w:rFonts w:ascii="Times New Roman" w:hAnsi="Times New Roman"/>
          <w:b/>
          <w:iCs/>
          <w:sz w:val="24"/>
          <w:szCs w:val="24"/>
        </w:rPr>
      </w:pPr>
      <w:r w:rsidRPr="00151886">
        <w:rPr>
          <w:rFonts w:ascii="Times New Roman" w:hAnsi="Times New Roman"/>
          <w:b/>
          <w:iCs/>
          <w:sz w:val="24"/>
          <w:szCs w:val="24"/>
        </w:rPr>
        <w:t>АДАПТИРОВАННАЯ РАБОЧАЯ ПРОГРАММА ВОСПИТАНИЯ</w:t>
      </w:r>
    </w:p>
    <w:p w14:paraId="021B5155" w14:textId="77777777" w:rsidR="00A61134" w:rsidRPr="00231D9B" w:rsidRDefault="00A61134" w:rsidP="00A61134">
      <w:pPr>
        <w:jc w:val="center"/>
        <w:rPr>
          <w:rFonts w:ascii="Times New Roman" w:hAnsi="Times New Roman"/>
          <w:b/>
          <w:i/>
          <w:sz w:val="24"/>
          <w:szCs w:val="24"/>
        </w:rPr>
      </w:pPr>
    </w:p>
    <w:p w14:paraId="0753B0D6" w14:textId="77777777" w:rsidR="00A61134" w:rsidRPr="00231D9B" w:rsidRDefault="00A61134" w:rsidP="00A61134">
      <w:pPr>
        <w:jc w:val="center"/>
        <w:rPr>
          <w:rFonts w:ascii="Times New Roman" w:hAnsi="Times New Roman"/>
          <w:b/>
          <w:iCs/>
          <w:sz w:val="24"/>
          <w:szCs w:val="24"/>
        </w:rPr>
      </w:pPr>
    </w:p>
    <w:p w14:paraId="30B3C328" w14:textId="77777777" w:rsidR="00A61134" w:rsidRPr="00231D9B" w:rsidRDefault="00A61134" w:rsidP="00A61134">
      <w:pPr>
        <w:jc w:val="center"/>
        <w:rPr>
          <w:rFonts w:ascii="Times New Roman" w:hAnsi="Times New Roman"/>
          <w:b/>
          <w:i/>
          <w:sz w:val="24"/>
          <w:szCs w:val="24"/>
        </w:rPr>
      </w:pPr>
    </w:p>
    <w:p w14:paraId="7B529EF5" w14:textId="77777777" w:rsidR="00A61134" w:rsidRPr="00231D9B" w:rsidRDefault="00A61134" w:rsidP="00A61134">
      <w:pPr>
        <w:jc w:val="center"/>
        <w:rPr>
          <w:rFonts w:ascii="Times New Roman" w:hAnsi="Times New Roman"/>
          <w:b/>
          <w:i/>
          <w:sz w:val="24"/>
          <w:szCs w:val="24"/>
        </w:rPr>
      </w:pPr>
    </w:p>
    <w:p w14:paraId="2BA91D82" w14:textId="77777777" w:rsidR="00A61134" w:rsidRPr="00231D9B" w:rsidRDefault="00A61134" w:rsidP="00A61134">
      <w:pPr>
        <w:jc w:val="center"/>
        <w:rPr>
          <w:rFonts w:ascii="Times New Roman" w:hAnsi="Times New Roman"/>
          <w:b/>
          <w:i/>
          <w:sz w:val="24"/>
          <w:szCs w:val="24"/>
        </w:rPr>
      </w:pPr>
    </w:p>
    <w:p w14:paraId="11DDCB7D" w14:textId="77777777" w:rsidR="00A61134" w:rsidRPr="00231D9B" w:rsidRDefault="00A61134" w:rsidP="00A61134">
      <w:pPr>
        <w:jc w:val="center"/>
        <w:rPr>
          <w:rFonts w:ascii="Times New Roman" w:hAnsi="Times New Roman"/>
          <w:b/>
          <w:i/>
          <w:sz w:val="24"/>
          <w:szCs w:val="24"/>
        </w:rPr>
      </w:pPr>
    </w:p>
    <w:p w14:paraId="04D423ED" w14:textId="77777777" w:rsidR="00A61134" w:rsidRPr="00231D9B" w:rsidRDefault="00A61134" w:rsidP="00A61134">
      <w:pPr>
        <w:jc w:val="center"/>
        <w:rPr>
          <w:rFonts w:ascii="Times New Roman" w:hAnsi="Times New Roman"/>
          <w:b/>
          <w:i/>
          <w:sz w:val="24"/>
          <w:szCs w:val="24"/>
        </w:rPr>
      </w:pPr>
    </w:p>
    <w:p w14:paraId="5972E056" w14:textId="77777777" w:rsidR="00A61134" w:rsidRPr="00231D9B" w:rsidRDefault="00A61134" w:rsidP="00A61134">
      <w:pPr>
        <w:jc w:val="center"/>
        <w:rPr>
          <w:rFonts w:ascii="Times New Roman" w:hAnsi="Times New Roman"/>
          <w:b/>
          <w:i/>
          <w:sz w:val="24"/>
          <w:szCs w:val="24"/>
        </w:rPr>
      </w:pPr>
    </w:p>
    <w:p w14:paraId="271527A6" w14:textId="77777777" w:rsidR="00A61134" w:rsidRPr="00231D9B" w:rsidRDefault="00A61134" w:rsidP="00A61134">
      <w:pPr>
        <w:jc w:val="center"/>
        <w:rPr>
          <w:rFonts w:ascii="Times New Roman" w:hAnsi="Times New Roman"/>
          <w:b/>
          <w:i/>
          <w:sz w:val="24"/>
          <w:szCs w:val="24"/>
        </w:rPr>
      </w:pPr>
    </w:p>
    <w:p w14:paraId="719ECE10" w14:textId="77777777" w:rsidR="00A61134" w:rsidRPr="00231D9B" w:rsidRDefault="00A61134" w:rsidP="00A61134">
      <w:pPr>
        <w:jc w:val="center"/>
        <w:rPr>
          <w:rFonts w:ascii="Times New Roman" w:hAnsi="Times New Roman"/>
          <w:b/>
          <w:i/>
          <w:sz w:val="24"/>
          <w:szCs w:val="24"/>
        </w:rPr>
      </w:pPr>
    </w:p>
    <w:p w14:paraId="745435F1" w14:textId="77777777" w:rsidR="00A61134" w:rsidRPr="00231D9B" w:rsidRDefault="00A61134" w:rsidP="00A61134">
      <w:pPr>
        <w:jc w:val="center"/>
        <w:rPr>
          <w:rFonts w:ascii="Times New Roman" w:hAnsi="Times New Roman"/>
          <w:b/>
          <w:iCs/>
          <w:sz w:val="24"/>
          <w:szCs w:val="24"/>
        </w:rPr>
      </w:pPr>
    </w:p>
    <w:p w14:paraId="5DA661C0" w14:textId="77777777" w:rsidR="00A61134" w:rsidRPr="00231D9B" w:rsidRDefault="00A61134" w:rsidP="00A61134">
      <w:pPr>
        <w:jc w:val="center"/>
        <w:rPr>
          <w:rFonts w:ascii="Times New Roman" w:hAnsi="Times New Roman"/>
          <w:b/>
          <w:iCs/>
          <w:sz w:val="24"/>
          <w:szCs w:val="24"/>
        </w:rPr>
      </w:pPr>
    </w:p>
    <w:p w14:paraId="5300DEB0" w14:textId="77777777" w:rsidR="00A61134" w:rsidRPr="00231D9B" w:rsidRDefault="00A61134" w:rsidP="00A61134">
      <w:pPr>
        <w:jc w:val="center"/>
        <w:rPr>
          <w:rFonts w:ascii="Times New Roman" w:hAnsi="Times New Roman"/>
          <w:b/>
          <w:iCs/>
          <w:sz w:val="24"/>
          <w:szCs w:val="24"/>
        </w:rPr>
      </w:pPr>
    </w:p>
    <w:p w14:paraId="636BDAE8" w14:textId="77777777" w:rsidR="00A61134" w:rsidRPr="00231D9B" w:rsidRDefault="00A61134" w:rsidP="00A61134">
      <w:pPr>
        <w:jc w:val="center"/>
        <w:rPr>
          <w:rFonts w:ascii="Times New Roman" w:hAnsi="Times New Roman"/>
          <w:b/>
          <w:iCs/>
          <w:sz w:val="24"/>
          <w:szCs w:val="24"/>
        </w:rPr>
      </w:pPr>
    </w:p>
    <w:p w14:paraId="3BB9CF5F" w14:textId="77777777" w:rsidR="00A61134" w:rsidRPr="00231D9B" w:rsidRDefault="00A61134" w:rsidP="00A61134">
      <w:pPr>
        <w:jc w:val="center"/>
        <w:rPr>
          <w:rFonts w:ascii="Times New Roman" w:hAnsi="Times New Roman"/>
          <w:b/>
          <w:iCs/>
          <w:sz w:val="24"/>
          <w:szCs w:val="24"/>
        </w:rPr>
      </w:pPr>
    </w:p>
    <w:p w14:paraId="52EA546E" w14:textId="77777777" w:rsidR="00151886" w:rsidRDefault="00A61134" w:rsidP="00A61134">
      <w:pPr>
        <w:jc w:val="center"/>
        <w:rPr>
          <w:rFonts w:ascii="Times New Roman" w:hAnsi="Times New Roman"/>
          <w:b/>
          <w:bCs/>
          <w:iCs/>
          <w:sz w:val="24"/>
        </w:rPr>
      </w:pPr>
      <w:r w:rsidRPr="00231D9B">
        <w:rPr>
          <w:rFonts w:ascii="Times New Roman" w:hAnsi="Times New Roman"/>
          <w:b/>
          <w:bCs/>
          <w:iCs/>
          <w:sz w:val="24"/>
        </w:rPr>
        <w:t>202</w:t>
      </w:r>
      <w:r w:rsidR="00151886">
        <w:rPr>
          <w:rFonts w:ascii="Times New Roman" w:hAnsi="Times New Roman"/>
          <w:b/>
          <w:bCs/>
          <w:iCs/>
          <w:sz w:val="24"/>
        </w:rPr>
        <w:t>5</w:t>
      </w:r>
      <w:r w:rsidRPr="00231D9B">
        <w:rPr>
          <w:rFonts w:ascii="Times New Roman" w:hAnsi="Times New Roman"/>
          <w:b/>
          <w:bCs/>
          <w:iCs/>
          <w:sz w:val="24"/>
        </w:rPr>
        <w:t xml:space="preserve"> г.</w:t>
      </w:r>
    </w:p>
    <w:p w14:paraId="175CE908" w14:textId="77777777" w:rsidR="00151886" w:rsidRDefault="00151886" w:rsidP="00A61134">
      <w:pPr>
        <w:jc w:val="center"/>
        <w:rPr>
          <w:rFonts w:ascii="Times New Roman" w:hAnsi="Times New Roman"/>
          <w:b/>
          <w:bCs/>
          <w:iCs/>
          <w:sz w:val="24"/>
        </w:rPr>
      </w:pPr>
    </w:p>
    <w:p w14:paraId="49D34E48" w14:textId="77777777" w:rsidR="00151886" w:rsidRDefault="00151886" w:rsidP="00A61134">
      <w:pPr>
        <w:jc w:val="center"/>
        <w:rPr>
          <w:rFonts w:ascii="Times New Roman" w:hAnsi="Times New Roman"/>
          <w:b/>
          <w:bCs/>
          <w:iCs/>
          <w:sz w:val="24"/>
        </w:rPr>
      </w:pPr>
    </w:p>
    <w:p w14:paraId="1CBED13A" w14:textId="77777777" w:rsidR="00151886" w:rsidRDefault="00151886" w:rsidP="00A61134">
      <w:pPr>
        <w:jc w:val="center"/>
        <w:rPr>
          <w:rFonts w:ascii="Times New Roman" w:hAnsi="Times New Roman"/>
          <w:b/>
          <w:bCs/>
          <w:iCs/>
          <w:sz w:val="24"/>
        </w:rPr>
      </w:pPr>
    </w:p>
    <w:p w14:paraId="4664F261" w14:textId="77777777" w:rsidR="00151886" w:rsidRPr="00995AA8" w:rsidRDefault="00151886" w:rsidP="00151886">
      <w:pPr>
        <w:spacing w:after="572" w:line="265" w:lineRule="auto"/>
        <w:ind w:left="276" w:right="274" w:hanging="10"/>
        <w:jc w:val="center"/>
        <w:rPr>
          <w:rFonts w:ascii="Times New Roman" w:hAnsi="Times New Roman"/>
          <w:color w:val="000000"/>
          <w:sz w:val="24"/>
          <w:lang w:eastAsia="en-US"/>
        </w:rPr>
      </w:pPr>
      <w:r w:rsidRPr="00EF062D">
        <w:rPr>
          <w:rFonts w:ascii="Times New Roman" w:hAnsi="Times New Roman"/>
          <w:color w:val="000000"/>
          <w:sz w:val="24"/>
          <w:lang w:eastAsia="en-US"/>
        </w:rPr>
        <w:lastRenderedPageBreak/>
        <w:t>СОДЕРЖАНИЕ</w:t>
      </w:r>
    </w:p>
    <w:p w14:paraId="29B344FD"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1. ЦЕЛЕВОЙ</w:t>
      </w:r>
      <w:r w:rsidRPr="00EF062D">
        <w:rPr>
          <w:rFonts w:ascii="Times New Roman" w:hAnsi="Times New Roman"/>
          <w:sz w:val="24"/>
          <w:szCs w:val="24"/>
        </w:rPr>
        <w:tab/>
      </w:r>
    </w:p>
    <w:p w14:paraId="5D6A57E7"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1.</w:t>
      </w:r>
      <w:r>
        <w:rPr>
          <w:rFonts w:ascii="Times New Roman" w:hAnsi="Times New Roman"/>
          <w:sz w:val="24"/>
          <w:szCs w:val="24"/>
        </w:rPr>
        <w:t>1</w:t>
      </w:r>
      <w:r w:rsidRPr="00EF062D">
        <w:rPr>
          <w:rFonts w:ascii="Times New Roman" w:hAnsi="Times New Roman"/>
          <w:sz w:val="24"/>
          <w:szCs w:val="24"/>
        </w:rPr>
        <w:t>. Целевые ориентиры воспитания</w:t>
      </w:r>
      <w:r w:rsidRPr="00EF062D">
        <w:rPr>
          <w:rFonts w:ascii="Times New Roman" w:hAnsi="Times New Roman"/>
          <w:sz w:val="24"/>
          <w:szCs w:val="24"/>
        </w:rPr>
        <w:tab/>
      </w:r>
    </w:p>
    <w:p w14:paraId="53BB2962"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2. СОДЕРЖАТЕЛЬНЫЙ</w:t>
      </w:r>
      <w:r w:rsidRPr="00EF062D">
        <w:rPr>
          <w:rFonts w:ascii="Times New Roman" w:hAnsi="Times New Roman"/>
          <w:sz w:val="24"/>
          <w:szCs w:val="24"/>
        </w:rPr>
        <w:tab/>
      </w:r>
    </w:p>
    <w:p w14:paraId="4E2F8717"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2.</w:t>
      </w:r>
      <w:r>
        <w:rPr>
          <w:rFonts w:ascii="Times New Roman" w:hAnsi="Times New Roman"/>
          <w:sz w:val="24"/>
          <w:szCs w:val="24"/>
        </w:rPr>
        <w:t>1</w:t>
      </w:r>
      <w:r w:rsidRPr="00EF062D">
        <w:rPr>
          <w:rFonts w:ascii="Times New Roman" w:hAnsi="Times New Roman"/>
          <w:sz w:val="24"/>
          <w:szCs w:val="24"/>
        </w:rPr>
        <w:t>. Воспитательные модули: виды, формы, содержание воспитательной деятельности</w:t>
      </w:r>
      <w:r w:rsidRPr="00EF062D">
        <w:rPr>
          <w:rFonts w:ascii="Times New Roman" w:hAnsi="Times New Roman"/>
          <w:sz w:val="24"/>
          <w:szCs w:val="24"/>
        </w:rPr>
        <w:tab/>
      </w:r>
    </w:p>
    <w:p w14:paraId="105E6C2D"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РАЗДЕЛ 3. ОРГАНИЗАЦИОННЫЙ</w:t>
      </w:r>
      <w:r w:rsidRPr="00EF062D">
        <w:rPr>
          <w:rFonts w:ascii="Times New Roman" w:hAnsi="Times New Roman"/>
          <w:sz w:val="24"/>
          <w:szCs w:val="24"/>
        </w:rPr>
        <w:tab/>
      </w:r>
    </w:p>
    <w:p w14:paraId="1168C6A1"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3.1. Кадровое обеспечение</w:t>
      </w:r>
      <w:r w:rsidRPr="00EF062D">
        <w:rPr>
          <w:rFonts w:ascii="Times New Roman" w:hAnsi="Times New Roman"/>
          <w:sz w:val="24"/>
          <w:szCs w:val="24"/>
        </w:rPr>
        <w:tab/>
      </w:r>
    </w:p>
    <w:p w14:paraId="7B98BE84"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3.2. Нормативно-методическое обеспечение</w:t>
      </w:r>
      <w:r w:rsidRPr="00EF062D">
        <w:rPr>
          <w:rFonts w:ascii="Times New Roman" w:hAnsi="Times New Roman"/>
          <w:sz w:val="24"/>
          <w:szCs w:val="24"/>
        </w:rPr>
        <w:tab/>
      </w:r>
    </w:p>
    <w:p w14:paraId="2DD1B85A"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3</w:t>
      </w:r>
      <w:r w:rsidRPr="00EF062D">
        <w:rPr>
          <w:rFonts w:ascii="Times New Roman" w:hAnsi="Times New Roman"/>
          <w:sz w:val="24"/>
          <w:szCs w:val="24"/>
        </w:rPr>
        <w:t>. Система поощрения профессиональной успешности и проявлений активной жизненной позиции обучающихся</w:t>
      </w:r>
      <w:r w:rsidRPr="00EF062D">
        <w:rPr>
          <w:rFonts w:ascii="Times New Roman" w:hAnsi="Times New Roman"/>
          <w:sz w:val="24"/>
          <w:szCs w:val="24"/>
        </w:rPr>
        <w:tab/>
      </w:r>
    </w:p>
    <w:p w14:paraId="619A2BD6"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3.</w:t>
      </w:r>
      <w:r>
        <w:rPr>
          <w:rFonts w:ascii="Times New Roman" w:hAnsi="Times New Roman"/>
          <w:sz w:val="24"/>
          <w:szCs w:val="24"/>
        </w:rPr>
        <w:t>4</w:t>
      </w:r>
      <w:r w:rsidRPr="00EF062D">
        <w:rPr>
          <w:rFonts w:ascii="Times New Roman" w:hAnsi="Times New Roman"/>
          <w:sz w:val="24"/>
          <w:szCs w:val="24"/>
        </w:rPr>
        <w:t>. Анализ воспитательного процесса</w:t>
      </w:r>
      <w:r w:rsidRPr="00EF062D">
        <w:rPr>
          <w:rFonts w:ascii="Times New Roman" w:hAnsi="Times New Roman"/>
          <w:sz w:val="24"/>
          <w:szCs w:val="24"/>
        </w:rPr>
        <w:tab/>
      </w:r>
    </w:p>
    <w:p w14:paraId="72909418" w14:textId="77777777" w:rsidR="00151886" w:rsidRPr="00EF062D" w:rsidRDefault="00151886" w:rsidP="00151886">
      <w:pPr>
        <w:tabs>
          <w:tab w:val="right" w:leader="dot" w:pos="9670"/>
        </w:tabs>
        <w:spacing w:after="100" w:line="259" w:lineRule="auto"/>
        <w:rPr>
          <w:rFonts w:ascii="Times New Roman" w:hAnsi="Times New Roman"/>
          <w:sz w:val="24"/>
          <w:szCs w:val="24"/>
        </w:rPr>
      </w:pPr>
      <w:r w:rsidRPr="00EF062D">
        <w:rPr>
          <w:rFonts w:ascii="Times New Roman" w:hAnsi="Times New Roman"/>
          <w:sz w:val="24"/>
          <w:szCs w:val="24"/>
        </w:rPr>
        <w:t>Примерный календарный план воспитательной работы</w:t>
      </w:r>
      <w:r w:rsidRPr="00EF062D">
        <w:rPr>
          <w:rFonts w:ascii="Times New Roman" w:hAnsi="Times New Roman"/>
          <w:sz w:val="24"/>
          <w:szCs w:val="24"/>
        </w:rPr>
        <w:tab/>
      </w:r>
    </w:p>
    <w:p w14:paraId="2F8E5761" w14:textId="77777777" w:rsidR="00151886" w:rsidRPr="00735543" w:rsidRDefault="00151886" w:rsidP="00151886">
      <w:pPr>
        <w:tabs>
          <w:tab w:val="right" w:pos="9670"/>
        </w:tabs>
        <w:spacing w:after="69" w:line="271" w:lineRule="auto"/>
        <w:rPr>
          <w:rFonts w:ascii="Times New Roman" w:hAnsi="Times New Roman"/>
          <w:b/>
          <w:sz w:val="24"/>
          <w:szCs w:val="24"/>
        </w:rPr>
      </w:pPr>
      <w:r w:rsidRPr="00EF062D">
        <w:rPr>
          <w:rFonts w:ascii="Times New Roman" w:hAnsi="Times New Roman"/>
          <w:color w:val="000000"/>
          <w:sz w:val="24"/>
          <w:lang w:eastAsia="en-US"/>
        </w:rPr>
        <w:br w:type="page"/>
      </w:r>
    </w:p>
    <w:p w14:paraId="78028BCA" w14:textId="77777777" w:rsidR="00151886" w:rsidRPr="00AB6721" w:rsidRDefault="00151886" w:rsidP="00151886">
      <w:pPr>
        <w:keepNext/>
        <w:keepLines/>
        <w:spacing w:after="0" w:line="288" w:lineRule="auto"/>
        <w:outlineLvl w:val="0"/>
        <w:rPr>
          <w:rFonts w:ascii="Times New Roman" w:hAnsi="Times New Roman"/>
          <w:b/>
          <w:sz w:val="24"/>
          <w:szCs w:val="24"/>
        </w:rPr>
      </w:pPr>
      <w:r w:rsidRPr="00AB6721">
        <w:rPr>
          <w:rFonts w:ascii="Times New Roman" w:hAnsi="Times New Roman"/>
          <w:b/>
          <w:sz w:val="24"/>
          <w:szCs w:val="24"/>
        </w:rPr>
        <w:lastRenderedPageBreak/>
        <w:t>РАЗДЕЛ 1. ЦЕЛЕВОЙ</w:t>
      </w:r>
    </w:p>
    <w:p w14:paraId="14B9BE35" w14:textId="77777777" w:rsidR="00151886" w:rsidRPr="00AB6721" w:rsidRDefault="00151886" w:rsidP="00151886">
      <w:pPr>
        <w:spacing w:after="0" w:line="288" w:lineRule="auto"/>
        <w:outlineLvl w:val="0"/>
        <w:rPr>
          <w:rFonts w:ascii="Times New Roman" w:hAnsi="Times New Roman"/>
          <w:b/>
          <w:sz w:val="24"/>
          <w:szCs w:val="24"/>
        </w:rPr>
      </w:pPr>
      <w:r w:rsidRPr="00AB6721">
        <w:rPr>
          <w:rFonts w:ascii="Times New Roman" w:hAnsi="Times New Roman"/>
          <w:b/>
          <w:sz w:val="24"/>
          <w:szCs w:val="24"/>
        </w:rPr>
        <w:t xml:space="preserve">1.3. Целевые ориентиры воспитания </w:t>
      </w:r>
    </w:p>
    <w:p w14:paraId="34C2B838" w14:textId="0BEF3664" w:rsidR="00151886" w:rsidRPr="00151886" w:rsidRDefault="00151886" w:rsidP="00151886">
      <w:pPr>
        <w:spacing w:after="0" w:line="288" w:lineRule="auto"/>
        <w:ind w:firstLine="709"/>
        <w:jc w:val="both"/>
        <w:outlineLvl w:val="0"/>
        <w:rPr>
          <w:rFonts w:ascii="Times New Roman" w:hAnsi="Times New Roman"/>
          <w:bCs/>
          <w:iCs/>
          <w:sz w:val="24"/>
          <w:szCs w:val="24"/>
        </w:rPr>
      </w:pPr>
      <w:r w:rsidRPr="00151886">
        <w:rPr>
          <w:rFonts w:ascii="Times New Roman" w:hAnsi="Times New Roman"/>
          <w:bCs/>
          <w:iCs/>
          <w:sz w:val="24"/>
          <w:szCs w:val="24"/>
        </w:rPr>
        <w:t xml:space="preserve">Вариативные целевые ориентиры результатов воспитания формируются разработчиками самостоятельно с учетом ФГОС СПО по специальности </w:t>
      </w:r>
      <w:r w:rsidRPr="00151886">
        <w:rPr>
          <w:rFonts w:ascii="Times New Roman" w:hAnsi="Times New Roman"/>
          <w:bCs/>
          <w:sz w:val="24"/>
          <w:szCs w:val="24"/>
        </w:rPr>
        <w:t>21.02.19 Землеустройство</w:t>
      </w:r>
      <w:r w:rsidRPr="00151886">
        <w:rPr>
          <w:rFonts w:ascii="Times New Roman" w:hAnsi="Times New Roman"/>
          <w:bCs/>
          <w:iCs/>
          <w:sz w:val="24"/>
          <w:szCs w:val="24"/>
        </w:rPr>
        <w:t xml:space="preserve"> </w:t>
      </w:r>
    </w:p>
    <w:p w14:paraId="2D22025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ab/>
        <w:t>Вариативные целевые ориентиры не должны противоречить инвариантным целевым ориентирам.</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41260DC0"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hideMark/>
          </w:tcPr>
          <w:p w14:paraId="0CC01D05" w14:textId="6FB1C7D5"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Вариативные целевые ориентиры результатов воспитания, отражающие специфику специальности</w:t>
            </w:r>
            <w:r>
              <w:rPr>
                <w:rFonts w:ascii="Times New Roman" w:hAnsi="Times New Roman"/>
                <w:b/>
                <w:sz w:val="24"/>
                <w:szCs w:val="24"/>
              </w:rPr>
              <w:t xml:space="preserve"> </w:t>
            </w:r>
            <w:r w:rsidRPr="00151886">
              <w:rPr>
                <w:rFonts w:ascii="Times New Roman" w:hAnsi="Times New Roman"/>
                <w:b/>
                <w:sz w:val="24"/>
                <w:szCs w:val="24"/>
              </w:rPr>
              <w:t>21.02.</w:t>
            </w:r>
            <w:r>
              <w:rPr>
                <w:rFonts w:ascii="Times New Roman" w:hAnsi="Times New Roman"/>
                <w:b/>
                <w:sz w:val="24"/>
                <w:szCs w:val="24"/>
              </w:rPr>
              <w:t>19</w:t>
            </w:r>
            <w:r w:rsidRPr="00151886">
              <w:rPr>
                <w:rFonts w:ascii="Times New Roman" w:hAnsi="Times New Roman"/>
                <w:b/>
                <w:sz w:val="24"/>
                <w:szCs w:val="24"/>
              </w:rPr>
              <w:t xml:space="preserve"> Землеустройство</w:t>
            </w:r>
            <w:r w:rsidRPr="00AB6721">
              <w:rPr>
                <w:rFonts w:ascii="Times New Roman" w:hAnsi="Times New Roman"/>
                <w:b/>
                <w:sz w:val="24"/>
                <w:szCs w:val="24"/>
              </w:rPr>
              <w:t xml:space="preserve"> </w:t>
            </w:r>
          </w:p>
        </w:tc>
      </w:tr>
      <w:tr w:rsidR="00151886" w:rsidRPr="00AB6721" w14:paraId="18F6634A"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BEA5CC8" w14:textId="77777777"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Гражданское воспитание</w:t>
            </w:r>
          </w:p>
        </w:tc>
      </w:tr>
      <w:tr w:rsidR="00151886" w:rsidRPr="00AB6721" w14:paraId="582339A5" w14:textId="77777777" w:rsidTr="00FC2E7D">
        <w:trPr>
          <w:trHeight w:val="68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F4BC076"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FFFFF"/>
              </w:rPr>
            </w:pPr>
            <w:r w:rsidRPr="00AB6721">
              <w:rPr>
                <w:rFonts w:ascii="Times New Roman" w:hAnsi="Times New Roman"/>
                <w:bCs/>
                <w:sz w:val="24"/>
                <w:szCs w:val="24"/>
                <w:lang w:eastAsia="en-US"/>
              </w:rPr>
              <w:t xml:space="preserve">понимающий профессиональное значение отрасли,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 xml:space="preserve"> </w:t>
            </w:r>
            <w:r w:rsidRPr="00AB6721">
              <w:rPr>
                <w:rFonts w:ascii="Times New Roman" w:hAnsi="Times New Roman"/>
                <w:bCs/>
                <w:sz w:val="24"/>
                <w:szCs w:val="24"/>
                <w:lang w:eastAsia="en-US"/>
              </w:rPr>
              <w:t xml:space="preserve">для социально-экономического и научно-технологического развития страны; </w:t>
            </w:r>
          </w:p>
        </w:tc>
      </w:tr>
      <w:tr w:rsidR="00151886" w:rsidRPr="00AB6721" w14:paraId="48F81FF7" w14:textId="77777777" w:rsidTr="00FC2E7D">
        <w:trPr>
          <w:trHeight w:val="68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A67536B"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осознанно проявляющий гражданскую активность в социальной и экономической жизни </w:t>
            </w:r>
            <w:r w:rsidRPr="00AB6721">
              <w:rPr>
                <w:rFonts w:ascii="Times New Roman" w:hAnsi="Times New Roman"/>
                <w:bCs/>
                <w:i/>
                <w:iCs/>
                <w:sz w:val="24"/>
                <w:szCs w:val="24"/>
                <w:lang w:eastAsia="en-US"/>
              </w:rPr>
              <w:t>(местоположение ПОО, субъект РФ);</w:t>
            </w:r>
          </w:p>
        </w:tc>
      </w:tr>
      <w:tr w:rsidR="00151886" w:rsidRPr="00AB6721" w14:paraId="7C3A644C"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1EF1660" w14:textId="77777777" w:rsidR="00151886" w:rsidRPr="00AB6721" w:rsidRDefault="00151886" w:rsidP="00FC2E7D">
            <w:pPr>
              <w:spacing w:before="200" w:after="0" w:line="288" w:lineRule="auto"/>
              <w:outlineLvl w:val="0"/>
              <w:rPr>
                <w:rFonts w:ascii="Times New Roman" w:hAnsi="Times New Roman"/>
                <w:b/>
                <w:bCs/>
                <w:sz w:val="24"/>
                <w:szCs w:val="24"/>
              </w:rPr>
            </w:pPr>
            <w:r w:rsidRPr="00AB6721">
              <w:rPr>
                <w:rFonts w:ascii="Times New Roman" w:hAnsi="Times New Roman"/>
                <w:b/>
                <w:sz w:val="24"/>
                <w:szCs w:val="24"/>
              </w:rPr>
              <w:t>Патриотическое воспитание</w:t>
            </w:r>
          </w:p>
        </w:tc>
      </w:tr>
      <w:tr w:rsidR="00151886" w:rsidRPr="00AB6721" w14:paraId="511C12B1"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726A886" w14:textId="11274042" w:rsidR="00151886" w:rsidRPr="00110EDD"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CFCFC"/>
              </w:rPr>
            </w:pPr>
            <w:r w:rsidRPr="00110EDD">
              <w:rPr>
                <w:rFonts w:ascii="Times New Roman" w:hAnsi="Times New Roman"/>
                <w:bCs/>
                <w:sz w:val="24"/>
                <w:szCs w:val="24"/>
                <w:lang w:eastAsia="en-US"/>
              </w:rPr>
              <w:t xml:space="preserve">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специальность </w:t>
            </w:r>
            <w:r w:rsidR="00110EDD" w:rsidRPr="00110EDD">
              <w:rPr>
                <w:rFonts w:ascii="Times New Roman" w:hAnsi="Times New Roman"/>
                <w:bCs/>
                <w:sz w:val="24"/>
                <w:szCs w:val="24"/>
              </w:rPr>
              <w:t>21.02.19 Землеустройство</w:t>
            </w:r>
          </w:p>
        </w:tc>
      </w:tr>
      <w:tr w:rsidR="00151886" w:rsidRPr="00AB6721" w14:paraId="276FD331"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3D05ED5D" w14:textId="77777777" w:rsidR="00151886" w:rsidRPr="00AB6721" w:rsidRDefault="00151886" w:rsidP="00FC2E7D">
            <w:pPr>
              <w:spacing w:before="200" w:after="0" w:line="288" w:lineRule="auto"/>
              <w:outlineLvl w:val="0"/>
              <w:rPr>
                <w:rFonts w:ascii="Times New Roman" w:hAnsi="Times New Roman"/>
                <w:b/>
                <w:sz w:val="24"/>
                <w:szCs w:val="24"/>
                <w:lang w:eastAsia="en-US"/>
              </w:rPr>
            </w:pPr>
            <w:r w:rsidRPr="00AB6721">
              <w:rPr>
                <w:rFonts w:ascii="Times New Roman" w:hAnsi="Times New Roman"/>
                <w:b/>
                <w:sz w:val="24"/>
                <w:szCs w:val="24"/>
              </w:rPr>
              <w:t>Духовно-нравственное воспитание</w:t>
            </w:r>
          </w:p>
        </w:tc>
      </w:tr>
      <w:tr w:rsidR="00151886" w:rsidRPr="00AB6721" w14:paraId="5FB46705"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805C07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обладающий сформированными представлениями о значении и ценности </w:t>
            </w:r>
            <w:r w:rsidRPr="005F4BEC">
              <w:rPr>
                <w:rFonts w:ascii="Times New Roman" w:hAnsi="Times New Roman"/>
                <w:bCs/>
                <w:iCs/>
                <w:sz w:val="24"/>
                <w:szCs w:val="24"/>
                <w:lang w:eastAsia="en-US"/>
              </w:rPr>
              <w:t>специальности</w:t>
            </w:r>
            <w:r w:rsidRPr="00AB6721">
              <w:rPr>
                <w:rFonts w:ascii="Times New Roman" w:hAnsi="Times New Roman"/>
                <w:bCs/>
                <w:sz w:val="24"/>
                <w:szCs w:val="24"/>
                <w:lang w:eastAsia="en-US"/>
              </w:rPr>
              <w:t>, знающий и соблюдающий правила и нормы профессиональной этики;</w:t>
            </w:r>
          </w:p>
        </w:tc>
      </w:tr>
      <w:tr w:rsidR="00151886" w:rsidRPr="00AB6721" w14:paraId="256D6550"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6E11EF5" w14:textId="77777777"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Эстетическое воспитание</w:t>
            </w:r>
          </w:p>
        </w:tc>
      </w:tr>
      <w:tr w:rsidR="00151886" w:rsidRPr="00AB6721" w14:paraId="204F8A0E" w14:textId="77777777" w:rsidTr="00FC2E7D">
        <w:trPr>
          <w:trHeight w:val="75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0D46C66" w14:textId="3FE8CCCA"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FFFFF"/>
              </w:rPr>
            </w:pPr>
            <w:r w:rsidRPr="00AB6721">
              <w:rPr>
                <w:rFonts w:ascii="Times New Roman" w:hAnsi="Times New Roman"/>
                <w:bCs/>
                <w:sz w:val="24"/>
                <w:szCs w:val="24"/>
                <w:lang w:eastAsia="en-US"/>
              </w:rPr>
              <w:t xml:space="preserve">демонстрирующий знания эстетических правил и норм в профессиональной культуре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lang w:eastAsia="en-US"/>
              </w:rPr>
              <w:t xml:space="preserve"> </w:t>
            </w:r>
          </w:p>
        </w:tc>
      </w:tr>
      <w:tr w:rsidR="00151886" w:rsidRPr="00AB6721" w14:paraId="31814092" w14:textId="77777777" w:rsidTr="00FC2E7D">
        <w:trPr>
          <w:trHeight w:val="75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66FFE73"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tc>
      </w:tr>
      <w:tr w:rsidR="00151886" w:rsidRPr="00AB6721" w14:paraId="249FCF67"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696DCC2" w14:textId="77777777" w:rsidR="00151886" w:rsidRPr="00AB6721" w:rsidRDefault="00151886" w:rsidP="00FC2E7D">
            <w:pPr>
              <w:spacing w:before="200" w:after="0" w:line="288" w:lineRule="auto"/>
              <w:outlineLvl w:val="0"/>
              <w:rPr>
                <w:rFonts w:ascii="Times New Roman" w:hAnsi="Times New Roman"/>
                <w:b/>
                <w:sz w:val="24"/>
                <w:szCs w:val="24"/>
              </w:rPr>
            </w:pPr>
            <w:r w:rsidRPr="00AB6721">
              <w:rPr>
                <w:rFonts w:ascii="Times New Roman" w:hAnsi="Times New Roman"/>
                <w:b/>
                <w:sz w:val="24"/>
                <w:szCs w:val="24"/>
              </w:rPr>
              <w:t>Физическое воспитание, формирование культуры здоровья и эмоционального благополучия</w:t>
            </w:r>
          </w:p>
        </w:tc>
      </w:tr>
      <w:tr w:rsidR="00151886" w:rsidRPr="00AB6721" w14:paraId="50BCF87B"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1E45C7D" w14:textId="21A3C109"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демонстрирующий физическую подготовленность и физическое развитие в соответствии с требованиями будущей профессиональной деятельности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p>
        </w:tc>
      </w:tr>
      <w:tr w:rsidR="00151886" w:rsidRPr="00AB6721" w14:paraId="0CB862EB"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C95750D" w14:textId="77777777" w:rsidR="00151886" w:rsidRPr="00AB6721" w:rsidRDefault="00151886" w:rsidP="00FC2E7D">
            <w:pPr>
              <w:spacing w:before="200" w:after="0" w:line="288" w:lineRule="auto"/>
              <w:outlineLvl w:val="0"/>
              <w:rPr>
                <w:rFonts w:ascii="Times New Roman" w:hAnsi="Times New Roman"/>
                <w:b/>
                <w:sz w:val="24"/>
                <w:szCs w:val="24"/>
                <w:lang w:eastAsia="en-US"/>
              </w:rPr>
            </w:pPr>
            <w:r w:rsidRPr="00AB6721">
              <w:rPr>
                <w:rFonts w:ascii="Times New Roman" w:hAnsi="Times New Roman"/>
                <w:b/>
                <w:sz w:val="24"/>
                <w:szCs w:val="24"/>
              </w:rPr>
              <w:t>Профессионально-трудовое воспитание</w:t>
            </w:r>
          </w:p>
        </w:tc>
      </w:tr>
      <w:tr w:rsidR="00151886" w:rsidRPr="00AB6721" w14:paraId="56A0A5C6" w14:textId="77777777" w:rsidTr="00FC2E7D">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18B79A2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применяющий знания о нормах выбранной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всех ее требований и выражающий готовность реально участвовать в профессиональной деятельности в соответствии с нормативно-ценностной системой;</w:t>
            </w:r>
          </w:p>
        </w:tc>
      </w:tr>
      <w:tr w:rsidR="00151886" w:rsidRPr="00AB6721" w14:paraId="0510556E" w14:textId="77777777" w:rsidTr="00FC2E7D">
        <w:trPr>
          <w:trHeight w:val="31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C048933"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готовый к освоению новых компетенций в профессиональной отрасли;</w:t>
            </w:r>
          </w:p>
        </w:tc>
      </w:tr>
      <w:tr w:rsidR="00151886" w:rsidRPr="00AB6721" w14:paraId="3AC18754" w14:textId="77777777" w:rsidTr="00FC2E7D">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5EA9FFA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lastRenderedPageBreak/>
              <w:t>обладающий опытом эксплуатации, настройки, тестирования, обеспечение работоспособности и функционирования программно-аппаратных средств устройств информационных и коммуникационных систем, компьютерных систем и комплексов, компьютерного и прикладного программного обеспечения и баз данных;</w:t>
            </w:r>
          </w:p>
        </w:tc>
      </w:tr>
      <w:tr w:rsidR="00151886" w:rsidRPr="00AB6721" w14:paraId="75E0E05D" w14:textId="77777777" w:rsidTr="00FC2E7D">
        <w:trPr>
          <w:trHeight w:val="61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D717D4E"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sz w:val="24"/>
                <w:szCs w:val="24"/>
              </w:rPr>
              <w:t xml:space="preserve">обладающий опытом и навыками </w:t>
            </w:r>
            <w:r w:rsidRPr="00AB6721">
              <w:rPr>
                <w:rFonts w:ascii="Times New Roman" w:hAnsi="Times New Roman"/>
                <w:bCs/>
                <w:sz w:val="24"/>
                <w:szCs w:val="24"/>
                <w:lang w:eastAsia="en-US"/>
              </w:rPr>
              <w:t>выявлять и диагностировать неисправности и повреждения;</w:t>
            </w:r>
          </w:p>
        </w:tc>
      </w:tr>
      <w:tr w:rsidR="00151886" w:rsidRPr="00AB6721" w14:paraId="2784E1BA" w14:textId="77777777" w:rsidTr="00FC2E7D">
        <w:trPr>
          <w:trHeight w:val="97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4F0C577B" w14:textId="00CADBCA"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обладающий опытом </w:t>
            </w:r>
            <w:r w:rsidRPr="005F4BEC">
              <w:rPr>
                <w:rFonts w:ascii="Times New Roman" w:hAnsi="Times New Roman"/>
                <w:bCs/>
                <w:iCs/>
                <w:sz w:val="24"/>
                <w:szCs w:val="24"/>
                <w:lang w:eastAsia="en-US"/>
              </w:rPr>
              <w:t>оформления/составления</w:t>
            </w:r>
            <w:r w:rsidRPr="005F4BEC">
              <w:rPr>
                <w:rFonts w:ascii="Times New Roman" w:hAnsi="Times New Roman"/>
                <w:bCs/>
                <w:sz w:val="24"/>
                <w:szCs w:val="24"/>
                <w:lang w:eastAsia="en-US"/>
              </w:rPr>
              <w:t xml:space="preserve"> </w:t>
            </w:r>
            <w:r w:rsidRPr="005F4BEC">
              <w:rPr>
                <w:rFonts w:ascii="Times New Roman" w:hAnsi="Times New Roman"/>
                <w:sz w:val="24"/>
                <w:szCs w:val="24"/>
              </w:rPr>
              <w:t>технической</w:t>
            </w:r>
            <w:r w:rsidRPr="00AB6721">
              <w:rPr>
                <w:rFonts w:ascii="Times New Roman" w:hAnsi="Times New Roman"/>
                <w:sz w:val="24"/>
                <w:szCs w:val="24"/>
              </w:rPr>
              <w:t xml:space="preserve"> документации</w:t>
            </w:r>
            <w:r w:rsidRPr="00AB6721">
              <w:rPr>
                <w:rFonts w:ascii="Times New Roman" w:hAnsi="Times New Roman"/>
                <w:bCs/>
                <w:sz w:val="24"/>
                <w:szCs w:val="24"/>
                <w:lang w:eastAsia="en-US"/>
              </w:rPr>
              <w:t xml:space="preserve"> в соответствии с требованиями будущей профессиональной </w:t>
            </w:r>
            <w:r w:rsidRPr="005F4BEC">
              <w:rPr>
                <w:rFonts w:ascii="Times New Roman" w:hAnsi="Times New Roman"/>
                <w:bCs/>
                <w:sz w:val="24"/>
                <w:szCs w:val="24"/>
                <w:lang w:eastAsia="en-US"/>
              </w:rPr>
              <w:t xml:space="preserve">деятельности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018531B7"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2FD46075" w14:textId="77777777" w:rsidR="00151886" w:rsidRPr="00AB6721" w:rsidRDefault="00151886" w:rsidP="00FC2E7D">
            <w:pPr>
              <w:spacing w:before="200" w:after="0" w:line="288" w:lineRule="auto"/>
              <w:outlineLvl w:val="0"/>
              <w:rPr>
                <w:rFonts w:ascii="Times New Roman" w:hAnsi="Times New Roman"/>
                <w:bCs/>
                <w:sz w:val="24"/>
                <w:szCs w:val="24"/>
                <w:lang w:eastAsia="en-US"/>
              </w:rPr>
            </w:pPr>
            <w:r w:rsidRPr="00AB6721">
              <w:rPr>
                <w:rFonts w:ascii="Times New Roman" w:hAnsi="Times New Roman"/>
                <w:b/>
                <w:sz w:val="24"/>
                <w:szCs w:val="24"/>
              </w:rPr>
              <w:t>Экологическое воспитание</w:t>
            </w:r>
          </w:p>
        </w:tc>
      </w:tr>
      <w:tr w:rsidR="00151886" w:rsidRPr="00AB6721" w14:paraId="0008C83F" w14:textId="77777777" w:rsidTr="00FC2E7D">
        <w:trPr>
          <w:trHeight w:val="756"/>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DD0D859"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ответственно подходящий к рациональному потреблению энергии, воды и других природных ресурсов в жизни в рамках обучения и профессиональной деятельности;</w:t>
            </w:r>
          </w:p>
        </w:tc>
      </w:tr>
      <w:tr w:rsidR="00151886" w:rsidRPr="00AB6721" w14:paraId="7513A894" w14:textId="77777777" w:rsidTr="00FC2E7D">
        <w:trPr>
          <w:trHeight w:val="847"/>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6BF6C5EB"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понимающий основы экологической культуры в профессиональной деятельности, обеспечивающей ответственное отношение к окружающей социально-природной, производственной среде и здоровью;</w:t>
            </w:r>
          </w:p>
        </w:tc>
      </w:tr>
      <w:tr w:rsidR="00151886" w:rsidRPr="00AB6721" w14:paraId="74BCD841" w14:textId="77777777" w:rsidTr="00FC2E7D">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E372616" w14:textId="77777777" w:rsidR="00151886" w:rsidRPr="00AB6721" w:rsidRDefault="00151886" w:rsidP="00FC2E7D">
            <w:pPr>
              <w:spacing w:before="200" w:after="0" w:line="288" w:lineRule="auto"/>
              <w:outlineLvl w:val="0"/>
              <w:rPr>
                <w:rFonts w:ascii="Times New Roman" w:hAnsi="Times New Roman"/>
                <w:bCs/>
                <w:sz w:val="24"/>
                <w:szCs w:val="24"/>
                <w:lang w:eastAsia="en-US"/>
              </w:rPr>
            </w:pPr>
            <w:r w:rsidRPr="00AB6721">
              <w:rPr>
                <w:rFonts w:ascii="Times New Roman" w:hAnsi="Times New Roman"/>
                <w:b/>
                <w:sz w:val="24"/>
                <w:szCs w:val="24"/>
              </w:rPr>
              <w:t>Ценности научного познания</w:t>
            </w:r>
          </w:p>
        </w:tc>
      </w:tr>
      <w:tr w:rsidR="00151886" w:rsidRPr="00AB6721" w14:paraId="0DE70880" w14:textId="77777777" w:rsidTr="00FC2E7D">
        <w:trPr>
          <w:trHeight w:val="95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0BC133A5" w14:textId="1F0AA9EF"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t xml:space="preserve">обладающий опытом участия в научных, научно-исследовательских проектах, мероприятиях, конкурсах в рамках профессиональной направленности </w:t>
            </w:r>
            <w:r w:rsidRPr="005F4BEC">
              <w:rPr>
                <w:rFonts w:ascii="Times New Roman" w:hAnsi="Times New Roman"/>
                <w:bCs/>
                <w:iCs/>
                <w:sz w:val="24"/>
                <w:szCs w:val="24"/>
                <w:lang w:eastAsia="en-US"/>
              </w:rPr>
              <w:t>специальности</w:t>
            </w:r>
            <w:r w:rsidR="00110EDD">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27294E96" w14:textId="77777777" w:rsidTr="00FC2E7D">
        <w:trPr>
          <w:trHeight w:val="69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33DDBE1" w14:textId="77777777"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t>обладающий знаниями в области программирования, информационных, коммуникационных, компьютерных систем и комплексов, информационных ресурсов, компьютерного и прикладного программного обеспечения, баз данных и навыками работы со специальным оборудованием;</w:t>
            </w:r>
          </w:p>
        </w:tc>
      </w:tr>
      <w:tr w:rsidR="00151886" w:rsidRPr="00AB6721" w14:paraId="217D3DD1" w14:textId="77777777" w:rsidTr="00FC2E7D">
        <w:trPr>
          <w:trHeight w:val="799"/>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14:paraId="76B8901A" w14:textId="77777777"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t>проявляющий сознательное отношение к непрерывному образованию как условию успешной профессиональной и общественной деятельности;</w:t>
            </w:r>
          </w:p>
        </w:tc>
      </w:tr>
    </w:tbl>
    <w:p w14:paraId="5CB944E1" w14:textId="77777777" w:rsidR="00151886" w:rsidRPr="00AB6721" w:rsidRDefault="00151886" w:rsidP="00151886">
      <w:pPr>
        <w:keepNext/>
        <w:keepLines/>
        <w:pageBreakBefore/>
        <w:spacing w:after="0" w:line="288" w:lineRule="auto"/>
        <w:outlineLvl w:val="0"/>
        <w:rPr>
          <w:rFonts w:ascii="Times New Roman" w:hAnsi="Times New Roman"/>
          <w:b/>
          <w:sz w:val="24"/>
          <w:szCs w:val="24"/>
        </w:rPr>
      </w:pPr>
      <w:r w:rsidRPr="00AB6721">
        <w:rPr>
          <w:rFonts w:ascii="Times New Roman" w:hAnsi="Times New Roman"/>
          <w:b/>
          <w:sz w:val="24"/>
          <w:szCs w:val="24"/>
        </w:rPr>
        <w:lastRenderedPageBreak/>
        <w:t>РАЗДЕЛ 2. СОДЕРЖАТЕЛЬНЫЙ</w:t>
      </w:r>
    </w:p>
    <w:p w14:paraId="4A94504B" w14:textId="77777777" w:rsidR="00151886" w:rsidRPr="00AB6721" w:rsidRDefault="00151886" w:rsidP="00151886">
      <w:pPr>
        <w:keepNext/>
        <w:keepLines/>
        <w:spacing w:after="0" w:line="360" w:lineRule="auto"/>
        <w:outlineLvl w:val="0"/>
        <w:rPr>
          <w:rFonts w:ascii="Times New Roman" w:hAnsi="Times New Roman"/>
          <w:b/>
          <w:color w:val="FFFFFF"/>
          <w:sz w:val="24"/>
          <w:szCs w:val="24"/>
          <w:vertAlign w:val="superscript"/>
        </w:rPr>
      </w:pPr>
      <w:r w:rsidRPr="00AB6721">
        <w:rPr>
          <w:rFonts w:ascii="Times New Roman" w:hAnsi="Times New Roman"/>
          <w:b/>
          <w:sz w:val="24"/>
          <w:szCs w:val="24"/>
        </w:rPr>
        <w:t>2.1 Воспитательные модули: виды, формы, содержание воспитательной деятельности по специальности</w:t>
      </w:r>
      <w:r w:rsidRPr="00AB6721">
        <w:rPr>
          <w:rFonts w:ascii="Times New Roman" w:hAnsi="Times New Roman"/>
          <w:b/>
          <w:color w:val="FFFFFF"/>
          <w:sz w:val="24"/>
          <w:szCs w:val="24"/>
          <w:vertAlign w:val="superscript"/>
        </w:rPr>
        <w:t>*</w:t>
      </w:r>
    </w:p>
    <w:p w14:paraId="36D91DF2"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Модуль «Образовательная деятельность»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420B047D" w14:textId="77777777" w:rsidTr="00FC2E7D">
        <w:trPr>
          <w:trHeight w:val="65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25E9871" w14:textId="04B8FD8B"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внедрение методик преподавания общеобразовательных дисциплин с учетом профессиональной направленности отрасли, </w:t>
            </w:r>
            <w:r>
              <w:rPr>
                <w:rFonts w:ascii="Times New Roman" w:hAnsi="Times New Roman"/>
                <w:bCs/>
                <w:sz w:val="24"/>
                <w:szCs w:val="24"/>
                <w:lang w:eastAsia="en-US"/>
              </w:rPr>
              <w:t>с</w:t>
            </w:r>
            <w:r w:rsidRPr="00AB6721">
              <w:rPr>
                <w:rFonts w:ascii="Times New Roman" w:hAnsi="Times New Roman"/>
                <w:bCs/>
                <w:sz w:val="24"/>
                <w:szCs w:val="24"/>
                <w:lang w:eastAsia="en-US"/>
              </w:rPr>
              <w:t>пециальности</w:t>
            </w:r>
            <w:r w:rsidR="00110EDD" w:rsidRPr="00110EDD">
              <w:rPr>
                <w:rFonts w:ascii="Times New Roman" w:hAnsi="Times New Roman"/>
                <w:bCs/>
                <w:sz w:val="24"/>
                <w:szCs w:val="24"/>
              </w:rPr>
              <w:t>21.02.19 Землеустройство</w:t>
            </w:r>
            <w:r>
              <w:rPr>
                <w:rFonts w:ascii="Times New Roman" w:hAnsi="Times New Roman"/>
                <w:bCs/>
                <w:sz w:val="24"/>
                <w:szCs w:val="24"/>
                <w:lang w:eastAsia="en-US"/>
              </w:rPr>
              <w:t xml:space="preserve"> </w:t>
            </w:r>
          </w:p>
        </w:tc>
      </w:tr>
      <w:tr w:rsidR="00151886" w:rsidRPr="00AB6721" w14:paraId="1B706EA5" w14:textId="77777777" w:rsidTr="00FC2E7D">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BB7F64B" w14:textId="2AE6C633"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специальности</w:t>
            </w:r>
            <w:r>
              <w:rPr>
                <w:rFonts w:ascii="Times New Roman" w:hAnsi="Times New Roman"/>
                <w:b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2554268D" w14:textId="77777777" w:rsidTr="00FC2E7D">
        <w:trPr>
          <w:trHeight w:val="660"/>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35169C9" w14:textId="57163994"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организация практических занятий, направленных на приобретение опыта работы по специальности</w:t>
            </w:r>
            <w:r>
              <w:rPr>
                <w:rFonts w:ascii="Times New Roman" w:hAnsi="Times New Roman"/>
                <w:b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49F765ED" w14:textId="77777777" w:rsidTr="00FC2E7D">
        <w:trPr>
          <w:trHeight w:val="922"/>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2857C398"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организация практических занятий по работе с современным оборудованием и технологиями в области специальности с применением программных продуктов;</w:t>
            </w:r>
          </w:p>
        </w:tc>
      </w:tr>
    </w:tbl>
    <w:p w14:paraId="330E086B"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 Модуль «Кураторство»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28077AD3" w14:textId="77777777" w:rsidTr="00FC2E7D">
        <w:trPr>
          <w:trHeight w:val="784"/>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3C65CA1C"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151886" w:rsidRPr="00AB6721" w14:paraId="0C27DF89" w14:textId="77777777" w:rsidTr="00FC2E7D">
        <w:trPr>
          <w:trHeight w:val="847"/>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1FFC4A6" w14:textId="7C9153E5"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социально-значимых проектов профессиональной направленности для личностного развития обучающихся, дающих возможности для самореализации в выбранной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bl>
    <w:p w14:paraId="70B74C54"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«Наставничество»</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465FB2EF" w14:textId="77777777" w:rsidTr="00FC2E7D">
        <w:trPr>
          <w:trHeight w:val="923"/>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42F8303F" w14:textId="06CD6B34"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6A047648" w14:textId="77777777" w:rsidTr="00FC2E7D">
        <w:trPr>
          <w:trHeight w:val="77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606050B1" w14:textId="5241385E"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483A9C25"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«Основные воспитательные мероприятия по профессии/специальности»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151886" w:rsidRPr="00AB6721" w14:paraId="0BFD3CEF" w14:textId="77777777" w:rsidTr="00FC2E7D">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B85182D"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 мастер классы, проведение конкурсов профессионального мастерства, показы, выставки, открытые лекции и демонстрации, экскурсии, дни открытых дверей, квесты; </w:t>
            </w:r>
          </w:p>
        </w:tc>
      </w:tr>
      <w:tr w:rsidR="00151886" w:rsidRPr="00AB6721" w14:paraId="530BA4A9" w14:textId="77777777" w:rsidTr="00FC2E7D">
        <w:trPr>
          <w:trHeight w:val="461"/>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D175459" w14:textId="75F172DD"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встречи с известными представителями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4BEDE00E" w14:textId="77777777" w:rsidTr="00FC2E7D">
        <w:trPr>
          <w:trHeight w:val="645"/>
        </w:trPr>
        <w:tc>
          <w:tcPr>
            <w:tcW w:w="9747" w:type="dxa"/>
            <w:tcBorders>
              <w:top w:val="single" w:sz="4" w:space="0" w:color="000000"/>
              <w:left w:val="single" w:sz="4" w:space="0" w:color="000000"/>
              <w:bottom w:val="single" w:sz="4" w:space="0" w:color="000000"/>
              <w:right w:val="single" w:sz="4" w:space="0" w:color="000000"/>
            </w:tcBorders>
            <w:shd w:val="clear" w:color="auto" w:fill="auto"/>
          </w:tcPr>
          <w:p w14:paraId="00B8C86E" w14:textId="73D7B2EF"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круглые столы, просветительские мероприятия с участием амбассадоров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7FB9467C" w14:textId="77777777" w:rsidR="00151886" w:rsidRPr="00AB6721" w:rsidRDefault="00151886" w:rsidP="00151886">
      <w:pPr>
        <w:tabs>
          <w:tab w:val="left" w:pos="851"/>
          <w:tab w:val="left" w:pos="2977"/>
        </w:tabs>
        <w:spacing w:after="0" w:line="288" w:lineRule="auto"/>
        <w:rPr>
          <w:rFonts w:ascii="Times New Roman" w:hAnsi="Times New Roman"/>
          <w:b/>
          <w:sz w:val="24"/>
          <w:szCs w:val="24"/>
        </w:rPr>
      </w:pPr>
    </w:p>
    <w:p w14:paraId="01D200B5" w14:textId="77777777" w:rsidR="00151886" w:rsidRPr="00AB6721" w:rsidRDefault="00151886" w:rsidP="00151886">
      <w:pPr>
        <w:tabs>
          <w:tab w:val="left" w:pos="851"/>
          <w:tab w:val="left" w:pos="2977"/>
        </w:tabs>
        <w:spacing w:after="0" w:line="288" w:lineRule="auto"/>
        <w:rPr>
          <w:rFonts w:ascii="Times New Roman" w:hAnsi="Times New Roman"/>
          <w:sz w:val="24"/>
          <w:szCs w:val="24"/>
        </w:rPr>
      </w:pPr>
      <w:r w:rsidRPr="00AB6721">
        <w:rPr>
          <w:rFonts w:ascii="Times New Roman" w:hAnsi="Times New Roman"/>
          <w:b/>
          <w:sz w:val="24"/>
          <w:szCs w:val="24"/>
        </w:rPr>
        <w:t xml:space="preserve">Модуль «Организация предметно-пространственной среды»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578829B7" w14:textId="77777777" w:rsidTr="00FC2E7D">
        <w:trPr>
          <w:trHeight w:val="699"/>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7071C464" w14:textId="4E99B1D2"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музейно-выставочного пространства, содержащего экспозиции об истории и развитии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Pr="005F4BEC">
              <w:rPr>
                <w:rFonts w:ascii="Times New Roman" w:hAnsi="Times New Roman"/>
                <w:bCs/>
                <w:sz w:val="24"/>
                <w:szCs w:val="24"/>
                <w:lang w:eastAsia="en-US"/>
              </w:rPr>
              <w:t xml:space="preserve">,  выдающихся деятелей производственной сферы, имеющей отношение к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 xml:space="preserve">21.02.19 </w:t>
            </w:r>
            <w:r w:rsidR="00110EDD" w:rsidRPr="00110EDD">
              <w:rPr>
                <w:rFonts w:ascii="Times New Roman" w:hAnsi="Times New Roman"/>
                <w:bCs/>
                <w:sz w:val="24"/>
                <w:szCs w:val="24"/>
              </w:rPr>
              <w:lastRenderedPageBreak/>
              <w:t>Землеустройство</w:t>
            </w:r>
            <w:r w:rsidR="00110EDD">
              <w:rPr>
                <w:rFonts w:ascii="Times New Roman" w:hAnsi="Times New Roman"/>
                <w:bCs/>
                <w:iCs/>
                <w:sz w:val="24"/>
                <w:szCs w:val="24"/>
              </w:rPr>
              <w:t xml:space="preserve"> </w:t>
            </w:r>
          </w:p>
        </w:tc>
      </w:tr>
      <w:tr w:rsidR="00151886" w:rsidRPr="00AB6721" w14:paraId="497CC3C6" w14:textId="77777777" w:rsidTr="00FC2E7D">
        <w:trPr>
          <w:trHeight w:val="745"/>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1DB525ED" w14:textId="640F907D" w:rsidR="00151886" w:rsidRPr="00AB6721" w:rsidRDefault="00151886" w:rsidP="00151886">
            <w:pPr>
              <w:numPr>
                <w:ilvl w:val="0"/>
                <w:numId w:val="3"/>
              </w:numPr>
              <w:spacing w:after="0" w:line="288" w:lineRule="auto"/>
              <w:ind w:left="0" w:firstLine="0"/>
              <w:jc w:val="both"/>
              <w:outlineLvl w:val="0"/>
              <w:rPr>
                <w:sz w:val="24"/>
                <w:szCs w:val="24"/>
              </w:rPr>
            </w:pPr>
            <w:r w:rsidRPr="00AB6721">
              <w:rPr>
                <w:rFonts w:ascii="Times New Roman" w:hAnsi="Times New Roman"/>
                <w:bCs/>
                <w:sz w:val="24"/>
                <w:szCs w:val="24"/>
                <w:lang w:eastAsia="en-US"/>
              </w:rPr>
              <w:lastRenderedPageBreak/>
              <w:t xml:space="preserve">размещение, поддержание, обновление на территории ПОО выставочных объектов, ассоциирующихся </w:t>
            </w:r>
            <w:r w:rsidRPr="005F4BEC">
              <w:rPr>
                <w:rFonts w:ascii="Times New Roman" w:hAnsi="Times New Roman"/>
                <w:bCs/>
                <w:iCs/>
                <w:sz w:val="24"/>
                <w:szCs w:val="24"/>
                <w:lang w:eastAsia="en-US"/>
              </w:rPr>
              <w:t>с</w:t>
            </w:r>
            <w:r w:rsidRPr="00AB6721">
              <w:rPr>
                <w:rFonts w:ascii="Times New Roman" w:hAnsi="Times New Roman"/>
                <w:bCs/>
                <w:i/>
                <w:iCs/>
                <w:sz w:val="24"/>
                <w:szCs w:val="24"/>
                <w:lang w:eastAsia="en-US"/>
              </w:rPr>
              <w:t xml:space="preserve"> </w:t>
            </w:r>
            <w:r w:rsidRPr="005F4BEC">
              <w:rPr>
                <w:rFonts w:ascii="Times New Roman" w:hAnsi="Times New Roman"/>
                <w:bCs/>
                <w:iCs/>
                <w:sz w:val="24"/>
                <w:szCs w:val="24"/>
                <w:lang w:eastAsia="en-US"/>
              </w:rPr>
              <w:t>специальностью</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526F5221"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 xml:space="preserve">Модуль «Взаимодействие с родителями (законными представителями)»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2BAE1814" w14:textId="77777777" w:rsidTr="00FC2E7D">
        <w:trPr>
          <w:trHeight w:val="668"/>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13AE959B" w14:textId="3D142721"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профессиональные встречи, диалоги с приглашением родителей (законных представителей), работающих по специальности, чествование трудовых династий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017AD823" w14:textId="77777777" w:rsidTr="00FC2E7D">
        <w:trPr>
          <w:trHeight w:val="394"/>
        </w:trPr>
        <w:tc>
          <w:tcPr>
            <w:tcW w:w="9776" w:type="dxa"/>
            <w:tcBorders>
              <w:top w:val="single" w:sz="4" w:space="0" w:color="000000"/>
              <w:left w:val="single" w:sz="4" w:space="0" w:color="000000"/>
              <w:bottom w:val="single" w:sz="4" w:space="0" w:color="000000"/>
              <w:right w:val="single" w:sz="4" w:space="0" w:color="000000"/>
            </w:tcBorders>
            <w:shd w:val="clear" w:color="auto" w:fill="auto"/>
          </w:tcPr>
          <w:p w14:paraId="50DE76A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совместные мероприятия, посвященные Дню </w:t>
            </w:r>
            <w:r w:rsidRPr="005F4BEC">
              <w:rPr>
                <w:rFonts w:ascii="Times New Roman" w:hAnsi="Times New Roman"/>
                <w:bCs/>
                <w:iCs/>
                <w:sz w:val="24"/>
                <w:szCs w:val="24"/>
                <w:lang w:eastAsia="en-US"/>
              </w:rPr>
              <w:t>специальности;</w:t>
            </w:r>
          </w:p>
        </w:tc>
      </w:tr>
    </w:tbl>
    <w:p w14:paraId="60C266AB"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«Профилактика и безопасность»</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4781B4F3" w14:textId="77777777" w:rsidTr="00FC2E7D">
        <w:trPr>
          <w:trHeight w:val="750"/>
        </w:trPr>
        <w:tc>
          <w:tcPr>
            <w:tcW w:w="9776" w:type="dxa"/>
            <w:tcBorders>
              <w:top w:val="single" w:sz="4" w:space="0" w:color="000000"/>
              <w:left w:val="single" w:sz="4" w:space="0" w:color="000000"/>
              <w:bottom w:val="single" w:sz="4" w:space="0" w:color="000000"/>
              <w:right w:val="single" w:sz="4" w:space="0" w:color="000000"/>
            </w:tcBorders>
            <w:hideMark/>
          </w:tcPr>
          <w:p w14:paraId="1CE9918E" w14:textId="04C85096"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7EF476A0" w14:textId="77777777" w:rsidTr="00FC2E7D">
        <w:trPr>
          <w:trHeight w:val="750"/>
        </w:trPr>
        <w:tc>
          <w:tcPr>
            <w:tcW w:w="9776" w:type="dxa"/>
            <w:tcBorders>
              <w:top w:val="single" w:sz="4" w:space="0" w:color="000000"/>
              <w:left w:val="single" w:sz="4" w:space="0" w:color="000000"/>
              <w:bottom w:val="single" w:sz="4" w:space="0" w:color="000000"/>
              <w:right w:val="single" w:sz="4" w:space="0" w:color="000000"/>
            </w:tcBorders>
          </w:tcPr>
          <w:p w14:paraId="5607A93D" w14:textId="0687D30A"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мероприятий по безопасности в цифровой среде, связанных с </w:t>
            </w:r>
            <w:r w:rsidRPr="005F4BEC">
              <w:rPr>
                <w:rFonts w:ascii="Times New Roman" w:hAnsi="Times New Roman"/>
                <w:bCs/>
                <w:iCs/>
                <w:sz w:val="24"/>
                <w:szCs w:val="24"/>
                <w:lang w:eastAsia="en-US"/>
              </w:rPr>
              <w:t>специальностью</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29DDA73B" w14:textId="77777777" w:rsidTr="00FC2E7D">
        <w:trPr>
          <w:trHeight w:val="750"/>
        </w:trPr>
        <w:tc>
          <w:tcPr>
            <w:tcW w:w="9776" w:type="dxa"/>
            <w:tcBorders>
              <w:top w:val="single" w:sz="4" w:space="0" w:color="000000"/>
              <w:left w:val="single" w:sz="4" w:space="0" w:color="000000"/>
              <w:bottom w:val="single" w:sz="4" w:space="0" w:color="auto"/>
              <w:right w:val="single" w:sz="4" w:space="0" w:color="000000"/>
            </w:tcBorders>
          </w:tcPr>
          <w:p w14:paraId="0377E6CB" w14:textId="05AD8850"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bl>
    <w:p w14:paraId="37653FBA" w14:textId="77777777" w:rsidR="00151886" w:rsidRPr="00AB6721" w:rsidRDefault="00151886" w:rsidP="00151886">
      <w:pPr>
        <w:tabs>
          <w:tab w:val="left" w:pos="851"/>
        </w:tabs>
        <w:spacing w:after="0" w:line="360" w:lineRule="auto"/>
        <w:rPr>
          <w:rFonts w:ascii="Times New Roman" w:hAnsi="Times New Roman"/>
          <w:b/>
          <w:sz w:val="24"/>
          <w:szCs w:val="24"/>
        </w:rPr>
      </w:pPr>
      <w:r w:rsidRPr="00AB6721">
        <w:rPr>
          <w:rFonts w:ascii="Times New Roman" w:hAnsi="Times New Roman"/>
          <w:b/>
          <w:sz w:val="24"/>
          <w:szCs w:val="24"/>
        </w:rPr>
        <w:t>Модуль «Социальное партнёрство и участие работодателей»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40F8157E" w14:textId="77777777" w:rsidTr="00FC2E7D">
        <w:trPr>
          <w:trHeight w:val="645"/>
        </w:trPr>
        <w:tc>
          <w:tcPr>
            <w:tcW w:w="9776" w:type="dxa"/>
            <w:tcBorders>
              <w:top w:val="single" w:sz="4" w:space="0" w:color="000000"/>
              <w:left w:val="single" w:sz="4" w:space="0" w:color="000000"/>
              <w:bottom w:val="single" w:sz="4" w:space="0" w:color="000000"/>
              <w:right w:val="single" w:sz="4" w:space="0" w:color="000000"/>
            </w:tcBorders>
            <w:hideMark/>
          </w:tcPr>
          <w:p w14:paraId="424A8C60" w14:textId="56ECD760"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взаимодействия с представителями сферы деятельности, ознакомительных и познавательных экскурсий с целью погружения </w:t>
            </w:r>
            <w:r w:rsidRPr="005F4BEC">
              <w:rPr>
                <w:rFonts w:ascii="Times New Roman" w:hAnsi="Times New Roman"/>
                <w:bCs/>
                <w:sz w:val="24"/>
                <w:szCs w:val="24"/>
                <w:lang w:eastAsia="en-US"/>
              </w:rPr>
              <w:t xml:space="preserve">в </w:t>
            </w:r>
            <w:r w:rsidRPr="005F4BEC">
              <w:rPr>
                <w:rFonts w:ascii="Times New Roman" w:hAnsi="Times New Roman"/>
                <w:bCs/>
                <w:iCs/>
                <w:sz w:val="24"/>
                <w:szCs w:val="24"/>
                <w:lang w:eastAsia="en-US"/>
              </w:rPr>
              <w:t>специальность</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00944643" w14:textId="77777777" w:rsidTr="00FC2E7D">
        <w:trPr>
          <w:trHeight w:val="645"/>
        </w:trPr>
        <w:tc>
          <w:tcPr>
            <w:tcW w:w="9776" w:type="dxa"/>
            <w:tcBorders>
              <w:top w:val="single" w:sz="4" w:space="0" w:color="000000"/>
              <w:left w:val="single" w:sz="4" w:space="0" w:color="000000"/>
              <w:bottom w:val="single" w:sz="4" w:space="0" w:color="000000"/>
              <w:right w:val="single" w:sz="4" w:space="0" w:color="000000"/>
            </w:tcBorders>
          </w:tcPr>
          <w:p w14:paraId="085D5BB8" w14:textId="2DCE8435"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 xml:space="preserve">21.02.19 </w:t>
            </w:r>
            <w:r w:rsidR="0041554A" w:rsidRPr="00110EDD">
              <w:rPr>
                <w:rFonts w:ascii="Times New Roman" w:hAnsi="Times New Roman"/>
                <w:bCs/>
                <w:sz w:val="24"/>
                <w:szCs w:val="24"/>
              </w:rPr>
              <w:t>Землеустройство</w:t>
            </w:r>
            <w:r w:rsidR="0041554A">
              <w:rPr>
                <w:rFonts w:ascii="Times New Roman" w:hAnsi="Times New Roman"/>
                <w:bCs/>
                <w:iCs/>
                <w:sz w:val="24"/>
                <w:szCs w:val="24"/>
                <w:lang w:eastAsia="en-US"/>
              </w:rPr>
              <w:t xml:space="preserve"> </w:t>
            </w:r>
            <w:r w:rsidR="0041554A" w:rsidRPr="005F4BEC">
              <w:rPr>
                <w:rFonts w:ascii="Times New Roman" w:hAnsi="Times New Roman"/>
                <w:bCs/>
                <w:sz w:val="24"/>
                <w:szCs w:val="24"/>
                <w:lang w:eastAsia="en-US"/>
              </w:rPr>
              <w:t>презентации</w:t>
            </w:r>
            <w:r w:rsidRPr="00AB6721">
              <w:rPr>
                <w:rFonts w:ascii="Times New Roman" w:hAnsi="Times New Roman"/>
                <w:bCs/>
                <w:sz w:val="24"/>
                <w:szCs w:val="24"/>
                <w:lang w:eastAsia="en-US"/>
              </w:rPr>
              <w:t>, лекции, акции;</w:t>
            </w:r>
          </w:p>
        </w:tc>
      </w:tr>
      <w:tr w:rsidR="00151886" w:rsidRPr="00AB6721" w14:paraId="7A2DF03B" w14:textId="77777777" w:rsidTr="00FC2E7D">
        <w:trPr>
          <w:trHeight w:val="645"/>
        </w:trPr>
        <w:tc>
          <w:tcPr>
            <w:tcW w:w="9776" w:type="dxa"/>
            <w:tcBorders>
              <w:top w:val="single" w:sz="4" w:space="0" w:color="000000"/>
              <w:left w:val="single" w:sz="4" w:space="0" w:color="000000"/>
              <w:bottom w:val="single" w:sz="4" w:space="0" w:color="000000"/>
              <w:right w:val="single" w:sz="4" w:space="0" w:color="000000"/>
            </w:tcBorders>
          </w:tcPr>
          <w:p w14:paraId="53583674"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социальных проектов по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r w:rsidRPr="00AB6721">
              <w:rPr>
                <w:rFonts w:ascii="Times New Roman" w:hAnsi="Times New Roman"/>
                <w:bCs/>
                <w:sz w:val="24"/>
                <w:szCs w:val="24"/>
                <w:lang w:eastAsia="en-US"/>
              </w:rPr>
              <w:t xml:space="preserve"> разрабатываемых и реализуемых совместно обучающимися, педагогами с организациями-партнёрами;</w:t>
            </w:r>
          </w:p>
        </w:tc>
      </w:tr>
    </w:tbl>
    <w:p w14:paraId="4F6608E9" w14:textId="77777777" w:rsidR="00151886" w:rsidRPr="00AB6721" w:rsidRDefault="00151886" w:rsidP="00151886">
      <w:pPr>
        <w:tabs>
          <w:tab w:val="left" w:pos="851"/>
        </w:tabs>
        <w:spacing w:after="0" w:line="288" w:lineRule="auto"/>
        <w:rPr>
          <w:rFonts w:ascii="Times New Roman" w:hAnsi="Times New Roman"/>
          <w:b/>
          <w:sz w:val="24"/>
          <w:szCs w:val="24"/>
        </w:rPr>
      </w:pPr>
      <w:r w:rsidRPr="00AB6721">
        <w:rPr>
          <w:rFonts w:ascii="Times New Roman" w:hAnsi="Times New Roman"/>
          <w:b/>
          <w:sz w:val="24"/>
          <w:szCs w:val="24"/>
        </w:rPr>
        <w:t xml:space="preserve">Модуль «Профессиональное развитие, адаптация и трудоустройство»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151886" w:rsidRPr="00AB6721" w14:paraId="34DDEAFF" w14:textId="77777777" w:rsidTr="00FC2E7D">
        <w:trPr>
          <w:trHeight w:val="1289"/>
        </w:trPr>
        <w:tc>
          <w:tcPr>
            <w:tcW w:w="9776" w:type="dxa"/>
            <w:tcBorders>
              <w:top w:val="single" w:sz="4" w:space="0" w:color="000000"/>
              <w:left w:val="single" w:sz="4" w:space="0" w:color="000000"/>
              <w:bottom w:val="single" w:sz="4" w:space="0" w:color="000000"/>
              <w:right w:val="single" w:sz="4" w:space="0" w:color="000000"/>
            </w:tcBorders>
          </w:tcPr>
          <w:p w14:paraId="1870A7B1"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организация конкурса профессионального мастерства, приуроченного к Дню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 xml:space="preserve"> </w:t>
            </w:r>
            <w:r w:rsidRPr="005F4BEC">
              <w:rPr>
                <w:rFonts w:ascii="Times New Roman" w:hAnsi="Times New Roman"/>
                <w:bCs/>
                <w:iCs/>
                <w:sz w:val="24"/>
                <w:szCs w:val="24"/>
                <w:lang w:eastAsia="en-US"/>
              </w:rPr>
              <w:t>(Международный день защиты персональных данных, Международный день безопасного Интернета, День компьютерщика, Всемирный день управления информацией, День Интернета, Всемирный день электросвязи и информационного общества, День программиста в России, День тестировщика в России, День системного администратора, День интернета в России, Всемирный день информации, Международный день защиты информации, День информатики в России, возможно установить день специальности в образовательной организации, если такого нет в календаре дат и событий</w:t>
            </w:r>
            <w:r w:rsidRPr="005F4BEC">
              <w:rPr>
                <w:rFonts w:ascii="Times New Roman" w:hAnsi="Times New Roman"/>
                <w:iCs/>
                <w:sz w:val="24"/>
                <w:szCs w:val="24"/>
              </w:rPr>
              <w:t>)</w:t>
            </w:r>
            <w:r w:rsidRPr="005F4BEC">
              <w:rPr>
                <w:rFonts w:ascii="Times New Roman" w:hAnsi="Times New Roman"/>
                <w:bCs/>
                <w:iCs/>
                <w:sz w:val="24"/>
                <w:szCs w:val="24"/>
                <w:lang w:eastAsia="en-US"/>
              </w:rPr>
              <w:t>;</w:t>
            </w:r>
          </w:p>
        </w:tc>
      </w:tr>
      <w:tr w:rsidR="00151886" w:rsidRPr="00AB6721" w14:paraId="7E416D0B" w14:textId="77777777" w:rsidTr="00FC2E7D">
        <w:trPr>
          <w:trHeight w:val="683"/>
        </w:trPr>
        <w:tc>
          <w:tcPr>
            <w:tcW w:w="9776" w:type="dxa"/>
            <w:tcBorders>
              <w:top w:val="single" w:sz="4" w:space="0" w:color="000000"/>
              <w:left w:val="single" w:sz="4" w:space="0" w:color="000000"/>
              <w:bottom w:val="single" w:sz="4" w:space="0" w:color="000000"/>
              <w:right w:val="single" w:sz="4" w:space="0" w:color="000000"/>
            </w:tcBorders>
          </w:tcPr>
          <w:p w14:paraId="408D0D3B" w14:textId="78A9222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AB6721" w14:paraId="5B0DF9DD" w14:textId="77777777" w:rsidTr="00FC2E7D">
        <w:trPr>
          <w:trHeight w:val="693"/>
        </w:trPr>
        <w:tc>
          <w:tcPr>
            <w:tcW w:w="9776" w:type="dxa"/>
            <w:tcBorders>
              <w:top w:val="single" w:sz="4" w:space="0" w:color="000000"/>
              <w:left w:val="single" w:sz="4" w:space="0" w:color="000000"/>
              <w:bottom w:val="single" w:sz="4" w:space="0" w:color="000000"/>
              <w:right w:val="single" w:sz="4" w:space="0" w:color="000000"/>
            </w:tcBorders>
          </w:tcPr>
          <w:p w14:paraId="2F012C5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проведение конкурса «Профессиональный студент» или «Профессиональная команда» по итогам профессиональных практик;</w:t>
            </w:r>
          </w:p>
        </w:tc>
      </w:tr>
      <w:tr w:rsidR="00151886" w:rsidRPr="00AB6721" w14:paraId="64C3C663" w14:textId="77777777" w:rsidTr="00FC2E7D">
        <w:trPr>
          <w:trHeight w:val="717"/>
        </w:trPr>
        <w:tc>
          <w:tcPr>
            <w:tcW w:w="9776" w:type="dxa"/>
            <w:tcBorders>
              <w:top w:val="single" w:sz="4" w:space="0" w:color="000000"/>
              <w:left w:val="single" w:sz="4" w:space="0" w:color="000000"/>
              <w:bottom w:val="single" w:sz="4" w:space="0" w:color="000000"/>
              <w:right w:val="single" w:sz="4" w:space="0" w:color="000000"/>
            </w:tcBorders>
          </w:tcPr>
          <w:p w14:paraId="42377657" w14:textId="25BA09B6"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w:t>
            </w:r>
            <w:r w:rsidRPr="005F4BEC">
              <w:rPr>
                <w:rFonts w:ascii="Times New Roman" w:hAnsi="Times New Roman"/>
                <w:bCs/>
                <w:iCs/>
                <w:sz w:val="24"/>
                <w:szCs w:val="24"/>
                <w:lang w:eastAsia="en-US"/>
              </w:rPr>
              <w:t>специальности</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AB6721" w14:paraId="758DE62A" w14:textId="77777777" w:rsidTr="00FC2E7D">
        <w:trPr>
          <w:trHeight w:val="701"/>
        </w:trPr>
        <w:tc>
          <w:tcPr>
            <w:tcW w:w="9776" w:type="dxa"/>
            <w:tcBorders>
              <w:top w:val="single" w:sz="4" w:space="0" w:color="000000"/>
              <w:left w:val="single" w:sz="4" w:space="0" w:color="000000"/>
              <w:bottom w:val="single" w:sz="4" w:space="0" w:color="000000"/>
              <w:right w:val="single" w:sz="4" w:space="0" w:color="000000"/>
            </w:tcBorders>
          </w:tcPr>
          <w:p w14:paraId="459EBB8D"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lastRenderedPageBreak/>
              <w:t xml:space="preserve">организация клубов профессиональной направленности «Амбассадоры </w:t>
            </w:r>
            <w:r w:rsidRPr="005F4BEC">
              <w:rPr>
                <w:rFonts w:ascii="Times New Roman" w:hAnsi="Times New Roman"/>
                <w:bCs/>
                <w:iCs/>
                <w:sz w:val="24"/>
                <w:szCs w:val="24"/>
                <w:lang w:eastAsia="en-US"/>
              </w:rPr>
              <w:t>специальности»</w:t>
            </w:r>
            <w:r w:rsidRPr="005F4BEC">
              <w:rPr>
                <w:rFonts w:ascii="Times New Roman" w:hAnsi="Times New Roman"/>
                <w:bCs/>
                <w:sz w:val="24"/>
                <w:szCs w:val="24"/>
                <w:lang w:eastAsia="en-US"/>
              </w:rPr>
              <w:t>;</w:t>
            </w:r>
          </w:p>
        </w:tc>
      </w:tr>
      <w:tr w:rsidR="00151886" w:rsidRPr="00AB6721" w14:paraId="73B1A145" w14:textId="77777777" w:rsidTr="00FC2E7D">
        <w:trPr>
          <w:trHeight w:val="1289"/>
        </w:trPr>
        <w:tc>
          <w:tcPr>
            <w:tcW w:w="9776" w:type="dxa"/>
            <w:tcBorders>
              <w:top w:val="single" w:sz="4" w:space="0" w:color="000000"/>
              <w:left w:val="single" w:sz="4" w:space="0" w:color="000000"/>
              <w:bottom w:val="single" w:sz="4" w:space="0" w:color="000000"/>
              <w:right w:val="single" w:sz="4" w:space="0" w:color="000000"/>
            </w:tcBorders>
          </w:tcPr>
          <w:p w14:paraId="5FC3C035"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sz w:val="24"/>
                <w:szCs w:val="24"/>
              </w:rPr>
            </w:pPr>
            <w:r w:rsidRPr="00AB6721">
              <w:rPr>
                <w:rFonts w:ascii="Times New Roman" w:hAnsi="Times New Roman"/>
                <w:bCs/>
                <w:sz w:val="24"/>
                <w:szCs w:val="24"/>
                <w:lang w:eastAsia="en-US"/>
              </w:rPr>
              <w:t xml:space="preserve">проведение практико-ориентированных мероприятий, направленных на соблюдения правил работы </w:t>
            </w:r>
            <w:r w:rsidRPr="00AB6721">
              <w:rPr>
                <w:rFonts w:ascii="Times New Roman" w:hAnsi="Times New Roman"/>
                <w:bCs/>
                <w:sz w:val="24"/>
                <w:szCs w:val="24"/>
                <w:lang w:val="en-US" w:eastAsia="en-US"/>
              </w:rPr>
              <w:t>c</w:t>
            </w:r>
            <w:r w:rsidRPr="00AB6721">
              <w:rPr>
                <w:rFonts w:ascii="Times New Roman" w:hAnsi="Times New Roman"/>
                <w:bCs/>
                <w:sz w:val="24"/>
                <w:szCs w:val="24"/>
                <w:lang w:eastAsia="en-US"/>
              </w:rPr>
              <w:t xml:space="preserve"> информационными, коммуникационными, компьютерными системами и комплексами, информационными ресурсами, базами данных, компьютерным и прикладным программным обеспечением;</w:t>
            </w:r>
          </w:p>
        </w:tc>
      </w:tr>
    </w:tbl>
    <w:p w14:paraId="0084C31D" w14:textId="77777777" w:rsidR="00151886" w:rsidRPr="00AB6721" w:rsidRDefault="00151886" w:rsidP="00151886">
      <w:pPr>
        <w:pageBreakBefore/>
        <w:spacing w:after="0" w:line="360" w:lineRule="auto"/>
        <w:outlineLvl w:val="0"/>
        <w:rPr>
          <w:rFonts w:ascii="Times New Roman" w:hAnsi="Times New Roman"/>
          <w:b/>
          <w:sz w:val="24"/>
          <w:szCs w:val="24"/>
        </w:rPr>
      </w:pPr>
      <w:r w:rsidRPr="00AB6721">
        <w:rPr>
          <w:rFonts w:ascii="Times New Roman" w:hAnsi="Times New Roman"/>
          <w:b/>
          <w:sz w:val="24"/>
          <w:szCs w:val="24"/>
        </w:rPr>
        <w:lastRenderedPageBreak/>
        <w:t>РАЗДЕЛ 3. ОРГАНИЗАЦИОННЫЙ</w:t>
      </w:r>
    </w:p>
    <w:p w14:paraId="003DEA82" w14:textId="77777777" w:rsidR="00151886" w:rsidRPr="00AB6721" w:rsidRDefault="00151886" w:rsidP="00151886">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t xml:space="preserve">3.1 Кадровое обеспечение </w:t>
      </w:r>
    </w:p>
    <w:p w14:paraId="625A2ED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 xml:space="preserve">            Разделение функционала, связанного с планированием, организацией, обеспечением, реализацией воспитательной деятельности (привлечение профильных специалистов образовательной организации)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71C17CE8" w14:textId="77777777" w:rsidTr="00FC2E7D">
        <w:tc>
          <w:tcPr>
            <w:tcW w:w="10201" w:type="dxa"/>
            <w:tcBorders>
              <w:top w:val="single" w:sz="4" w:space="0" w:color="000000"/>
              <w:left w:val="single" w:sz="4" w:space="0" w:color="000000"/>
              <w:bottom w:val="single" w:sz="4" w:space="0" w:color="000000"/>
              <w:right w:val="single" w:sz="4" w:space="0" w:color="000000"/>
            </w:tcBorders>
            <w:hideMark/>
          </w:tcPr>
          <w:p w14:paraId="38C369CC"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 xml:space="preserve">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w:t>
            </w:r>
          </w:p>
          <w:p w14:paraId="3BBE7EF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разделение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образовательной организации;</w:t>
            </w:r>
          </w:p>
          <w:p w14:paraId="1619AAFE" w14:textId="77777777" w:rsidR="00151886" w:rsidRPr="00AB6721" w:rsidRDefault="00151886" w:rsidP="00FC2E7D">
            <w:pPr>
              <w:widowControl w:val="0"/>
              <w:tabs>
                <w:tab w:val="left" w:pos="1134"/>
              </w:tabs>
              <w:spacing w:after="0" w:line="240" w:lineRule="auto"/>
              <w:ind w:firstLine="709"/>
              <w:jc w:val="both"/>
              <w:outlineLvl w:val="0"/>
              <w:rPr>
                <w:rFonts w:ascii="Times New Roman" w:hAnsi="Times New Roman"/>
                <w:b/>
                <w:sz w:val="24"/>
                <w:szCs w:val="24"/>
                <w:lang w:eastAsia="en-US"/>
              </w:rPr>
            </w:pPr>
          </w:p>
        </w:tc>
      </w:tr>
    </w:tbl>
    <w:p w14:paraId="26E1B7AF"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sz w:val="24"/>
          <w:szCs w:val="24"/>
        </w:rPr>
        <w:tab/>
      </w:r>
      <w:r w:rsidRPr="005F4BEC">
        <w:rPr>
          <w:rFonts w:ascii="Times New Roman" w:hAnsi="Times New Roman"/>
          <w:bCs/>
          <w:iCs/>
          <w:sz w:val="24"/>
          <w:szCs w:val="24"/>
        </w:rPr>
        <w:t xml:space="preserve">Привлечение специалистов других организаций, социальных партнеров (образовательных, социальных и др.) (при наличии)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5F4BEC" w14:paraId="7785E06C" w14:textId="77777777" w:rsidTr="00FC2E7D">
        <w:tc>
          <w:tcPr>
            <w:tcW w:w="10201" w:type="dxa"/>
            <w:tcBorders>
              <w:top w:val="single" w:sz="4" w:space="0" w:color="000000"/>
              <w:left w:val="single" w:sz="4" w:space="0" w:color="000000"/>
              <w:bottom w:val="single" w:sz="4" w:space="0" w:color="000000"/>
              <w:right w:val="single" w:sz="4" w:space="0" w:color="000000"/>
            </w:tcBorders>
            <w:hideMark/>
          </w:tcPr>
          <w:p w14:paraId="3C508187" w14:textId="1B122851" w:rsidR="00151886" w:rsidRPr="005F4BEC" w:rsidRDefault="00151886" w:rsidP="00151886">
            <w:pPr>
              <w:numPr>
                <w:ilvl w:val="0"/>
                <w:numId w:val="3"/>
              </w:numPr>
              <w:spacing w:after="0" w:line="288" w:lineRule="auto"/>
              <w:ind w:left="0" w:firstLine="0"/>
              <w:jc w:val="both"/>
              <w:outlineLvl w:val="0"/>
              <w:rPr>
                <w:rFonts w:ascii="Times New Roman" w:hAnsi="Times New Roman"/>
                <w:b/>
                <w:sz w:val="24"/>
                <w:szCs w:val="24"/>
                <w:lang w:eastAsia="en-US"/>
              </w:rPr>
            </w:pPr>
            <w:r w:rsidRPr="005F4BEC">
              <w:rPr>
                <w:rFonts w:ascii="Times New Roman" w:hAnsi="Times New Roman"/>
                <w:bCs/>
                <w:sz w:val="24"/>
                <w:szCs w:val="24"/>
                <w:lang w:eastAsia="en-US"/>
              </w:rPr>
              <w:t>привлечение организаций профессиональной направленности с целью реализации воспитательной деятельности в рамках освоения образовательной программы по специальности</w:t>
            </w:r>
            <w:r w:rsidR="00110EDD" w:rsidRPr="00110EDD">
              <w:rPr>
                <w:rFonts w:ascii="Times New Roman" w:hAnsi="Times New Roman"/>
                <w:bCs/>
                <w:sz w:val="24"/>
                <w:szCs w:val="24"/>
              </w:rPr>
              <w:t>21.02.19 Землеустройство</w:t>
            </w:r>
            <w:r>
              <w:rPr>
                <w:rFonts w:ascii="Times New Roman" w:hAnsi="Times New Roman"/>
                <w:bCs/>
                <w:sz w:val="24"/>
                <w:szCs w:val="24"/>
                <w:lang w:eastAsia="en-US"/>
              </w:rPr>
              <w:t xml:space="preserve"> </w:t>
            </w:r>
          </w:p>
        </w:tc>
      </w:tr>
    </w:tbl>
    <w:p w14:paraId="65FF7AE8" w14:textId="77777777" w:rsidR="00151886" w:rsidRPr="00AB6721" w:rsidRDefault="00151886" w:rsidP="00151886">
      <w:pPr>
        <w:keepNext/>
        <w:keepLines/>
        <w:spacing w:after="0" w:line="360" w:lineRule="auto"/>
        <w:outlineLvl w:val="0"/>
        <w:rPr>
          <w:rFonts w:ascii="Times New Roman" w:hAnsi="Times New Roman"/>
          <w:b/>
          <w:sz w:val="24"/>
          <w:szCs w:val="24"/>
        </w:rPr>
      </w:pPr>
    </w:p>
    <w:p w14:paraId="151AF0DF" w14:textId="77777777" w:rsidR="00151886" w:rsidRPr="00AB6721" w:rsidRDefault="00151886" w:rsidP="00151886">
      <w:pPr>
        <w:keepNext/>
        <w:keepLines/>
        <w:spacing w:after="0" w:line="360" w:lineRule="auto"/>
        <w:outlineLvl w:val="0"/>
        <w:rPr>
          <w:rFonts w:ascii="Times New Roman" w:hAnsi="Times New Roman"/>
          <w:b/>
          <w:color w:val="FF0000"/>
          <w:sz w:val="24"/>
          <w:szCs w:val="24"/>
        </w:rPr>
      </w:pPr>
      <w:r w:rsidRPr="00AB6721">
        <w:rPr>
          <w:rFonts w:ascii="Times New Roman" w:hAnsi="Times New Roman"/>
          <w:b/>
          <w:sz w:val="24"/>
          <w:szCs w:val="24"/>
        </w:rPr>
        <w:t>3.2 Нормативно-методическое обеспечение</w:t>
      </w:r>
    </w:p>
    <w:p w14:paraId="459765A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
          <w:color w:val="000000"/>
          <w:sz w:val="24"/>
          <w:szCs w:val="24"/>
        </w:rPr>
        <w:tab/>
      </w:r>
      <w:r w:rsidRPr="005F4BEC">
        <w:rPr>
          <w:rFonts w:ascii="Times New Roman" w:hAnsi="Times New Roman"/>
          <w:bCs/>
          <w:iCs/>
          <w:sz w:val="24"/>
          <w:szCs w:val="24"/>
        </w:rPr>
        <w:t>Утверждение и внесение изменений в должностные инструкции педагогических работников по вопросам воспитательной деятельности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49D4463C" w14:textId="77777777" w:rsidTr="00FC2E7D">
        <w:trPr>
          <w:trHeight w:val="355"/>
        </w:trPr>
        <w:tc>
          <w:tcPr>
            <w:tcW w:w="10201" w:type="dxa"/>
            <w:tcBorders>
              <w:top w:val="single" w:sz="4" w:space="0" w:color="000000"/>
              <w:left w:val="single" w:sz="4" w:space="0" w:color="000000"/>
              <w:bottom w:val="single" w:sz="4" w:space="0" w:color="000000"/>
              <w:right w:val="single" w:sz="4" w:space="0" w:color="000000"/>
            </w:tcBorders>
          </w:tcPr>
          <w:p w14:paraId="5C231B1E"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приказ о проведении родительского собрания;</w:t>
            </w:r>
          </w:p>
        </w:tc>
      </w:tr>
      <w:tr w:rsidR="00151886" w:rsidRPr="00AB6721" w14:paraId="17B3A2C5" w14:textId="77777777" w:rsidTr="00FC2E7D">
        <w:trPr>
          <w:trHeight w:val="289"/>
        </w:trPr>
        <w:tc>
          <w:tcPr>
            <w:tcW w:w="10201" w:type="dxa"/>
            <w:tcBorders>
              <w:top w:val="single" w:sz="4" w:space="0" w:color="000000"/>
              <w:left w:val="single" w:sz="4" w:space="0" w:color="000000"/>
              <w:bottom w:val="single" w:sz="4" w:space="0" w:color="000000"/>
              <w:right w:val="single" w:sz="4" w:space="0" w:color="000000"/>
            </w:tcBorders>
          </w:tcPr>
          <w:p w14:paraId="6F973AB2"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положение о кураторе</w:t>
            </w:r>
            <w:r w:rsidRPr="00AB6721">
              <w:rPr>
                <w:rFonts w:ascii="Times New Roman" w:hAnsi="Times New Roman"/>
                <w:bCs/>
                <w:sz w:val="24"/>
                <w:szCs w:val="24"/>
                <w:lang w:val="en-US" w:eastAsia="en-US"/>
              </w:rPr>
              <w:t>;</w:t>
            </w:r>
          </w:p>
        </w:tc>
      </w:tr>
      <w:tr w:rsidR="00151886" w:rsidRPr="00AB6721" w14:paraId="5A5C322E" w14:textId="77777777" w:rsidTr="00FC2E7D">
        <w:trPr>
          <w:trHeight w:val="380"/>
        </w:trPr>
        <w:tc>
          <w:tcPr>
            <w:tcW w:w="10201" w:type="dxa"/>
            <w:tcBorders>
              <w:top w:val="single" w:sz="4" w:space="0" w:color="000000"/>
              <w:left w:val="single" w:sz="4" w:space="0" w:color="000000"/>
              <w:bottom w:val="single" w:sz="4" w:space="0" w:color="000000"/>
              <w:right w:val="single" w:sz="4" w:space="0" w:color="000000"/>
            </w:tcBorders>
          </w:tcPr>
          <w:p w14:paraId="61782CD1"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программа «Психологическое сопровождение адаптации первокурсников»;</w:t>
            </w:r>
          </w:p>
        </w:tc>
      </w:tr>
      <w:tr w:rsidR="00151886" w:rsidRPr="00AB6721" w14:paraId="3102F891" w14:textId="77777777" w:rsidTr="00FC2E7D">
        <w:trPr>
          <w:trHeight w:val="648"/>
        </w:trPr>
        <w:tc>
          <w:tcPr>
            <w:tcW w:w="10201" w:type="dxa"/>
            <w:tcBorders>
              <w:top w:val="single" w:sz="4" w:space="0" w:color="000000"/>
              <w:left w:val="single" w:sz="4" w:space="0" w:color="000000"/>
              <w:bottom w:val="single" w:sz="4" w:space="0" w:color="000000"/>
              <w:right w:val="single" w:sz="4" w:space="0" w:color="000000"/>
            </w:tcBorders>
          </w:tcPr>
          <w:p w14:paraId="1DFDE9E7"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программа «Психологическое сопровождения личностного и профессионального становления студента» (1–4 курс);</w:t>
            </w:r>
          </w:p>
        </w:tc>
      </w:tr>
      <w:tr w:rsidR="00151886" w:rsidRPr="00AB6721" w14:paraId="4D659201" w14:textId="77777777" w:rsidTr="00FC2E7D">
        <w:trPr>
          <w:trHeight w:val="648"/>
        </w:trPr>
        <w:tc>
          <w:tcPr>
            <w:tcW w:w="10201" w:type="dxa"/>
            <w:tcBorders>
              <w:top w:val="single" w:sz="4" w:space="0" w:color="000000"/>
              <w:left w:val="single" w:sz="4" w:space="0" w:color="000000"/>
              <w:bottom w:val="single" w:sz="4" w:space="0" w:color="000000"/>
              <w:right w:val="single" w:sz="4" w:space="0" w:color="000000"/>
            </w:tcBorders>
          </w:tcPr>
          <w:p w14:paraId="5A06AE9D"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bl>
    <w:p w14:paraId="4C9F0974" w14:textId="77777777" w:rsidR="00151886" w:rsidRPr="005F4BEC" w:rsidRDefault="00151886" w:rsidP="00151886">
      <w:pPr>
        <w:spacing w:after="0" w:line="288" w:lineRule="auto"/>
        <w:jc w:val="both"/>
        <w:outlineLvl w:val="0"/>
        <w:rPr>
          <w:rFonts w:ascii="Times New Roman" w:hAnsi="Times New Roman"/>
          <w:bCs/>
          <w:iCs/>
          <w:sz w:val="24"/>
          <w:szCs w:val="24"/>
        </w:rPr>
      </w:pPr>
      <w:r w:rsidRPr="005F4BEC">
        <w:rPr>
          <w:rFonts w:ascii="Times New Roman" w:hAnsi="Times New Roman"/>
          <w:bCs/>
          <w:iCs/>
          <w:sz w:val="24"/>
          <w:szCs w:val="24"/>
        </w:rPr>
        <w:t xml:space="preserve">              Ведение договорных отношений, сетевая форма организации образовательного процесса, сотрудничество с социальными партнерами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3B47D0CC" w14:textId="77777777" w:rsidTr="00FC2E7D">
        <w:trPr>
          <w:trHeight w:val="415"/>
        </w:trPr>
        <w:tc>
          <w:tcPr>
            <w:tcW w:w="10201" w:type="dxa"/>
            <w:tcBorders>
              <w:top w:val="single" w:sz="4" w:space="0" w:color="000000"/>
              <w:left w:val="single" w:sz="4" w:space="0" w:color="000000"/>
              <w:bottom w:val="single" w:sz="4" w:space="0" w:color="000000"/>
              <w:right w:val="single" w:sz="4" w:space="0" w:color="000000"/>
            </w:tcBorders>
            <w:hideMark/>
          </w:tcPr>
          <w:p w14:paraId="0C3A7FDC" w14:textId="77777777" w:rsidR="00151886" w:rsidRPr="00AB6721"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AB6721">
              <w:rPr>
                <w:rFonts w:ascii="Times New Roman" w:hAnsi="Times New Roman"/>
                <w:bCs/>
                <w:sz w:val="24"/>
                <w:szCs w:val="24"/>
                <w:lang w:eastAsia="en-US"/>
              </w:rPr>
              <w:t>договоры о сотрудничестве с социальными партнерами и работодателями</w:t>
            </w:r>
            <w:r w:rsidRPr="00AB6721">
              <w:rPr>
                <w:rFonts w:ascii="Times New Roman" w:hAnsi="Times New Roman"/>
                <w:bCs/>
                <w:i/>
                <w:iCs/>
                <w:sz w:val="24"/>
                <w:szCs w:val="24"/>
                <w:lang w:eastAsia="en-US"/>
              </w:rPr>
              <w:t>;</w:t>
            </w:r>
          </w:p>
        </w:tc>
      </w:tr>
      <w:tr w:rsidR="00151886" w:rsidRPr="005F4BEC" w14:paraId="297E2576" w14:textId="77777777" w:rsidTr="00FC2E7D">
        <w:trPr>
          <w:trHeight w:val="415"/>
        </w:trPr>
        <w:tc>
          <w:tcPr>
            <w:tcW w:w="10201" w:type="dxa"/>
            <w:tcBorders>
              <w:top w:val="single" w:sz="4" w:space="0" w:color="000000"/>
              <w:left w:val="single" w:sz="4" w:space="0" w:color="000000"/>
              <w:bottom w:val="single" w:sz="4" w:space="0" w:color="000000"/>
              <w:right w:val="single" w:sz="4" w:space="0" w:color="000000"/>
            </w:tcBorders>
          </w:tcPr>
          <w:p w14:paraId="4D21EC96"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sz w:val="24"/>
                <w:szCs w:val="24"/>
                <w:shd w:val="clear" w:color="auto" w:fill="FCFCFC"/>
              </w:rPr>
            </w:pPr>
            <w:r w:rsidRPr="005F4BEC">
              <w:rPr>
                <w:rFonts w:ascii="Times New Roman" w:hAnsi="Times New Roman"/>
                <w:bCs/>
                <w:sz w:val="24"/>
                <w:szCs w:val="24"/>
                <w:lang w:eastAsia="en-US"/>
              </w:rPr>
              <w:t xml:space="preserve">сетевая форма организации образовательного процесса (при наличии) и активное взаимодействие с профильными предприятиями, организациями и институтами, с целью обеспечения полного и практически-ориентированного образования: </w:t>
            </w:r>
            <w:r w:rsidRPr="005F4BEC">
              <w:rPr>
                <w:rFonts w:ascii="Times New Roman" w:hAnsi="Times New Roman"/>
                <w:iCs/>
                <w:sz w:val="24"/>
                <w:szCs w:val="24"/>
                <w:shd w:val="clear" w:color="auto" w:fill="FCFCFC"/>
              </w:rPr>
              <w:t>специализированные IT-компании, учебно-исследовательские центры, технические университеты, компании по разработке компьютерного программного обеспечения</w:t>
            </w:r>
            <w:r w:rsidRPr="005F4BEC">
              <w:rPr>
                <w:rFonts w:ascii="Times New Roman" w:hAnsi="Times New Roman"/>
                <w:bCs/>
                <w:iCs/>
                <w:sz w:val="24"/>
                <w:szCs w:val="24"/>
                <w:lang w:eastAsia="en-US"/>
              </w:rPr>
              <w:t>;</w:t>
            </w:r>
          </w:p>
        </w:tc>
      </w:tr>
    </w:tbl>
    <w:p w14:paraId="676FFA14" w14:textId="77777777" w:rsidR="00151886" w:rsidRPr="00AB6721" w:rsidRDefault="00151886" w:rsidP="00151886">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lastRenderedPageBreak/>
        <w:t>3.3 Система поощрения профессиональной успешности и проявлений активной жизненной позиции обучающихся</w:t>
      </w:r>
    </w:p>
    <w:p w14:paraId="4DD9C5C7" w14:textId="7EBC6644" w:rsidR="00151886" w:rsidRPr="005F4BEC" w:rsidRDefault="00151886" w:rsidP="00151886">
      <w:pPr>
        <w:spacing w:after="0" w:line="240" w:lineRule="auto"/>
        <w:ind w:firstLine="709"/>
        <w:rPr>
          <w:rFonts w:ascii="Times New Roman" w:hAnsi="Times New Roman"/>
          <w:bCs/>
          <w:iCs/>
          <w:sz w:val="24"/>
          <w:szCs w:val="24"/>
        </w:rPr>
      </w:pPr>
      <w:r w:rsidRPr="005F4BEC">
        <w:rPr>
          <w:rFonts w:ascii="Times New Roman" w:hAnsi="Times New Roman"/>
          <w:bCs/>
          <w:iCs/>
          <w:sz w:val="24"/>
          <w:szCs w:val="24"/>
        </w:rPr>
        <w:t xml:space="preserve">Основания для поощрения профессиональной успешности и проявлений активной жизненной позиции обучающихся по </w:t>
      </w:r>
      <w:r w:rsidR="00110EDD" w:rsidRPr="005F4BEC">
        <w:rPr>
          <w:rFonts w:ascii="Times New Roman" w:hAnsi="Times New Roman"/>
          <w:bCs/>
          <w:iCs/>
          <w:sz w:val="24"/>
          <w:szCs w:val="24"/>
        </w:rPr>
        <w:t>специальности</w:t>
      </w:r>
      <w:r w:rsidR="00110EDD" w:rsidRPr="00110EDD">
        <w:rPr>
          <w:rFonts w:ascii="Times New Roman" w:hAnsi="Times New Roman"/>
          <w:bCs/>
          <w:sz w:val="24"/>
          <w:szCs w:val="24"/>
        </w:rPr>
        <w:t>21.02.19 Землеустройство</w:t>
      </w:r>
      <w:r w:rsidR="00110EDD" w:rsidRPr="005F4BEC">
        <w:rPr>
          <w:rFonts w:ascii="Times New Roman" w:hAnsi="Times New Roman"/>
          <w:bCs/>
          <w:iCs/>
          <w:sz w:val="24"/>
          <w:szCs w:val="24"/>
        </w:rPr>
        <w:t xml:space="preserve"> </w:t>
      </w:r>
      <w:r w:rsidRPr="005F4BEC">
        <w:rPr>
          <w:rFonts w:ascii="Times New Roman" w:hAnsi="Times New Roman"/>
          <w:bCs/>
          <w:iCs/>
          <w:sz w:val="24"/>
          <w:szCs w:val="24"/>
        </w:rPr>
        <w:t>– рейтинги, портфолио и пр.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5F4BEC" w14:paraId="331F1526"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hideMark/>
          </w:tcPr>
          <w:p w14:paraId="36854E71"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наличие профессионального портфолио - способ документирования достижений, профессионального роста и активной жизненной позиции обучающегося; </w:t>
            </w:r>
          </w:p>
        </w:tc>
      </w:tr>
      <w:tr w:rsidR="00151886" w:rsidRPr="005F4BEC" w14:paraId="736C5C1A"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4A7B3350" w14:textId="358E794F"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участие и результативность в конкурсах и мероприятиях профессиональной направленности, связанных с </w:t>
            </w:r>
            <w:r w:rsidRPr="005F4BEC">
              <w:rPr>
                <w:rFonts w:ascii="Times New Roman" w:hAnsi="Times New Roman"/>
                <w:bCs/>
                <w:iCs/>
                <w:sz w:val="24"/>
                <w:szCs w:val="24"/>
                <w:lang w:eastAsia="en-US"/>
              </w:rPr>
              <w:t>специальностью</w:t>
            </w:r>
            <w:r>
              <w:rPr>
                <w:rFonts w:ascii="Times New Roman" w:hAnsi="Times New Roman"/>
                <w:bCs/>
                <w:iCs/>
                <w:sz w:val="24"/>
                <w:szCs w:val="24"/>
                <w:lang w:eastAsia="en-US"/>
              </w:rPr>
              <w:t xml:space="preserve"> </w:t>
            </w:r>
            <w:r w:rsidR="00110EDD" w:rsidRPr="00110EDD">
              <w:rPr>
                <w:rFonts w:ascii="Times New Roman" w:hAnsi="Times New Roman"/>
                <w:bCs/>
                <w:sz w:val="24"/>
                <w:szCs w:val="24"/>
              </w:rPr>
              <w:t>21.02.19 Землеустройство</w:t>
            </w:r>
            <w:r w:rsidR="00110EDD">
              <w:rPr>
                <w:rFonts w:ascii="Times New Roman" w:hAnsi="Times New Roman"/>
                <w:bCs/>
                <w:iCs/>
                <w:sz w:val="24"/>
                <w:szCs w:val="24"/>
              </w:rPr>
              <w:t xml:space="preserve"> </w:t>
            </w:r>
          </w:p>
        </w:tc>
      </w:tr>
      <w:tr w:rsidR="00151886" w:rsidRPr="005F4BEC" w14:paraId="32FCE505"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1F163BB2"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рекомендации к поощрению от наставника, социальных и производственных партнеров;</w:t>
            </w:r>
          </w:p>
        </w:tc>
      </w:tr>
      <w:tr w:rsidR="00151886" w:rsidRPr="005F4BEC" w14:paraId="0B6D8C37"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2AEAC3FD" w14:textId="1E57A8BB"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r w:rsidR="00151886" w:rsidRPr="005F4BEC" w14:paraId="5E068ED5" w14:textId="77777777" w:rsidTr="00FC2E7D">
        <w:trPr>
          <w:trHeight w:val="552"/>
        </w:trPr>
        <w:tc>
          <w:tcPr>
            <w:tcW w:w="10201" w:type="dxa"/>
            <w:tcBorders>
              <w:top w:val="single" w:sz="4" w:space="0" w:color="000000"/>
              <w:left w:val="single" w:sz="4" w:space="0" w:color="000000"/>
              <w:bottom w:val="single" w:sz="4" w:space="0" w:color="000000"/>
              <w:right w:val="single" w:sz="4" w:space="0" w:color="000000"/>
            </w:tcBorders>
          </w:tcPr>
          <w:p w14:paraId="04A8E284" w14:textId="6B2C51C8" w:rsidR="00151886" w:rsidRPr="005F4BEC" w:rsidRDefault="00151886" w:rsidP="00151886">
            <w:pPr>
              <w:numPr>
                <w:ilvl w:val="0"/>
                <w:numId w:val="3"/>
              </w:numPr>
              <w:spacing w:after="0" w:line="288" w:lineRule="auto"/>
              <w:ind w:left="0" w:firstLine="0"/>
              <w:jc w:val="both"/>
              <w:outlineLvl w:val="0"/>
              <w:rPr>
                <w:rFonts w:ascii="Times New Roman" w:hAnsi="Times New Roman"/>
                <w:bCs/>
                <w:sz w:val="24"/>
                <w:szCs w:val="24"/>
                <w:lang w:eastAsia="en-US"/>
              </w:rPr>
            </w:pPr>
            <w:r w:rsidRPr="005F4BEC">
              <w:rPr>
                <w:rFonts w:ascii="Times New Roman" w:hAnsi="Times New Roman"/>
                <w:bCs/>
                <w:sz w:val="24"/>
                <w:szCs w:val="24"/>
                <w:lang w:eastAsia="en-US"/>
              </w:rPr>
              <w:t xml:space="preserve">успешное освоение образовательных программ по </w:t>
            </w:r>
            <w:r w:rsidRPr="005F4BEC">
              <w:rPr>
                <w:rFonts w:ascii="Times New Roman" w:hAnsi="Times New Roman"/>
                <w:bCs/>
                <w:iCs/>
                <w:sz w:val="24"/>
                <w:szCs w:val="24"/>
                <w:lang w:eastAsia="en-US"/>
              </w:rPr>
              <w:t>специальности</w:t>
            </w:r>
            <w:r w:rsidR="00110EDD" w:rsidRPr="00110EDD">
              <w:rPr>
                <w:rFonts w:ascii="Times New Roman" w:hAnsi="Times New Roman"/>
                <w:bCs/>
                <w:sz w:val="24"/>
                <w:szCs w:val="24"/>
              </w:rPr>
              <w:t>21.02.19 Землеустройство</w:t>
            </w:r>
            <w:r>
              <w:rPr>
                <w:rFonts w:ascii="Times New Roman" w:hAnsi="Times New Roman"/>
                <w:bCs/>
                <w:iCs/>
                <w:sz w:val="24"/>
                <w:szCs w:val="24"/>
                <w:lang w:eastAsia="en-US"/>
              </w:rPr>
              <w:t xml:space="preserve"> </w:t>
            </w:r>
          </w:p>
        </w:tc>
      </w:tr>
    </w:tbl>
    <w:p w14:paraId="3CA27A04" w14:textId="77777777" w:rsidR="00151886" w:rsidRPr="005F4BEC" w:rsidRDefault="00151886" w:rsidP="00151886">
      <w:pPr>
        <w:spacing w:after="0" w:line="240" w:lineRule="auto"/>
        <w:ind w:firstLine="709"/>
        <w:rPr>
          <w:rFonts w:ascii="Times New Roman" w:hAnsi="Times New Roman"/>
          <w:iCs/>
          <w:sz w:val="24"/>
          <w:szCs w:val="24"/>
        </w:rPr>
      </w:pPr>
      <w:r w:rsidRPr="005F4BEC">
        <w:rPr>
          <w:rFonts w:ascii="Times New Roman" w:hAnsi="Times New Roman"/>
          <w:iCs/>
          <w:sz w:val="24"/>
          <w:szCs w:val="24"/>
        </w:rPr>
        <w:t>Формы поощрения: объявления благодарности, помещение на доску почета, награждение грамотой, памятным подарком, материальное стимулирование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5F4BEC" w14:paraId="007A84E9" w14:textId="77777777" w:rsidTr="00FC2E7D">
        <w:tc>
          <w:tcPr>
            <w:tcW w:w="10201" w:type="dxa"/>
            <w:tcBorders>
              <w:top w:val="single" w:sz="4" w:space="0" w:color="000000"/>
              <w:left w:val="single" w:sz="4" w:space="0" w:color="000000"/>
              <w:bottom w:val="single" w:sz="4" w:space="0" w:color="000000"/>
              <w:right w:val="single" w:sz="4" w:space="0" w:color="000000"/>
            </w:tcBorders>
          </w:tcPr>
          <w:p w14:paraId="402FAFDD" w14:textId="77777777" w:rsidR="00151886" w:rsidRPr="005F4BEC" w:rsidRDefault="00151886" w:rsidP="00151886">
            <w:pPr>
              <w:numPr>
                <w:ilvl w:val="0"/>
                <w:numId w:val="3"/>
              </w:numPr>
              <w:spacing w:after="0" w:line="288" w:lineRule="auto"/>
              <w:ind w:left="0" w:firstLine="0"/>
              <w:jc w:val="both"/>
              <w:outlineLvl w:val="0"/>
              <w:rPr>
                <w:rFonts w:ascii="Times New Roman" w:hAnsi="Times New Roman"/>
                <w:kern w:val="32"/>
                <w:sz w:val="24"/>
                <w:szCs w:val="24"/>
                <w:lang w:val="x-none" w:eastAsia="x-none"/>
              </w:rPr>
            </w:pPr>
            <w:r w:rsidRPr="005F4BEC">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r w:rsidRPr="005F4BEC">
              <w:rPr>
                <w:rFonts w:ascii="Times New Roman" w:hAnsi="Times New Roman"/>
                <w:bCs/>
                <w:iCs/>
                <w:sz w:val="24"/>
                <w:szCs w:val="24"/>
                <w:lang w:eastAsia="en-US"/>
              </w:rPr>
              <w:t>;</w:t>
            </w:r>
          </w:p>
        </w:tc>
      </w:tr>
    </w:tbl>
    <w:p w14:paraId="77498707" w14:textId="77777777" w:rsidR="00151886" w:rsidRPr="00AB6721" w:rsidRDefault="00151886" w:rsidP="00151886">
      <w:pPr>
        <w:keepNext/>
        <w:keepLines/>
        <w:spacing w:after="0" w:line="360" w:lineRule="auto"/>
        <w:outlineLvl w:val="0"/>
        <w:rPr>
          <w:rFonts w:ascii="Times New Roman" w:hAnsi="Times New Roman"/>
          <w:b/>
          <w:i/>
          <w:sz w:val="24"/>
          <w:szCs w:val="24"/>
        </w:rPr>
      </w:pPr>
      <w:r w:rsidRPr="00AB6721">
        <w:rPr>
          <w:rFonts w:ascii="Times New Roman" w:hAnsi="Times New Roman"/>
          <w:b/>
          <w:sz w:val="24"/>
          <w:szCs w:val="24"/>
        </w:rPr>
        <w:t xml:space="preserve"> </w:t>
      </w:r>
    </w:p>
    <w:p w14:paraId="5ACE1413" w14:textId="77777777" w:rsidR="00151886" w:rsidRPr="00AB6721" w:rsidRDefault="00151886" w:rsidP="00151886">
      <w:pPr>
        <w:keepNext/>
        <w:keepLines/>
        <w:spacing w:after="0" w:line="360" w:lineRule="auto"/>
        <w:outlineLvl w:val="0"/>
        <w:rPr>
          <w:rFonts w:ascii="Times New Roman" w:hAnsi="Times New Roman"/>
          <w:b/>
          <w:sz w:val="24"/>
          <w:szCs w:val="24"/>
        </w:rPr>
      </w:pPr>
      <w:r w:rsidRPr="00AB6721">
        <w:rPr>
          <w:rFonts w:ascii="Times New Roman" w:hAnsi="Times New Roman"/>
          <w:b/>
          <w:sz w:val="24"/>
          <w:szCs w:val="24"/>
        </w:rPr>
        <w:t>3.4 Анализ воспитательного процесса</w:t>
      </w:r>
    </w:p>
    <w:p w14:paraId="2EE4FDF0" w14:textId="77777777" w:rsidR="00151886" w:rsidRPr="005F4BEC" w:rsidRDefault="00151886" w:rsidP="00151886">
      <w:pPr>
        <w:spacing w:after="0" w:line="240" w:lineRule="auto"/>
        <w:ind w:firstLine="709"/>
        <w:jc w:val="both"/>
        <w:rPr>
          <w:rFonts w:ascii="Times New Roman" w:hAnsi="Times New Roman"/>
          <w:iCs/>
          <w:sz w:val="24"/>
          <w:szCs w:val="24"/>
        </w:rPr>
      </w:pPr>
      <w:r w:rsidRPr="005F4BEC">
        <w:rPr>
          <w:rFonts w:ascii="Times New Roman" w:hAnsi="Times New Roman"/>
          <w:iCs/>
          <w:sz w:val="24"/>
          <w:szCs w:val="24"/>
        </w:rPr>
        <w:t xml:space="preserve">Анализ воспитательного процесса по специальности может осуществляться в рамках единого мониторинга в профессиональной образовательной организации.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151886" w:rsidRPr="00AB6721" w14:paraId="59EE438E" w14:textId="77777777" w:rsidTr="00FC2E7D">
        <w:trPr>
          <w:trHeight w:val="1206"/>
        </w:trPr>
        <w:tc>
          <w:tcPr>
            <w:tcW w:w="10201" w:type="dxa"/>
            <w:tcBorders>
              <w:top w:val="single" w:sz="4" w:space="0" w:color="000000"/>
              <w:left w:val="single" w:sz="4" w:space="0" w:color="000000"/>
              <w:bottom w:val="single" w:sz="4" w:space="0" w:color="000000"/>
              <w:right w:val="single" w:sz="4" w:space="0" w:color="000000"/>
            </w:tcBorders>
          </w:tcPr>
          <w:p w14:paraId="21EE9C48" w14:textId="24FC3439" w:rsidR="00151886" w:rsidRPr="00AB6721" w:rsidRDefault="00151886" w:rsidP="00151886">
            <w:pPr>
              <w:numPr>
                <w:ilvl w:val="0"/>
                <w:numId w:val="3"/>
              </w:numPr>
              <w:spacing w:after="0" w:line="288" w:lineRule="auto"/>
              <w:ind w:left="0" w:firstLine="0"/>
              <w:jc w:val="both"/>
              <w:outlineLvl w:val="0"/>
              <w:rPr>
                <w:rFonts w:ascii="Times New Roman" w:hAnsi="Times New Roman"/>
                <w:b/>
                <w:sz w:val="24"/>
                <w:szCs w:val="24"/>
                <w:lang w:val="x-none" w:eastAsia="en-US"/>
              </w:rPr>
            </w:pPr>
            <w:bookmarkStart w:id="2" w:name="_Hlk139545530"/>
            <w:r w:rsidRPr="00AB6721">
              <w:rPr>
                <w:rFonts w:ascii="Times New Roman" w:hAnsi="Times New Roman"/>
                <w:bCs/>
                <w:sz w:val="24"/>
                <w:szCs w:val="24"/>
                <w:lang w:eastAsia="en-US"/>
              </w:rPr>
              <w:t>анализ профессионально-трудового воспитания, ориентированного на практическую подготовку обучающегося и условий развивающей образовательной среды, способствующей профессиональному и личностному росту обучающихся в рамках освоения образовательной программы по специальности</w:t>
            </w:r>
            <w:r w:rsidR="00110EDD" w:rsidRPr="00110EDD">
              <w:rPr>
                <w:rFonts w:ascii="Times New Roman" w:hAnsi="Times New Roman"/>
                <w:bCs/>
                <w:sz w:val="24"/>
                <w:szCs w:val="24"/>
              </w:rPr>
              <w:t>21.02.19 Землеустройство</w:t>
            </w:r>
            <w:r>
              <w:rPr>
                <w:rFonts w:ascii="Times New Roman" w:hAnsi="Times New Roman"/>
                <w:bCs/>
                <w:sz w:val="24"/>
                <w:szCs w:val="24"/>
                <w:lang w:eastAsia="en-US"/>
              </w:rPr>
              <w:t xml:space="preserve"> </w:t>
            </w:r>
          </w:p>
        </w:tc>
      </w:tr>
      <w:bookmarkEnd w:id="2"/>
    </w:tbl>
    <w:p w14:paraId="24A290C7" w14:textId="77777777" w:rsidR="00151886" w:rsidRPr="00AB6721" w:rsidRDefault="00151886" w:rsidP="00151886">
      <w:pPr>
        <w:keepNext/>
        <w:keepLines/>
        <w:spacing w:after="0" w:line="288" w:lineRule="auto"/>
        <w:jc w:val="center"/>
        <w:outlineLvl w:val="0"/>
        <w:rPr>
          <w:rFonts w:ascii="Times New Roman" w:hAnsi="Times New Roman"/>
          <w:b/>
          <w:sz w:val="24"/>
          <w:szCs w:val="24"/>
        </w:rPr>
      </w:pPr>
    </w:p>
    <w:p w14:paraId="0B98F53E" w14:textId="77777777" w:rsidR="00151886" w:rsidRPr="00AB6721" w:rsidRDefault="00151886" w:rsidP="00151886">
      <w:pPr>
        <w:keepNext/>
        <w:keepLines/>
        <w:spacing w:after="0" w:line="288" w:lineRule="auto"/>
        <w:jc w:val="center"/>
        <w:outlineLvl w:val="0"/>
        <w:rPr>
          <w:rFonts w:ascii="Times New Roman" w:hAnsi="Times New Roman"/>
          <w:b/>
          <w:sz w:val="24"/>
          <w:szCs w:val="24"/>
        </w:rPr>
      </w:pPr>
    </w:p>
    <w:p w14:paraId="060501ED" w14:textId="77777777" w:rsidR="00151886" w:rsidRDefault="00151886" w:rsidP="00151886">
      <w:pPr>
        <w:pStyle w:val="ab"/>
        <w:jc w:val="center"/>
        <w:rPr>
          <w:rFonts w:ascii="Times New Roman" w:hAnsi="Times New Roman"/>
          <w:b/>
          <w:sz w:val="24"/>
          <w:szCs w:val="24"/>
        </w:rPr>
      </w:pPr>
    </w:p>
    <w:p w14:paraId="11264B0E" w14:textId="77777777" w:rsidR="007C068E" w:rsidRDefault="007C068E" w:rsidP="00151886">
      <w:pPr>
        <w:pStyle w:val="ab"/>
        <w:jc w:val="center"/>
        <w:rPr>
          <w:rFonts w:ascii="Times New Roman" w:hAnsi="Times New Roman"/>
          <w:b/>
          <w:sz w:val="24"/>
          <w:szCs w:val="24"/>
        </w:rPr>
      </w:pPr>
    </w:p>
    <w:p w14:paraId="09278FA2" w14:textId="77777777" w:rsidR="00151886" w:rsidRDefault="00151886" w:rsidP="00151886">
      <w:pPr>
        <w:pStyle w:val="ab"/>
        <w:jc w:val="center"/>
        <w:rPr>
          <w:rFonts w:ascii="Times New Roman" w:hAnsi="Times New Roman"/>
          <w:b/>
          <w:sz w:val="24"/>
          <w:szCs w:val="24"/>
        </w:rPr>
      </w:pPr>
    </w:p>
    <w:p w14:paraId="4DBDE59C" w14:textId="77777777" w:rsidR="00151886" w:rsidRDefault="00151886" w:rsidP="00151886">
      <w:pPr>
        <w:pStyle w:val="ab"/>
        <w:jc w:val="center"/>
        <w:rPr>
          <w:rFonts w:ascii="Times New Roman" w:hAnsi="Times New Roman"/>
          <w:b/>
          <w:sz w:val="24"/>
          <w:szCs w:val="24"/>
        </w:rPr>
      </w:pPr>
    </w:p>
    <w:p w14:paraId="091E6E83" w14:textId="77777777" w:rsidR="00151886" w:rsidRDefault="00151886" w:rsidP="00151886">
      <w:pPr>
        <w:pStyle w:val="ab"/>
        <w:jc w:val="center"/>
        <w:rPr>
          <w:rFonts w:ascii="Times New Roman" w:hAnsi="Times New Roman"/>
          <w:b/>
          <w:sz w:val="24"/>
          <w:szCs w:val="24"/>
        </w:rPr>
      </w:pPr>
    </w:p>
    <w:p w14:paraId="6F824D16" w14:textId="77777777" w:rsidR="00151886" w:rsidRDefault="00151886" w:rsidP="00151886">
      <w:pPr>
        <w:pStyle w:val="ab"/>
        <w:jc w:val="center"/>
        <w:rPr>
          <w:rFonts w:ascii="Times New Roman" w:hAnsi="Times New Roman"/>
          <w:b/>
          <w:sz w:val="24"/>
          <w:szCs w:val="24"/>
        </w:rPr>
      </w:pPr>
    </w:p>
    <w:p w14:paraId="74D4395A" w14:textId="77777777" w:rsidR="00151886" w:rsidRDefault="00151886" w:rsidP="00151886">
      <w:pPr>
        <w:pStyle w:val="ab"/>
        <w:jc w:val="center"/>
        <w:rPr>
          <w:rFonts w:ascii="Times New Roman" w:hAnsi="Times New Roman"/>
          <w:b/>
          <w:sz w:val="24"/>
          <w:szCs w:val="24"/>
        </w:rPr>
      </w:pPr>
    </w:p>
    <w:p w14:paraId="0CA93559" w14:textId="77777777" w:rsidR="00151886" w:rsidRDefault="00151886" w:rsidP="00151886">
      <w:pPr>
        <w:pStyle w:val="ab"/>
        <w:jc w:val="center"/>
        <w:rPr>
          <w:rFonts w:ascii="Times New Roman" w:hAnsi="Times New Roman"/>
          <w:b/>
          <w:sz w:val="24"/>
          <w:szCs w:val="24"/>
        </w:rPr>
      </w:pPr>
    </w:p>
    <w:p w14:paraId="5270505A" w14:textId="77777777" w:rsidR="00151886" w:rsidRDefault="00151886" w:rsidP="00151886">
      <w:pPr>
        <w:pStyle w:val="ab"/>
        <w:jc w:val="center"/>
        <w:rPr>
          <w:rFonts w:ascii="Times New Roman" w:hAnsi="Times New Roman"/>
          <w:b/>
          <w:sz w:val="24"/>
          <w:szCs w:val="24"/>
        </w:rPr>
      </w:pPr>
    </w:p>
    <w:p w14:paraId="39C76F4D" w14:textId="77777777" w:rsidR="00151886" w:rsidRDefault="00151886" w:rsidP="00151886">
      <w:pPr>
        <w:pStyle w:val="ab"/>
        <w:jc w:val="center"/>
        <w:rPr>
          <w:rFonts w:ascii="Times New Roman" w:hAnsi="Times New Roman"/>
          <w:b/>
          <w:sz w:val="24"/>
          <w:szCs w:val="24"/>
        </w:rPr>
      </w:pPr>
    </w:p>
    <w:p w14:paraId="3305B850" w14:textId="77777777" w:rsidR="00151886" w:rsidRDefault="00151886" w:rsidP="00151886">
      <w:pPr>
        <w:pStyle w:val="ab"/>
        <w:jc w:val="center"/>
        <w:rPr>
          <w:rFonts w:ascii="Times New Roman" w:hAnsi="Times New Roman"/>
          <w:b/>
          <w:sz w:val="24"/>
          <w:szCs w:val="24"/>
        </w:rPr>
      </w:pPr>
    </w:p>
    <w:p w14:paraId="7D7C98A5" w14:textId="77777777" w:rsidR="00151886" w:rsidRDefault="00151886" w:rsidP="00151886">
      <w:pPr>
        <w:pStyle w:val="ab"/>
        <w:jc w:val="center"/>
        <w:rPr>
          <w:rFonts w:ascii="Times New Roman" w:hAnsi="Times New Roman"/>
          <w:b/>
          <w:sz w:val="24"/>
          <w:szCs w:val="24"/>
        </w:rPr>
      </w:pPr>
    </w:p>
    <w:p w14:paraId="2FF8EC00" w14:textId="77777777" w:rsidR="00151886" w:rsidRDefault="00151886" w:rsidP="00151886">
      <w:pPr>
        <w:pStyle w:val="ab"/>
        <w:rPr>
          <w:rFonts w:ascii="Times New Roman" w:hAnsi="Times New Roman"/>
          <w:b/>
          <w:sz w:val="24"/>
          <w:szCs w:val="24"/>
        </w:rPr>
      </w:pPr>
    </w:p>
    <w:p w14:paraId="245C34BC" w14:textId="77777777" w:rsidR="00110EDD" w:rsidRPr="00AB6721" w:rsidRDefault="00110EDD" w:rsidP="00151886">
      <w:pPr>
        <w:pStyle w:val="ab"/>
        <w:rPr>
          <w:rFonts w:ascii="Times New Roman" w:hAnsi="Times New Roman"/>
          <w:b/>
          <w:sz w:val="24"/>
          <w:szCs w:val="24"/>
        </w:rPr>
      </w:pPr>
    </w:p>
    <w:p w14:paraId="7B8291CA" w14:textId="566DA020" w:rsidR="00151886" w:rsidRPr="007C068E" w:rsidRDefault="00151886" w:rsidP="00151886">
      <w:pPr>
        <w:pStyle w:val="ab"/>
        <w:jc w:val="center"/>
        <w:rPr>
          <w:rFonts w:ascii="Times New Roman" w:hAnsi="Times New Roman"/>
          <w:b/>
          <w:sz w:val="24"/>
          <w:szCs w:val="24"/>
        </w:rPr>
      </w:pPr>
      <w:r w:rsidRPr="007C068E">
        <w:rPr>
          <w:rFonts w:ascii="Times New Roman" w:hAnsi="Times New Roman"/>
          <w:b/>
          <w:sz w:val="24"/>
          <w:szCs w:val="24"/>
        </w:rPr>
        <w:lastRenderedPageBreak/>
        <w:t xml:space="preserve"> </w:t>
      </w:r>
      <w:r w:rsidR="007C068E">
        <w:rPr>
          <w:rFonts w:ascii="Times New Roman" w:hAnsi="Times New Roman"/>
          <w:b/>
          <w:sz w:val="24"/>
          <w:szCs w:val="24"/>
        </w:rPr>
        <w:t>А</w:t>
      </w:r>
      <w:r w:rsidRPr="007C068E">
        <w:rPr>
          <w:rFonts w:ascii="Times New Roman" w:hAnsi="Times New Roman"/>
          <w:b/>
          <w:sz w:val="24"/>
          <w:szCs w:val="24"/>
        </w:rPr>
        <w:t xml:space="preserve">даптированный календарный план воспитательной работы </w:t>
      </w:r>
      <w:r w:rsidRPr="007C068E">
        <w:rPr>
          <w:rFonts w:ascii="Times New Roman" w:hAnsi="Times New Roman"/>
          <w:b/>
          <w:sz w:val="24"/>
          <w:szCs w:val="24"/>
        </w:rPr>
        <w:br/>
        <w:t>по специальности</w:t>
      </w:r>
      <w:r w:rsidR="007C068E" w:rsidRPr="007C068E">
        <w:rPr>
          <w:rFonts w:ascii="Times New Roman" w:hAnsi="Times New Roman"/>
          <w:b/>
          <w:sz w:val="24"/>
          <w:szCs w:val="24"/>
        </w:rPr>
        <w:t xml:space="preserve"> 21.02.19 Землеустройство</w:t>
      </w:r>
      <w:r w:rsidRPr="007C068E">
        <w:rPr>
          <w:rFonts w:ascii="Times New Roman" w:hAnsi="Times New Roman"/>
          <w:b/>
          <w:sz w:val="24"/>
          <w:szCs w:val="24"/>
        </w:rPr>
        <w:t xml:space="preserve"> </w:t>
      </w:r>
    </w:p>
    <w:p w14:paraId="5B1FF1C2" w14:textId="77777777" w:rsidR="00151886" w:rsidRPr="00AB6721" w:rsidRDefault="00151886" w:rsidP="00151886">
      <w:pPr>
        <w:pStyle w:val="ab"/>
        <w:jc w:val="center"/>
        <w:rPr>
          <w:rFonts w:ascii="Times New Roman" w:hAnsi="Times New Roman"/>
          <w:b/>
          <w:sz w:val="24"/>
          <w:szCs w:val="24"/>
        </w:rPr>
      </w:pPr>
    </w:p>
    <w:p w14:paraId="26E635DA" w14:textId="0CD64817" w:rsidR="00151886" w:rsidRPr="007C068E" w:rsidRDefault="00151886" w:rsidP="007C068E">
      <w:pPr>
        <w:spacing w:after="0" w:line="240" w:lineRule="auto"/>
        <w:ind w:firstLine="709"/>
        <w:jc w:val="both"/>
        <w:rPr>
          <w:rFonts w:ascii="Times New Roman" w:hAnsi="Times New Roman"/>
          <w:bCs/>
          <w:sz w:val="24"/>
          <w:szCs w:val="24"/>
        </w:rPr>
      </w:pPr>
      <w:r w:rsidRPr="007C068E">
        <w:rPr>
          <w:rFonts w:ascii="Times New Roman" w:hAnsi="Times New Roman"/>
          <w:bCs/>
          <w:sz w:val="24"/>
          <w:szCs w:val="24"/>
        </w:rPr>
        <w:t>Адаптированный календарный план воспитательной работы по специальности разрабатывается в свободной форме, с указанием содержания, форм и видов воспитательной деятельности (по модулям) с учетом особенностей конкретной специальности</w:t>
      </w:r>
      <w:r w:rsidR="007C068E" w:rsidRPr="007C068E">
        <w:rPr>
          <w:rFonts w:ascii="Times New Roman" w:hAnsi="Times New Roman"/>
          <w:bCs/>
          <w:sz w:val="24"/>
          <w:szCs w:val="24"/>
        </w:rPr>
        <w:t>21.02.19 Землеустройство</w:t>
      </w:r>
      <w:r w:rsidRPr="007C068E">
        <w:rPr>
          <w:rFonts w:ascii="Times New Roman" w:hAnsi="Times New Roman"/>
          <w:bCs/>
          <w:sz w:val="24"/>
          <w:szCs w:val="24"/>
        </w:rPr>
        <w:t xml:space="preserve"> </w:t>
      </w:r>
    </w:p>
    <w:p w14:paraId="68ACB672" w14:textId="1BA1827D" w:rsidR="00151886" w:rsidRDefault="007C068E" w:rsidP="00151886">
      <w:pPr>
        <w:spacing w:after="0" w:line="240" w:lineRule="auto"/>
        <w:jc w:val="both"/>
        <w:rPr>
          <w:rFonts w:ascii="Times New Roman" w:hAnsi="Times New Roman"/>
          <w:sz w:val="24"/>
          <w:szCs w:val="24"/>
        </w:rPr>
      </w:pPr>
      <w:r w:rsidRPr="007C068E">
        <w:rPr>
          <w:rFonts w:ascii="Times New Roman" w:hAnsi="Times New Roman"/>
          <w:bCs/>
          <w:sz w:val="24"/>
          <w:szCs w:val="24"/>
        </w:rPr>
        <w:t>А</w:t>
      </w:r>
      <w:r w:rsidR="00151886" w:rsidRPr="007C068E">
        <w:rPr>
          <w:rFonts w:ascii="Times New Roman" w:hAnsi="Times New Roman"/>
          <w:bCs/>
          <w:sz w:val="24"/>
          <w:szCs w:val="24"/>
        </w:rPr>
        <w:t xml:space="preserve">даптированный календарный план воспитательной работы составляется </w:t>
      </w:r>
      <w:r w:rsidR="00151886" w:rsidRPr="007C068E">
        <w:rPr>
          <w:rFonts w:ascii="Times New Roman" w:hAnsi="Times New Roman"/>
          <w:sz w:val="24"/>
          <w:szCs w:val="24"/>
        </w:rPr>
        <w:t>для обучающихся с нарушениями опорно-двигательного аппарата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14:paraId="133A64FA" w14:textId="77777777" w:rsidR="007C068E" w:rsidRPr="007C068E" w:rsidRDefault="007C068E" w:rsidP="00151886">
      <w:pPr>
        <w:spacing w:after="0" w:line="240" w:lineRule="auto"/>
        <w:jc w:val="both"/>
        <w:rPr>
          <w:rFonts w:ascii="Times New Roman" w:hAnsi="Times New Roman"/>
          <w:sz w:val="24"/>
          <w:szCs w:val="24"/>
        </w:rPr>
      </w:pPr>
    </w:p>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9"/>
        <w:gridCol w:w="4269"/>
        <w:gridCol w:w="1184"/>
        <w:gridCol w:w="1228"/>
        <w:gridCol w:w="2976"/>
      </w:tblGrid>
      <w:tr w:rsidR="007C068E" w:rsidRPr="003348FC" w14:paraId="143FAB70" w14:textId="77777777" w:rsidTr="00FC2E7D">
        <w:tc>
          <w:tcPr>
            <w:tcW w:w="549" w:type="dxa"/>
            <w:tcBorders>
              <w:top w:val="single" w:sz="4" w:space="0" w:color="000000"/>
              <w:left w:val="single" w:sz="4" w:space="0" w:color="000000"/>
              <w:bottom w:val="single" w:sz="4" w:space="0" w:color="000000"/>
              <w:right w:val="single" w:sz="4" w:space="0" w:color="000000"/>
            </w:tcBorders>
            <w:hideMark/>
          </w:tcPr>
          <w:p w14:paraId="42408171"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w:t>
            </w:r>
          </w:p>
        </w:tc>
        <w:tc>
          <w:tcPr>
            <w:tcW w:w="4269" w:type="dxa"/>
            <w:tcBorders>
              <w:top w:val="single" w:sz="4" w:space="0" w:color="000000"/>
              <w:left w:val="single" w:sz="4" w:space="0" w:color="000000"/>
              <w:bottom w:val="single" w:sz="4" w:space="0" w:color="000000"/>
              <w:right w:val="single" w:sz="4" w:space="0" w:color="000000"/>
            </w:tcBorders>
            <w:hideMark/>
          </w:tcPr>
          <w:p w14:paraId="3FB2B5DA"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Формы, виды и содержание деятельности</w:t>
            </w:r>
          </w:p>
        </w:tc>
        <w:tc>
          <w:tcPr>
            <w:tcW w:w="1184" w:type="dxa"/>
            <w:tcBorders>
              <w:top w:val="single" w:sz="4" w:space="0" w:color="000000"/>
              <w:left w:val="single" w:sz="4" w:space="0" w:color="000000"/>
              <w:bottom w:val="single" w:sz="4" w:space="0" w:color="000000"/>
              <w:right w:val="single" w:sz="4" w:space="0" w:color="000000"/>
            </w:tcBorders>
            <w:hideMark/>
          </w:tcPr>
          <w:p w14:paraId="45F731F4"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37443B9A"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Сроки</w:t>
            </w:r>
          </w:p>
        </w:tc>
        <w:tc>
          <w:tcPr>
            <w:tcW w:w="2976" w:type="dxa"/>
            <w:tcBorders>
              <w:top w:val="single" w:sz="4" w:space="0" w:color="000000"/>
              <w:left w:val="single" w:sz="4" w:space="0" w:color="000000"/>
              <w:bottom w:val="single" w:sz="4" w:space="0" w:color="000000"/>
              <w:right w:val="single" w:sz="4" w:space="0" w:color="000000"/>
            </w:tcBorders>
            <w:hideMark/>
          </w:tcPr>
          <w:p w14:paraId="4FAF543E" w14:textId="77777777" w:rsidR="007C068E" w:rsidRPr="003348FC" w:rsidRDefault="007C068E" w:rsidP="00FC2E7D">
            <w:pPr>
              <w:tabs>
                <w:tab w:val="left" w:pos="851"/>
              </w:tabs>
              <w:spacing w:after="0" w:line="240" w:lineRule="auto"/>
              <w:jc w:val="center"/>
              <w:rPr>
                <w:rFonts w:ascii="Times New Roman" w:hAnsi="Times New Roman"/>
                <w:color w:val="000000"/>
                <w:sz w:val="24"/>
                <w:szCs w:val="24"/>
              </w:rPr>
            </w:pPr>
            <w:r w:rsidRPr="003348FC">
              <w:rPr>
                <w:rFonts w:ascii="Times New Roman" w:hAnsi="Times New Roman"/>
                <w:color w:val="000000"/>
                <w:sz w:val="24"/>
                <w:szCs w:val="24"/>
              </w:rPr>
              <w:t>Ответственные</w:t>
            </w:r>
          </w:p>
        </w:tc>
      </w:tr>
      <w:tr w:rsidR="007C068E" w:rsidRPr="003348FC" w14:paraId="1ED405BB" w14:textId="77777777" w:rsidTr="00FC2E7D">
        <w:trPr>
          <w:trHeight w:val="85"/>
        </w:trPr>
        <w:tc>
          <w:tcPr>
            <w:tcW w:w="549" w:type="dxa"/>
            <w:tcBorders>
              <w:top w:val="single" w:sz="4" w:space="0" w:color="000000"/>
              <w:left w:val="single" w:sz="4" w:space="0" w:color="000000"/>
              <w:bottom w:val="single" w:sz="4" w:space="0" w:color="000000"/>
              <w:right w:val="single" w:sz="4" w:space="0" w:color="000000"/>
            </w:tcBorders>
          </w:tcPr>
          <w:p w14:paraId="69A0A427"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52C65C69"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 xml:space="preserve">1. Образовательная деятельность  </w:t>
            </w:r>
          </w:p>
        </w:tc>
      </w:tr>
      <w:tr w:rsidR="007C068E" w:rsidRPr="003348FC" w14:paraId="7037EF8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6ECABC1"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085D645" w14:textId="77777777" w:rsidR="007C068E" w:rsidRPr="003348FC" w:rsidRDefault="007C068E" w:rsidP="00FC2E7D">
            <w:pPr>
              <w:pStyle w:val="Default"/>
            </w:pPr>
            <w:r w:rsidRPr="003348FC">
              <w:t>Торжественная линейка, посвященная Дню знаний</w:t>
            </w:r>
          </w:p>
        </w:tc>
        <w:tc>
          <w:tcPr>
            <w:tcW w:w="1184" w:type="dxa"/>
            <w:tcBorders>
              <w:top w:val="single" w:sz="4" w:space="0" w:color="000000"/>
              <w:left w:val="single" w:sz="4" w:space="0" w:color="000000"/>
              <w:bottom w:val="single" w:sz="4" w:space="0" w:color="000000"/>
              <w:right w:val="single" w:sz="4" w:space="0" w:color="000000"/>
            </w:tcBorders>
          </w:tcPr>
          <w:p w14:paraId="2979CFA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Все группы</w:t>
            </w:r>
          </w:p>
        </w:tc>
        <w:tc>
          <w:tcPr>
            <w:tcW w:w="1228" w:type="dxa"/>
            <w:tcBorders>
              <w:top w:val="single" w:sz="4" w:space="0" w:color="000000"/>
              <w:left w:val="single" w:sz="4" w:space="0" w:color="000000"/>
              <w:bottom w:val="single" w:sz="4" w:space="0" w:color="000000"/>
              <w:right w:val="single" w:sz="4" w:space="0" w:color="000000"/>
            </w:tcBorders>
          </w:tcPr>
          <w:p w14:paraId="412061E2"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 сентября</w:t>
            </w:r>
          </w:p>
        </w:tc>
        <w:tc>
          <w:tcPr>
            <w:tcW w:w="2976" w:type="dxa"/>
            <w:tcBorders>
              <w:top w:val="single" w:sz="4" w:space="0" w:color="000000"/>
              <w:left w:val="single" w:sz="4" w:space="0" w:color="000000"/>
              <w:bottom w:val="single" w:sz="4" w:space="0" w:color="000000"/>
              <w:right w:val="single" w:sz="4" w:space="0" w:color="000000"/>
            </w:tcBorders>
          </w:tcPr>
          <w:p w14:paraId="1257F821" w14:textId="77777777" w:rsidR="007C068E" w:rsidRPr="003348FC" w:rsidRDefault="007C068E" w:rsidP="00FC2E7D">
            <w:pPr>
              <w:pStyle w:val="Default"/>
            </w:pPr>
            <w:r w:rsidRPr="003348FC">
              <w:t xml:space="preserve">Зам.директора по УВР </w:t>
            </w:r>
            <w:proofErr w:type="gramStart"/>
            <w:r w:rsidRPr="003348FC">
              <w:t>кл.руководители</w:t>
            </w:r>
            <w:proofErr w:type="gramEnd"/>
          </w:p>
          <w:p w14:paraId="53D6BDB0"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686A05A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CEC67FB"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45DD789" w14:textId="77777777" w:rsidR="007C068E" w:rsidRPr="003348FC" w:rsidRDefault="007C068E" w:rsidP="00FC2E7D">
            <w:pPr>
              <w:pStyle w:val="Default"/>
            </w:pPr>
            <w:r w:rsidRPr="003348FC">
              <w:t xml:space="preserve">Участие в Экологическом диктанте </w:t>
            </w:r>
          </w:p>
        </w:tc>
        <w:tc>
          <w:tcPr>
            <w:tcW w:w="1184" w:type="dxa"/>
            <w:tcBorders>
              <w:top w:val="single" w:sz="4" w:space="0" w:color="000000"/>
              <w:left w:val="single" w:sz="4" w:space="0" w:color="000000"/>
              <w:bottom w:val="single" w:sz="4" w:space="0" w:color="000000"/>
              <w:right w:val="single" w:sz="4" w:space="0" w:color="000000"/>
            </w:tcBorders>
          </w:tcPr>
          <w:p w14:paraId="1F2263F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56188E5"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14-21 ноября</w:t>
            </w:r>
          </w:p>
        </w:tc>
        <w:tc>
          <w:tcPr>
            <w:tcW w:w="2976" w:type="dxa"/>
            <w:tcBorders>
              <w:top w:val="single" w:sz="4" w:space="0" w:color="000000"/>
              <w:left w:val="single" w:sz="4" w:space="0" w:color="000000"/>
              <w:bottom w:val="single" w:sz="4" w:space="0" w:color="000000"/>
              <w:right w:val="single" w:sz="4" w:space="0" w:color="000000"/>
            </w:tcBorders>
          </w:tcPr>
          <w:p w14:paraId="09CD7955" w14:textId="77777777" w:rsidR="007C068E" w:rsidRPr="003348FC" w:rsidRDefault="007C068E" w:rsidP="00FC2E7D">
            <w:pPr>
              <w:pStyle w:val="Default"/>
            </w:pPr>
            <w:r w:rsidRPr="003348FC">
              <w:t xml:space="preserve">Зам.директора по УВР </w:t>
            </w:r>
            <w:proofErr w:type="gramStart"/>
            <w:r w:rsidRPr="003348FC">
              <w:t>кл.руководители</w:t>
            </w:r>
            <w:proofErr w:type="gramEnd"/>
            <w:r w:rsidRPr="003348FC">
              <w:t>, преподаватели</w:t>
            </w:r>
          </w:p>
          <w:p w14:paraId="2AB477F0" w14:textId="77777777" w:rsidR="007C068E" w:rsidRPr="003348FC" w:rsidRDefault="007C068E" w:rsidP="00FC2E7D">
            <w:pPr>
              <w:pStyle w:val="Default"/>
            </w:pPr>
          </w:p>
        </w:tc>
      </w:tr>
      <w:tr w:rsidR="007C068E" w:rsidRPr="003348FC" w14:paraId="5AA4FF85"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667E535"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AD100AB" w14:textId="77777777" w:rsidR="007C068E" w:rsidRPr="003348FC" w:rsidRDefault="007C068E" w:rsidP="00FC2E7D">
            <w:pPr>
              <w:pStyle w:val="Default"/>
            </w:pPr>
            <w:r w:rsidRPr="003348FC">
              <w:t>Работа в составе секций научно-исследовательского общества студентов</w:t>
            </w:r>
          </w:p>
        </w:tc>
        <w:tc>
          <w:tcPr>
            <w:tcW w:w="1184" w:type="dxa"/>
            <w:tcBorders>
              <w:top w:val="single" w:sz="4" w:space="0" w:color="000000"/>
              <w:left w:val="single" w:sz="4" w:space="0" w:color="000000"/>
              <w:bottom w:val="single" w:sz="4" w:space="0" w:color="000000"/>
              <w:right w:val="single" w:sz="4" w:space="0" w:color="000000"/>
            </w:tcBorders>
          </w:tcPr>
          <w:p w14:paraId="5F134E80"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2B76F0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декабрь</w:t>
            </w:r>
          </w:p>
        </w:tc>
        <w:tc>
          <w:tcPr>
            <w:tcW w:w="2976" w:type="dxa"/>
            <w:tcBorders>
              <w:top w:val="single" w:sz="4" w:space="0" w:color="000000"/>
              <w:left w:val="single" w:sz="4" w:space="0" w:color="000000"/>
              <w:bottom w:val="single" w:sz="4" w:space="0" w:color="000000"/>
              <w:right w:val="single" w:sz="4" w:space="0" w:color="000000"/>
            </w:tcBorders>
          </w:tcPr>
          <w:p w14:paraId="522C0470" w14:textId="77777777" w:rsidR="007C068E" w:rsidRPr="003348FC" w:rsidRDefault="007C068E" w:rsidP="00FC2E7D">
            <w:pPr>
              <w:pStyle w:val="Default"/>
            </w:pPr>
            <w:r w:rsidRPr="003348FC">
              <w:t xml:space="preserve">Зам.директора по УМР </w:t>
            </w:r>
            <w:proofErr w:type="gramStart"/>
            <w:r w:rsidRPr="003348FC">
              <w:t>кл.руководители</w:t>
            </w:r>
            <w:proofErr w:type="gramEnd"/>
            <w:r w:rsidRPr="003348FC">
              <w:t>, преподаватели</w:t>
            </w:r>
          </w:p>
          <w:p w14:paraId="7DB317CD" w14:textId="77777777" w:rsidR="007C068E" w:rsidRPr="003348FC" w:rsidRDefault="007C068E" w:rsidP="00FC2E7D">
            <w:pPr>
              <w:pStyle w:val="Default"/>
            </w:pPr>
          </w:p>
        </w:tc>
      </w:tr>
      <w:tr w:rsidR="007C068E" w:rsidRPr="003348FC" w14:paraId="5CBDF99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6EB6876"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01333DD" w14:textId="77777777" w:rsidR="007C068E" w:rsidRPr="003348FC" w:rsidRDefault="007C068E" w:rsidP="00FC2E7D">
            <w:pPr>
              <w:pStyle w:val="Default"/>
            </w:pPr>
            <w:r w:rsidRPr="003348FC">
              <w:t xml:space="preserve">Экскурсии на предприятия различных отраслей бизнеса для погружения в практику предпринимательской деятельности </w:t>
            </w:r>
          </w:p>
        </w:tc>
        <w:tc>
          <w:tcPr>
            <w:tcW w:w="1184" w:type="dxa"/>
            <w:tcBorders>
              <w:top w:val="single" w:sz="4" w:space="0" w:color="000000"/>
              <w:left w:val="single" w:sz="4" w:space="0" w:color="000000"/>
              <w:bottom w:val="single" w:sz="4" w:space="0" w:color="000000"/>
              <w:right w:val="single" w:sz="4" w:space="0" w:color="000000"/>
            </w:tcBorders>
          </w:tcPr>
          <w:p w14:paraId="4BB95337"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14:paraId="1FBA4C1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январь</w:t>
            </w:r>
          </w:p>
        </w:tc>
        <w:tc>
          <w:tcPr>
            <w:tcW w:w="2976" w:type="dxa"/>
            <w:tcBorders>
              <w:top w:val="single" w:sz="4" w:space="0" w:color="000000"/>
              <w:left w:val="single" w:sz="4" w:space="0" w:color="000000"/>
              <w:bottom w:val="single" w:sz="4" w:space="0" w:color="000000"/>
              <w:right w:val="single" w:sz="4" w:space="0" w:color="000000"/>
            </w:tcBorders>
          </w:tcPr>
          <w:p w14:paraId="49059912" w14:textId="77777777" w:rsidR="007C068E" w:rsidRPr="003348FC" w:rsidRDefault="007C068E" w:rsidP="00FC2E7D">
            <w:pPr>
              <w:pStyle w:val="Default"/>
            </w:pPr>
            <w:r w:rsidRPr="003348FC">
              <w:t xml:space="preserve">Зам.директора по УВР </w:t>
            </w:r>
            <w:proofErr w:type="gramStart"/>
            <w:r w:rsidRPr="003348FC">
              <w:t>кл.руководители</w:t>
            </w:r>
            <w:proofErr w:type="gramEnd"/>
            <w:r w:rsidRPr="003348FC">
              <w:t>, преподаватели</w:t>
            </w:r>
          </w:p>
          <w:p w14:paraId="76CE2067" w14:textId="77777777" w:rsidR="007C068E" w:rsidRPr="003348FC" w:rsidRDefault="007C068E" w:rsidP="00FC2E7D">
            <w:pPr>
              <w:pStyle w:val="Default"/>
            </w:pPr>
          </w:p>
        </w:tc>
      </w:tr>
      <w:tr w:rsidR="007C068E" w:rsidRPr="003348FC" w14:paraId="1E6783C9"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F1CFE87"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65D77BB" w14:textId="77777777" w:rsidR="007C068E" w:rsidRPr="003348FC" w:rsidRDefault="007C068E" w:rsidP="00FC2E7D">
            <w:pPr>
              <w:pStyle w:val="Default"/>
            </w:pPr>
            <w:r w:rsidRPr="003348FC">
              <w:t>Участие в конкурсе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1AC70FFC"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61BD0239"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B0B3015"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14:paraId="67405444" w14:textId="77777777" w:rsidR="007C068E" w:rsidRPr="003348FC" w:rsidRDefault="007C068E" w:rsidP="00FC2E7D">
            <w:pPr>
              <w:pStyle w:val="Default"/>
            </w:pPr>
            <w:r w:rsidRPr="003348FC">
              <w:t xml:space="preserve">Зам.директора по УМР </w:t>
            </w:r>
            <w:proofErr w:type="gramStart"/>
            <w:r w:rsidRPr="003348FC">
              <w:t>кл.руководители</w:t>
            </w:r>
            <w:proofErr w:type="gramEnd"/>
            <w:r w:rsidRPr="003348FC">
              <w:t>, преподаватели</w:t>
            </w:r>
          </w:p>
          <w:p w14:paraId="29EDAF36" w14:textId="77777777" w:rsidR="007C068E" w:rsidRPr="003348FC" w:rsidRDefault="007C068E" w:rsidP="00FC2E7D">
            <w:pPr>
              <w:pStyle w:val="Default"/>
            </w:pPr>
          </w:p>
        </w:tc>
      </w:tr>
      <w:tr w:rsidR="007C068E" w:rsidRPr="003348FC" w14:paraId="4150B5E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4376F58"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DB734B8" w14:textId="71E50D6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Подготовка и проведение демонстрационных экзаменов по компетенции «Землеустройство»</w:t>
            </w:r>
          </w:p>
        </w:tc>
        <w:tc>
          <w:tcPr>
            <w:tcW w:w="1184" w:type="dxa"/>
            <w:tcBorders>
              <w:top w:val="single" w:sz="4" w:space="0" w:color="000000"/>
              <w:left w:val="single" w:sz="4" w:space="0" w:color="000000"/>
              <w:bottom w:val="single" w:sz="4" w:space="0" w:color="000000"/>
              <w:right w:val="single" w:sz="4" w:space="0" w:color="000000"/>
            </w:tcBorders>
          </w:tcPr>
          <w:p w14:paraId="586E680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1E9AF2E6"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96527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14:paraId="789C4647" w14:textId="670171E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Зам.директора по УПР, рук. спец., эксперты</w:t>
            </w:r>
          </w:p>
          <w:p w14:paraId="1E4111B3" w14:textId="77777777" w:rsidR="007C068E" w:rsidRPr="003348FC" w:rsidRDefault="007C068E" w:rsidP="00FC2E7D">
            <w:pPr>
              <w:pStyle w:val="Default"/>
            </w:pPr>
          </w:p>
        </w:tc>
      </w:tr>
      <w:tr w:rsidR="007C068E" w:rsidRPr="003348FC" w14:paraId="2BB63A1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05F2965"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DC3F6A8"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Подготовка участников и организация участия в областном конкурсе на лучший предпринимательский проект «Свое дело»</w:t>
            </w:r>
          </w:p>
        </w:tc>
        <w:tc>
          <w:tcPr>
            <w:tcW w:w="1184" w:type="dxa"/>
            <w:tcBorders>
              <w:top w:val="single" w:sz="4" w:space="0" w:color="000000"/>
              <w:left w:val="single" w:sz="4" w:space="0" w:color="000000"/>
              <w:bottom w:val="single" w:sz="4" w:space="0" w:color="000000"/>
              <w:right w:val="single" w:sz="4" w:space="0" w:color="000000"/>
            </w:tcBorders>
          </w:tcPr>
          <w:p w14:paraId="11DA8B9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082AADD3"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85B3C6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май</w:t>
            </w:r>
          </w:p>
        </w:tc>
        <w:tc>
          <w:tcPr>
            <w:tcW w:w="2976" w:type="dxa"/>
            <w:tcBorders>
              <w:top w:val="single" w:sz="4" w:space="0" w:color="000000"/>
              <w:left w:val="single" w:sz="4" w:space="0" w:color="000000"/>
              <w:bottom w:val="single" w:sz="4" w:space="0" w:color="000000"/>
              <w:right w:val="single" w:sz="4" w:space="0" w:color="000000"/>
            </w:tcBorders>
          </w:tcPr>
          <w:p w14:paraId="0F2A64CA"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Зам.директора по УПР, преподаватели</w:t>
            </w:r>
          </w:p>
          <w:p w14:paraId="68695386" w14:textId="77777777" w:rsidR="007C068E" w:rsidRPr="003348FC" w:rsidRDefault="007C068E" w:rsidP="00FC2E7D">
            <w:pPr>
              <w:pStyle w:val="Default"/>
            </w:pPr>
          </w:p>
        </w:tc>
      </w:tr>
      <w:tr w:rsidR="007C068E" w:rsidRPr="003348FC" w14:paraId="1989008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8DF21E2"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3237DF1" w14:textId="77777777" w:rsidR="007C068E" w:rsidRPr="003348FC" w:rsidRDefault="007C068E" w:rsidP="00FC2E7D">
            <w:pPr>
              <w:suppressAutoHyphens/>
              <w:autoSpaceDE w:val="0"/>
              <w:autoSpaceDN w:val="0"/>
              <w:spacing w:after="0" w:line="240" w:lineRule="auto"/>
              <w:rPr>
                <w:rFonts w:ascii="Times New Roman" w:hAnsi="Times New Roman"/>
                <w:bCs/>
                <w:kern w:val="2"/>
                <w:sz w:val="24"/>
                <w:szCs w:val="24"/>
                <w:lang w:eastAsia="ko-KR"/>
              </w:rPr>
            </w:pPr>
            <w:r w:rsidRPr="003348FC">
              <w:rPr>
                <w:rFonts w:ascii="Times New Roman" w:hAnsi="Times New Roman"/>
                <w:sz w:val="24"/>
                <w:szCs w:val="24"/>
              </w:rPr>
              <w:t xml:space="preserve">Участие в конкурсе на лучший дипломный проект </w:t>
            </w:r>
          </w:p>
          <w:p w14:paraId="33A37226" w14:textId="77777777" w:rsidR="007C068E" w:rsidRPr="003348FC" w:rsidRDefault="007C068E" w:rsidP="00FC2E7D">
            <w:pPr>
              <w:suppressAutoHyphens/>
              <w:autoSpaceDE w:val="0"/>
              <w:autoSpaceDN w:val="0"/>
              <w:spacing w:after="0" w:line="240" w:lineRule="auto"/>
              <w:jc w:val="center"/>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205EEF5A" w14:textId="77777777" w:rsidR="007C068E" w:rsidRPr="003348FC" w:rsidRDefault="007C068E" w:rsidP="00FC2E7D">
            <w:pPr>
              <w:suppressAutoHyphens/>
              <w:autoSpaceDE w:val="0"/>
              <w:autoSpaceDN w:val="0"/>
              <w:spacing w:after="0" w:line="240" w:lineRule="auto"/>
              <w:jc w:val="center"/>
              <w:rPr>
                <w:rFonts w:ascii="Times New Roman" w:hAnsi="Times New Roman"/>
                <w:kern w:val="2"/>
                <w:sz w:val="24"/>
                <w:szCs w:val="24"/>
                <w:lang w:eastAsia="ko-KR"/>
              </w:rPr>
            </w:pPr>
            <w:r w:rsidRPr="003348FC">
              <w:rPr>
                <w:rFonts w:ascii="Times New Roman" w:hAnsi="Times New Roman"/>
                <w:sz w:val="24"/>
                <w:szCs w:val="24"/>
              </w:rPr>
              <w:t>3 курс</w:t>
            </w:r>
          </w:p>
          <w:p w14:paraId="75111779"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BBE7D9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14:paraId="45E59EDE" w14:textId="77777777" w:rsidR="007C068E" w:rsidRPr="003348FC" w:rsidRDefault="007C068E" w:rsidP="00FC2E7D">
            <w:pPr>
              <w:pStyle w:val="TableParagraph"/>
              <w:widowControl/>
              <w:suppressAutoHyphens/>
              <w:ind w:left="0"/>
              <w:rPr>
                <w:kern w:val="2"/>
                <w:sz w:val="24"/>
                <w:szCs w:val="24"/>
                <w:lang w:eastAsia="ko-KR"/>
              </w:rPr>
            </w:pPr>
            <w:r w:rsidRPr="003348FC">
              <w:rPr>
                <w:sz w:val="24"/>
                <w:szCs w:val="24"/>
              </w:rPr>
              <w:t>Зам. директора по УВР, зав. отделением, руководители учебных групп</w:t>
            </w:r>
          </w:p>
          <w:p w14:paraId="150C7248" w14:textId="77777777" w:rsidR="007C068E" w:rsidRPr="003348FC" w:rsidRDefault="007C068E" w:rsidP="00FC2E7D">
            <w:pPr>
              <w:pStyle w:val="Default"/>
            </w:pPr>
          </w:p>
        </w:tc>
      </w:tr>
      <w:tr w:rsidR="007C068E" w:rsidRPr="003348FC" w14:paraId="337824C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7E55897" w14:textId="77777777" w:rsidR="007C068E" w:rsidRPr="003348FC" w:rsidRDefault="007C068E" w:rsidP="007C068E">
            <w:pPr>
              <w:pStyle w:val="ac"/>
              <w:numPr>
                <w:ilvl w:val="0"/>
                <w:numId w:val="4"/>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48458C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eastAsia="Symbol" w:hAnsi="Times New Roman"/>
                <w:sz w:val="24"/>
                <w:szCs w:val="24"/>
                <w:highlight w:val="white"/>
              </w:rPr>
              <w:t>Торжественное вручение дипломов</w:t>
            </w:r>
          </w:p>
          <w:p w14:paraId="144E5516" w14:textId="77777777" w:rsidR="007C068E" w:rsidRPr="003348FC" w:rsidRDefault="007C068E" w:rsidP="00FC2E7D">
            <w:pPr>
              <w:spacing w:after="0" w:line="240" w:lineRule="auto"/>
              <w:rPr>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1C22E677"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p w14:paraId="01F022EC"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4787A5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июнь</w:t>
            </w:r>
          </w:p>
        </w:tc>
        <w:tc>
          <w:tcPr>
            <w:tcW w:w="2976" w:type="dxa"/>
            <w:tcBorders>
              <w:top w:val="single" w:sz="4" w:space="0" w:color="000000"/>
              <w:left w:val="single" w:sz="4" w:space="0" w:color="000000"/>
              <w:bottom w:val="single" w:sz="4" w:space="0" w:color="000000"/>
              <w:right w:val="single" w:sz="4" w:space="0" w:color="000000"/>
            </w:tcBorders>
          </w:tcPr>
          <w:p w14:paraId="4CFA6E2B"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Родители, работодатели</w:t>
            </w:r>
          </w:p>
          <w:p w14:paraId="3E613D4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roofErr w:type="gramStart"/>
            <w:r w:rsidRPr="003348FC">
              <w:rPr>
                <w:rFonts w:ascii="Times New Roman" w:hAnsi="Times New Roman"/>
                <w:sz w:val="24"/>
                <w:szCs w:val="24"/>
              </w:rPr>
              <w:t>зам.директора</w:t>
            </w:r>
            <w:proofErr w:type="gramEnd"/>
            <w:r w:rsidRPr="003348FC">
              <w:rPr>
                <w:rFonts w:ascii="Times New Roman" w:hAnsi="Times New Roman"/>
                <w:sz w:val="24"/>
                <w:szCs w:val="24"/>
              </w:rPr>
              <w:t xml:space="preserve"> по УВР, классные руководители</w:t>
            </w:r>
          </w:p>
        </w:tc>
      </w:tr>
      <w:tr w:rsidR="007C068E" w:rsidRPr="003348FC" w14:paraId="35A21D5F"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327E6A6"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CC8278D"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 xml:space="preserve">2. Кураторство </w:t>
            </w:r>
          </w:p>
        </w:tc>
      </w:tr>
      <w:tr w:rsidR="007C068E" w:rsidRPr="003348FC" w14:paraId="1BCF1AA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74D947D" w14:textId="77777777" w:rsidR="007C068E" w:rsidRPr="003348FC" w:rsidRDefault="007C068E" w:rsidP="007C068E">
            <w:pPr>
              <w:pStyle w:val="ac"/>
              <w:numPr>
                <w:ilvl w:val="0"/>
                <w:numId w:val="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6646441E"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 xml:space="preserve">Организация работы коллективов </w:t>
            </w:r>
            <w:r w:rsidRPr="003348FC">
              <w:rPr>
                <w:rFonts w:ascii="Times New Roman" w:hAnsi="Times New Roman"/>
                <w:sz w:val="24"/>
                <w:szCs w:val="24"/>
              </w:rPr>
              <w:lastRenderedPageBreak/>
              <w:t>дополнительного образования в соответствии с запросами и интересами студентов</w:t>
            </w:r>
          </w:p>
        </w:tc>
        <w:tc>
          <w:tcPr>
            <w:tcW w:w="1184" w:type="dxa"/>
            <w:tcBorders>
              <w:top w:val="single" w:sz="4" w:space="0" w:color="000000"/>
              <w:left w:val="single" w:sz="4" w:space="0" w:color="000000"/>
              <w:bottom w:val="single" w:sz="4" w:space="0" w:color="000000"/>
              <w:right w:val="single" w:sz="4" w:space="0" w:color="000000"/>
            </w:tcBorders>
          </w:tcPr>
          <w:p w14:paraId="30B02265"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lastRenderedPageBreak/>
              <w:t xml:space="preserve">1-3 </w:t>
            </w:r>
            <w:r w:rsidRPr="003348FC">
              <w:rPr>
                <w:rFonts w:ascii="Times New Roman" w:hAnsi="Times New Roman"/>
                <w:sz w:val="24"/>
                <w:szCs w:val="24"/>
              </w:rPr>
              <w:lastRenderedPageBreak/>
              <w:t>курсы</w:t>
            </w:r>
          </w:p>
          <w:p w14:paraId="70243AF4"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8F6A0A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 xml:space="preserve">В </w:t>
            </w:r>
            <w:r w:rsidRPr="003348FC">
              <w:rPr>
                <w:rFonts w:ascii="Times New Roman" w:hAnsi="Times New Roman"/>
                <w:color w:val="000000"/>
                <w:sz w:val="24"/>
                <w:szCs w:val="24"/>
              </w:rPr>
              <w:lastRenderedPageBreak/>
              <w:t>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687EAE0A"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Зам. директора по УВР</w:t>
            </w:r>
          </w:p>
          <w:p w14:paraId="5EE7A161" w14:textId="6BA3910D"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Зав. воспитательным отделом</w:t>
            </w:r>
          </w:p>
          <w:p w14:paraId="7726E7B8"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Социальные педагоги</w:t>
            </w:r>
          </w:p>
          <w:p w14:paraId="2A9463BF"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Педагоги-психологи</w:t>
            </w:r>
          </w:p>
          <w:p w14:paraId="19C3716D"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Педагоги-организаторы</w:t>
            </w:r>
          </w:p>
          <w:p w14:paraId="79E330A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Классные руководители</w:t>
            </w:r>
          </w:p>
        </w:tc>
      </w:tr>
      <w:tr w:rsidR="007C068E" w:rsidRPr="003348FC" w14:paraId="6AD79C4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33EC00D" w14:textId="77777777" w:rsidR="007C068E" w:rsidRPr="003348FC" w:rsidRDefault="007C068E" w:rsidP="007C068E">
            <w:pPr>
              <w:pStyle w:val="ac"/>
              <w:numPr>
                <w:ilvl w:val="0"/>
                <w:numId w:val="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95A99D3"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Участие в работе студенческих средств массовой информации:</w:t>
            </w:r>
          </w:p>
          <w:p w14:paraId="33CC0B18"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sz w:val="24"/>
                <w:szCs w:val="24"/>
              </w:rPr>
              <w:t xml:space="preserve">-  </w:t>
            </w:r>
            <w:r w:rsidRPr="003348FC">
              <w:rPr>
                <w:rFonts w:ascii="Times New Roman" w:hAnsi="Times New Roman"/>
                <w:color w:val="000000"/>
                <w:sz w:val="24"/>
                <w:szCs w:val="24"/>
              </w:rPr>
              <w:t>ведение страницы в социальной сети</w:t>
            </w:r>
          </w:p>
          <w:p w14:paraId="35D27096" w14:textId="26C0072B"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 -    выпуск общеколледжной газеты «Пресс колледж»»</w:t>
            </w:r>
          </w:p>
        </w:tc>
        <w:tc>
          <w:tcPr>
            <w:tcW w:w="1184" w:type="dxa"/>
            <w:tcBorders>
              <w:top w:val="single" w:sz="4" w:space="0" w:color="000000"/>
              <w:left w:val="single" w:sz="4" w:space="0" w:color="000000"/>
              <w:bottom w:val="single" w:sz="4" w:space="0" w:color="000000"/>
              <w:right w:val="single" w:sz="4" w:space="0" w:color="000000"/>
            </w:tcBorders>
          </w:tcPr>
          <w:p w14:paraId="6535EE4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6103E892"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DFE18C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48089DA6"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Зам. директора по УВР</w:t>
            </w:r>
          </w:p>
          <w:p w14:paraId="0D94B4C3"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Зав.воспитательным отделом</w:t>
            </w:r>
          </w:p>
          <w:p w14:paraId="1CE74CF2"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Социальные педагоги</w:t>
            </w:r>
          </w:p>
          <w:p w14:paraId="707FAAEA"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Педагоги-психологи</w:t>
            </w:r>
          </w:p>
          <w:p w14:paraId="6CCCCC64" w14:textId="77777777" w:rsidR="007C068E" w:rsidRPr="003348FC" w:rsidRDefault="007C068E" w:rsidP="00FC2E7D">
            <w:pPr>
              <w:spacing w:after="0" w:line="240" w:lineRule="auto"/>
              <w:rPr>
                <w:rFonts w:ascii="Times New Roman" w:hAnsi="Times New Roman"/>
                <w:color w:val="000000"/>
                <w:sz w:val="24"/>
                <w:szCs w:val="24"/>
              </w:rPr>
            </w:pPr>
            <w:r w:rsidRPr="003348FC">
              <w:rPr>
                <w:rFonts w:ascii="Times New Roman" w:hAnsi="Times New Roman"/>
                <w:color w:val="000000"/>
                <w:sz w:val="24"/>
                <w:szCs w:val="24"/>
              </w:rPr>
              <w:t>Педагоги-организаторы</w:t>
            </w:r>
          </w:p>
          <w:p w14:paraId="07C9FC1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color w:val="000000"/>
                <w:sz w:val="24"/>
                <w:szCs w:val="24"/>
              </w:rPr>
              <w:t>Классные руководители</w:t>
            </w:r>
          </w:p>
        </w:tc>
      </w:tr>
      <w:tr w:rsidR="007C068E" w:rsidRPr="003348FC" w14:paraId="092D750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C93E912" w14:textId="77777777" w:rsidR="007C068E" w:rsidRPr="003348FC" w:rsidRDefault="007C068E" w:rsidP="007C068E">
            <w:pPr>
              <w:pStyle w:val="ac"/>
              <w:numPr>
                <w:ilvl w:val="0"/>
                <w:numId w:val="5"/>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161534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инвалидов (классные часы о толерантности) </w:t>
            </w:r>
          </w:p>
        </w:tc>
        <w:tc>
          <w:tcPr>
            <w:tcW w:w="1184" w:type="dxa"/>
            <w:tcBorders>
              <w:top w:val="single" w:sz="4" w:space="0" w:color="000000"/>
              <w:left w:val="single" w:sz="4" w:space="0" w:color="000000"/>
              <w:bottom w:val="single" w:sz="4" w:space="0" w:color="000000"/>
              <w:right w:val="single" w:sz="4" w:space="0" w:color="000000"/>
            </w:tcBorders>
          </w:tcPr>
          <w:p w14:paraId="0DC36D88"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D4DC57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 декабря</w:t>
            </w:r>
          </w:p>
        </w:tc>
        <w:tc>
          <w:tcPr>
            <w:tcW w:w="2976" w:type="dxa"/>
            <w:tcBorders>
              <w:top w:val="single" w:sz="4" w:space="0" w:color="000000"/>
              <w:left w:val="single" w:sz="4" w:space="0" w:color="000000"/>
              <w:bottom w:val="single" w:sz="4" w:space="0" w:color="000000"/>
              <w:right w:val="single" w:sz="4" w:space="0" w:color="000000"/>
            </w:tcBorders>
          </w:tcPr>
          <w:p w14:paraId="4B9E0B8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Тьютор, классные руководители, социальный педагог, педагог-психолог </w:t>
            </w:r>
          </w:p>
        </w:tc>
      </w:tr>
      <w:tr w:rsidR="007C068E" w:rsidRPr="003348FC" w14:paraId="50327FFC"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FEF5F11" w14:textId="77777777" w:rsidR="007C068E" w:rsidRPr="003348FC" w:rsidRDefault="007C068E" w:rsidP="00FC2E7D">
            <w:pPr>
              <w:tabs>
                <w:tab w:val="left" w:pos="288"/>
                <w:tab w:val="left" w:pos="851"/>
              </w:tabs>
              <w:spacing w:after="0" w:line="240" w:lineRule="auto"/>
              <w:rPr>
                <w:rFonts w:ascii="Times New Roman" w:hAnsi="Times New Roman"/>
                <w:color w:val="000000"/>
                <w:sz w:val="24"/>
                <w:szCs w:val="24"/>
              </w:rPr>
            </w:pPr>
          </w:p>
        </w:tc>
        <w:tc>
          <w:tcPr>
            <w:tcW w:w="4269" w:type="dxa"/>
            <w:tcBorders>
              <w:top w:val="single" w:sz="4" w:space="0" w:color="000000"/>
              <w:left w:val="single" w:sz="4" w:space="0" w:color="000000"/>
              <w:bottom w:val="single" w:sz="4" w:space="0" w:color="000000"/>
              <w:right w:val="single" w:sz="4" w:space="0" w:color="000000"/>
            </w:tcBorders>
            <w:hideMark/>
          </w:tcPr>
          <w:p w14:paraId="0D1EDAA2"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3. Наставничество</w:t>
            </w:r>
          </w:p>
        </w:tc>
        <w:tc>
          <w:tcPr>
            <w:tcW w:w="1184" w:type="dxa"/>
            <w:tcBorders>
              <w:top w:val="single" w:sz="4" w:space="0" w:color="000000"/>
              <w:left w:val="single" w:sz="4" w:space="0" w:color="000000"/>
              <w:bottom w:val="single" w:sz="4" w:space="0" w:color="000000"/>
              <w:right w:val="single" w:sz="4" w:space="0" w:color="000000"/>
            </w:tcBorders>
          </w:tcPr>
          <w:p w14:paraId="73B628F4"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E4E0A02"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02E2C1D3"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2347C91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C64D991" w14:textId="77777777" w:rsidR="007C068E" w:rsidRPr="003348FC" w:rsidRDefault="007C068E" w:rsidP="007C068E">
            <w:pPr>
              <w:pStyle w:val="ac"/>
              <w:numPr>
                <w:ilvl w:val="0"/>
                <w:numId w:val="6"/>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3FB533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День наставника специальности «Мастерская наставника» </w:t>
            </w:r>
          </w:p>
        </w:tc>
        <w:tc>
          <w:tcPr>
            <w:tcW w:w="1184" w:type="dxa"/>
            <w:tcBorders>
              <w:top w:val="single" w:sz="4" w:space="0" w:color="000000"/>
              <w:left w:val="single" w:sz="4" w:space="0" w:color="000000"/>
              <w:bottom w:val="single" w:sz="4" w:space="0" w:color="000000"/>
              <w:right w:val="single" w:sz="4" w:space="0" w:color="000000"/>
            </w:tcBorders>
          </w:tcPr>
          <w:p w14:paraId="5BB325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2A5961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257C0EC1" w14:textId="77777777" w:rsidR="007C068E" w:rsidRPr="003348FC" w:rsidRDefault="007C068E" w:rsidP="00FC2E7D">
            <w:pPr>
              <w:pStyle w:val="Default"/>
            </w:pPr>
            <w:r w:rsidRPr="003348FC">
              <w:t xml:space="preserve">Зам. директора по УВР, УМР, УПР </w:t>
            </w:r>
          </w:p>
          <w:p w14:paraId="234EDB82"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21ABF57C"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3FA6068" w14:textId="77777777" w:rsidR="007C068E" w:rsidRPr="003348FC" w:rsidRDefault="007C068E" w:rsidP="007C068E">
            <w:pPr>
              <w:pStyle w:val="ac"/>
              <w:numPr>
                <w:ilvl w:val="0"/>
                <w:numId w:val="6"/>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7514296" w14:textId="77777777" w:rsidR="007C068E" w:rsidRPr="003348FC" w:rsidRDefault="007C068E" w:rsidP="00FC2E7D">
            <w:pPr>
              <w:pStyle w:val="Default"/>
            </w:pPr>
            <w:r w:rsidRPr="003348FC">
              <w:t xml:space="preserve">Реализация системы наставничества «студент – студент», «педагог – студент», «работодатель – студент» </w:t>
            </w:r>
          </w:p>
        </w:tc>
        <w:tc>
          <w:tcPr>
            <w:tcW w:w="1184" w:type="dxa"/>
            <w:tcBorders>
              <w:top w:val="single" w:sz="4" w:space="0" w:color="000000"/>
              <w:left w:val="single" w:sz="4" w:space="0" w:color="000000"/>
              <w:bottom w:val="single" w:sz="4" w:space="0" w:color="000000"/>
              <w:right w:val="single" w:sz="4" w:space="0" w:color="000000"/>
            </w:tcBorders>
          </w:tcPr>
          <w:p w14:paraId="53742EE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B397AB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57267E6C" w14:textId="77777777" w:rsidR="007C068E" w:rsidRPr="003348FC" w:rsidRDefault="007C068E" w:rsidP="00FC2E7D">
            <w:pPr>
              <w:pStyle w:val="Default"/>
            </w:pPr>
            <w:r w:rsidRPr="003348FC">
              <w:t xml:space="preserve">Зам. директора по УВР, УМР, УПР </w:t>
            </w:r>
          </w:p>
          <w:p w14:paraId="7ACCE64C"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42AA4CB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CF563E5" w14:textId="77777777" w:rsidR="007C068E" w:rsidRPr="003348FC" w:rsidRDefault="007C068E" w:rsidP="007C068E">
            <w:pPr>
              <w:pStyle w:val="ac"/>
              <w:numPr>
                <w:ilvl w:val="0"/>
                <w:numId w:val="6"/>
              </w:numPr>
              <w:tabs>
                <w:tab w:val="left" w:pos="288"/>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D063DD4" w14:textId="77777777" w:rsidR="007C068E" w:rsidRPr="003348FC" w:rsidRDefault="007C068E" w:rsidP="00FC2E7D">
            <w:pPr>
              <w:pStyle w:val="Default"/>
            </w:pPr>
            <w:r w:rsidRPr="003348FC">
              <w:t>Всемирный день Земли (классные часы, субботники)</w:t>
            </w:r>
          </w:p>
        </w:tc>
        <w:tc>
          <w:tcPr>
            <w:tcW w:w="1184" w:type="dxa"/>
            <w:tcBorders>
              <w:top w:val="single" w:sz="4" w:space="0" w:color="000000"/>
              <w:left w:val="single" w:sz="4" w:space="0" w:color="000000"/>
              <w:bottom w:val="single" w:sz="4" w:space="0" w:color="000000"/>
              <w:right w:val="single" w:sz="4" w:space="0" w:color="000000"/>
            </w:tcBorders>
          </w:tcPr>
          <w:p w14:paraId="037ECE9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2C8A29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22 апреля</w:t>
            </w:r>
          </w:p>
        </w:tc>
        <w:tc>
          <w:tcPr>
            <w:tcW w:w="2976" w:type="dxa"/>
            <w:tcBorders>
              <w:top w:val="single" w:sz="4" w:space="0" w:color="000000"/>
              <w:left w:val="single" w:sz="4" w:space="0" w:color="000000"/>
              <w:bottom w:val="single" w:sz="4" w:space="0" w:color="000000"/>
              <w:right w:val="single" w:sz="4" w:space="0" w:color="000000"/>
            </w:tcBorders>
          </w:tcPr>
          <w:p w14:paraId="561260FB" w14:textId="77777777" w:rsidR="007C068E" w:rsidRPr="003348FC" w:rsidRDefault="007C068E" w:rsidP="00FC2E7D">
            <w:pPr>
              <w:pStyle w:val="Default"/>
            </w:pPr>
            <w:r w:rsidRPr="003348FC">
              <w:t>Классные руководители, преподаватели</w:t>
            </w:r>
          </w:p>
          <w:p w14:paraId="1A1F6D21" w14:textId="77777777" w:rsidR="007C068E" w:rsidRPr="003348FC" w:rsidRDefault="007C068E" w:rsidP="00FC2E7D">
            <w:pPr>
              <w:pStyle w:val="Default"/>
            </w:pPr>
          </w:p>
        </w:tc>
      </w:tr>
      <w:tr w:rsidR="007C068E" w:rsidRPr="003348FC" w14:paraId="2705F27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A4D5455"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23A90A89"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4.Основные воспитательные мероприятия</w:t>
            </w:r>
          </w:p>
        </w:tc>
      </w:tr>
      <w:tr w:rsidR="007C068E" w:rsidRPr="003348FC" w14:paraId="7846B76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A3306F6"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29ED567"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Поднятие и спуск флага РФ</w:t>
            </w:r>
          </w:p>
        </w:tc>
        <w:tc>
          <w:tcPr>
            <w:tcW w:w="1184" w:type="dxa"/>
            <w:tcBorders>
              <w:top w:val="single" w:sz="4" w:space="0" w:color="000000"/>
              <w:left w:val="single" w:sz="4" w:space="0" w:color="000000"/>
              <w:bottom w:val="single" w:sz="4" w:space="0" w:color="000000"/>
              <w:right w:val="single" w:sz="4" w:space="0" w:color="000000"/>
            </w:tcBorders>
          </w:tcPr>
          <w:p w14:paraId="226D6F37"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B505D8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14:paraId="352219DB" w14:textId="4B49CF16" w:rsidR="007C068E" w:rsidRPr="003348FC" w:rsidRDefault="007C068E"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 xml:space="preserve">Преподаватель БЖД, педагог-организатор, </w:t>
            </w:r>
            <w:r w:rsidR="00D768FF" w:rsidRPr="003348FC">
              <w:rPr>
                <w:rFonts w:ascii="Times New Roman" w:hAnsi="Times New Roman"/>
                <w:color w:val="000000"/>
                <w:sz w:val="24"/>
                <w:szCs w:val="24"/>
                <w:lang w:eastAsia="en-US"/>
              </w:rPr>
              <w:t>завотделением</w:t>
            </w:r>
            <w:r w:rsidRPr="003348FC">
              <w:rPr>
                <w:rFonts w:ascii="Times New Roman" w:hAnsi="Times New Roman"/>
                <w:color w:val="000000"/>
                <w:sz w:val="24"/>
                <w:szCs w:val="24"/>
                <w:lang w:eastAsia="en-US"/>
              </w:rPr>
              <w:t xml:space="preserve">, классные руководители </w:t>
            </w:r>
          </w:p>
        </w:tc>
      </w:tr>
      <w:tr w:rsidR="007C068E" w:rsidRPr="003348FC" w14:paraId="7F944E6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BF6EA3F"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A85483B"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 xml:space="preserve">Классный час «Разговоры о важном» </w:t>
            </w:r>
          </w:p>
        </w:tc>
        <w:tc>
          <w:tcPr>
            <w:tcW w:w="1184" w:type="dxa"/>
            <w:tcBorders>
              <w:top w:val="single" w:sz="4" w:space="0" w:color="000000"/>
              <w:left w:val="single" w:sz="4" w:space="0" w:color="000000"/>
              <w:bottom w:val="single" w:sz="4" w:space="0" w:color="000000"/>
              <w:right w:val="single" w:sz="4" w:space="0" w:color="000000"/>
            </w:tcBorders>
          </w:tcPr>
          <w:p w14:paraId="4630D500"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684B7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kern w:val="2"/>
                <w:sz w:val="24"/>
                <w:szCs w:val="24"/>
                <w:lang w:eastAsia="ko-KR"/>
              </w:rPr>
              <w:t>1 раз в неделю</w:t>
            </w:r>
          </w:p>
        </w:tc>
        <w:tc>
          <w:tcPr>
            <w:tcW w:w="2976" w:type="dxa"/>
            <w:tcBorders>
              <w:top w:val="single" w:sz="4" w:space="0" w:color="000000"/>
              <w:left w:val="single" w:sz="4" w:space="0" w:color="000000"/>
              <w:bottom w:val="single" w:sz="4" w:space="0" w:color="000000"/>
              <w:right w:val="single" w:sz="4" w:space="0" w:color="000000"/>
            </w:tcBorders>
          </w:tcPr>
          <w:p w14:paraId="6E243F11" w14:textId="6FD8CA3A" w:rsidR="007C068E" w:rsidRPr="003348FC" w:rsidRDefault="00D768FF"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Замдиректора</w:t>
            </w:r>
            <w:r w:rsidR="007C068E" w:rsidRPr="003348FC">
              <w:rPr>
                <w:rFonts w:ascii="Times New Roman" w:hAnsi="Times New Roman"/>
                <w:color w:val="000000"/>
                <w:sz w:val="24"/>
                <w:szCs w:val="24"/>
                <w:lang w:eastAsia="en-US"/>
              </w:rPr>
              <w:t xml:space="preserve"> по </w:t>
            </w:r>
            <w:r w:rsidR="0041554A" w:rsidRPr="003348FC">
              <w:rPr>
                <w:rFonts w:ascii="Times New Roman" w:hAnsi="Times New Roman"/>
                <w:color w:val="000000"/>
                <w:sz w:val="24"/>
                <w:szCs w:val="24"/>
                <w:lang w:eastAsia="en-US"/>
              </w:rPr>
              <w:t>УВР, классные</w:t>
            </w:r>
            <w:r w:rsidR="007C068E" w:rsidRPr="003348FC">
              <w:rPr>
                <w:rFonts w:ascii="Times New Roman" w:hAnsi="Times New Roman"/>
                <w:color w:val="000000"/>
                <w:sz w:val="24"/>
                <w:szCs w:val="24"/>
                <w:lang w:eastAsia="en-US"/>
              </w:rPr>
              <w:t xml:space="preserve"> руководители </w:t>
            </w:r>
          </w:p>
        </w:tc>
      </w:tr>
      <w:tr w:rsidR="007C068E" w:rsidRPr="003348FC" w14:paraId="2BDEDF3D"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790E6E3"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CF67D17"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Классный час «Россия – мои горизонты»</w:t>
            </w:r>
          </w:p>
        </w:tc>
        <w:tc>
          <w:tcPr>
            <w:tcW w:w="1184" w:type="dxa"/>
            <w:tcBorders>
              <w:top w:val="single" w:sz="4" w:space="0" w:color="000000"/>
              <w:left w:val="single" w:sz="4" w:space="0" w:color="000000"/>
              <w:bottom w:val="single" w:sz="4" w:space="0" w:color="000000"/>
              <w:right w:val="single" w:sz="4" w:space="0" w:color="000000"/>
            </w:tcBorders>
          </w:tcPr>
          <w:p w14:paraId="6729A11D"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316B37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Каждый понедельник, пятница</w:t>
            </w:r>
          </w:p>
        </w:tc>
        <w:tc>
          <w:tcPr>
            <w:tcW w:w="2976" w:type="dxa"/>
            <w:tcBorders>
              <w:top w:val="single" w:sz="4" w:space="0" w:color="000000"/>
              <w:left w:val="single" w:sz="4" w:space="0" w:color="000000"/>
              <w:bottom w:val="single" w:sz="4" w:space="0" w:color="000000"/>
              <w:right w:val="single" w:sz="4" w:space="0" w:color="000000"/>
            </w:tcBorders>
          </w:tcPr>
          <w:p w14:paraId="58F0E06F"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 xml:space="preserve">Зам.директора по </w:t>
            </w:r>
            <w:proofErr w:type="gramStart"/>
            <w:r w:rsidRPr="003348FC">
              <w:rPr>
                <w:rFonts w:ascii="Times New Roman" w:hAnsi="Times New Roman"/>
                <w:color w:val="000000"/>
                <w:sz w:val="24"/>
                <w:szCs w:val="24"/>
                <w:lang w:eastAsia="en-US"/>
              </w:rPr>
              <w:t>УВР,  классные</w:t>
            </w:r>
            <w:proofErr w:type="gramEnd"/>
            <w:r w:rsidRPr="003348FC">
              <w:rPr>
                <w:rFonts w:ascii="Times New Roman" w:hAnsi="Times New Roman"/>
                <w:color w:val="000000"/>
                <w:sz w:val="24"/>
                <w:szCs w:val="24"/>
                <w:lang w:eastAsia="en-US"/>
              </w:rPr>
              <w:t xml:space="preserve"> руководители </w:t>
            </w:r>
          </w:p>
        </w:tc>
      </w:tr>
      <w:tr w:rsidR="007C068E" w:rsidRPr="003348FC" w14:paraId="1A2A84A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026E3A1"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EF7615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День героев Танкограда</w:t>
            </w:r>
          </w:p>
          <w:p w14:paraId="435F30BC"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5DD711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B49570E"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79D6EAF"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6 октября</w:t>
            </w:r>
          </w:p>
        </w:tc>
        <w:tc>
          <w:tcPr>
            <w:tcW w:w="2976" w:type="dxa"/>
            <w:tcBorders>
              <w:top w:val="single" w:sz="4" w:space="0" w:color="000000"/>
              <w:left w:val="single" w:sz="4" w:space="0" w:color="000000"/>
              <w:bottom w:val="single" w:sz="4" w:space="0" w:color="000000"/>
              <w:right w:val="single" w:sz="4" w:space="0" w:color="000000"/>
            </w:tcBorders>
          </w:tcPr>
          <w:p w14:paraId="0DABE4B4"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Руководитель музея, преподаватели </w:t>
            </w:r>
          </w:p>
          <w:p w14:paraId="1671788D"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
        </w:tc>
      </w:tr>
      <w:tr w:rsidR="007C068E" w:rsidRPr="003348FC" w14:paraId="6230B6B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C30B750"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3F5696E"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Конституции Российской Федерации</w:t>
            </w:r>
          </w:p>
          <w:p w14:paraId="18DA740F"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0FA327C9"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13A16AD"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C84975B"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12 декабря</w:t>
            </w:r>
          </w:p>
        </w:tc>
        <w:tc>
          <w:tcPr>
            <w:tcW w:w="2976" w:type="dxa"/>
            <w:tcBorders>
              <w:top w:val="single" w:sz="4" w:space="0" w:color="000000"/>
              <w:left w:val="single" w:sz="4" w:space="0" w:color="000000"/>
              <w:bottom w:val="single" w:sz="4" w:space="0" w:color="000000"/>
              <w:right w:val="single" w:sz="4" w:space="0" w:color="000000"/>
            </w:tcBorders>
          </w:tcPr>
          <w:p w14:paraId="75AF53DA"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Зам.директора по УВР, зав. ВО педагог-организатор, преподаватели истории и права</w:t>
            </w:r>
          </w:p>
        </w:tc>
      </w:tr>
      <w:tr w:rsidR="007C068E" w:rsidRPr="003348FC" w14:paraId="7F853B41"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1DE448E"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6F8A64C" w14:textId="77777777"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День Защитника Отечества</w:t>
            </w:r>
          </w:p>
          <w:p w14:paraId="4C10799E" w14:textId="77777777"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«СОЛДАТСКИЙ КОНВЕРТ» участие в фестивале-конкурсе патриотической песни</w:t>
            </w:r>
          </w:p>
          <w:p w14:paraId="2F16823C" w14:textId="77777777"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ПОДАРОК ВОИНУ</w:t>
            </w:r>
          </w:p>
          <w:p w14:paraId="0D8EF77D" w14:textId="28B8F805" w:rsidR="007C068E" w:rsidRPr="003348FC" w:rsidRDefault="007C068E" w:rsidP="00FC2E7D">
            <w:pPr>
              <w:suppressAutoHyphens/>
              <w:spacing w:after="0" w:line="240" w:lineRule="auto"/>
              <w:rPr>
                <w:rFonts w:ascii="Times New Roman" w:hAnsi="Times New Roman"/>
                <w:sz w:val="24"/>
                <w:szCs w:val="24"/>
              </w:rPr>
            </w:pPr>
            <w:r w:rsidRPr="003348FC">
              <w:rPr>
                <w:rFonts w:ascii="Times New Roman" w:hAnsi="Times New Roman"/>
                <w:sz w:val="24"/>
                <w:szCs w:val="24"/>
              </w:rPr>
              <w:t xml:space="preserve">Поздравление </w:t>
            </w:r>
            <w:r w:rsidR="00D768FF" w:rsidRPr="003348FC">
              <w:rPr>
                <w:rFonts w:ascii="Times New Roman" w:hAnsi="Times New Roman"/>
                <w:sz w:val="24"/>
                <w:szCs w:val="24"/>
              </w:rPr>
              <w:t>солдат с</w:t>
            </w:r>
            <w:r w:rsidRPr="003348FC">
              <w:rPr>
                <w:rFonts w:ascii="Times New Roman" w:hAnsi="Times New Roman"/>
                <w:sz w:val="24"/>
                <w:szCs w:val="24"/>
              </w:rPr>
              <w:t xml:space="preserve"> 23 февраля </w:t>
            </w:r>
          </w:p>
          <w:p w14:paraId="40B9390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lastRenderedPageBreak/>
              <w:t>Акция «День защитников отважных»</w:t>
            </w:r>
          </w:p>
          <w:p w14:paraId="1CCD6104"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r w:rsidRPr="003348FC">
              <w:rPr>
                <w:rFonts w:ascii="Times New Roman" w:hAnsi="Times New Roman"/>
                <w:sz w:val="24"/>
                <w:szCs w:val="24"/>
              </w:rPr>
              <w:t>(спортивная игра «А ну-ка, парни!», викторина)</w:t>
            </w:r>
          </w:p>
        </w:tc>
        <w:tc>
          <w:tcPr>
            <w:tcW w:w="1184" w:type="dxa"/>
            <w:tcBorders>
              <w:top w:val="single" w:sz="4" w:space="0" w:color="000000"/>
              <w:left w:val="single" w:sz="4" w:space="0" w:color="000000"/>
              <w:bottom w:val="single" w:sz="4" w:space="0" w:color="000000"/>
              <w:right w:val="single" w:sz="4" w:space="0" w:color="000000"/>
            </w:tcBorders>
          </w:tcPr>
          <w:p w14:paraId="0E0F950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lastRenderedPageBreak/>
              <w:t>1-3 курсы</w:t>
            </w:r>
          </w:p>
        </w:tc>
        <w:tc>
          <w:tcPr>
            <w:tcW w:w="1228" w:type="dxa"/>
            <w:tcBorders>
              <w:top w:val="single" w:sz="4" w:space="0" w:color="000000"/>
              <w:left w:val="single" w:sz="4" w:space="0" w:color="000000"/>
              <w:bottom w:val="single" w:sz="4" w:space="0" w:color="000000"/>
              <w:right w:val="single" w:sz="4" w:space="0" w:color="000000"/>
            </w:tcBorders>
          </w:tcPr>
          <w:p w14:paraId="06D4ADFF"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23 февраля</w:t>
            </w:r>
          </w:p>
        </w:tc>
        <w:tc>
          <w:tcPr>
            <w:tcW w:w="2976" w:type="dxa"/>
            <w:tcBorders>
              <w:top w:val="single" w:sz="4" w:space="0" w:color="000000"/>
              <w:left w:val="single" w:sz="4" w:space="0" w:color="000000"/>
              <w:bottom w:val="single" w:sz="4" w:space="0" w:color="000000"/>
              <w:right w:val="single" w:sz="4" w:space="0" w:color="000000"/>
            </w:tcBorders>
          </w:tcPr>
          <w:p w14:paraId="2823C69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УВР, руководитель </w:t>
            </w:r>
            <w:proofErr w:type="gramStart"/>
            <w:r w:rsidRPr="003348FC">
              <w:rPr>
                <w:rFonts w:ascii="Times New Roman" w:hAnsi="Times New Roman"/>
                <w:sz w:val="24"/>
                <w:szCs w:val="24"/>
              </w:rPr>
              <w:t>физ.воспитания</w:t>
            </w:r>
            <w:proofErr w:type="gramEnd"/>
            <w:r w:rsidRPr="003348FC">
              <w:rPr>
                <w:rFonts w:ascii="Times New Roman" w:hAnsi="Times New Roman"/>
                <w:sz w:val="24"/>
                <w:szCs w:val="24"/>
              </w:rPr>
              <w:t xml:space="preserve">, преподаватель ОБЖ, педагог-организатор, руководитель музея, </w:t>
            </w:r>
            <w:r w:rsidRPr="003348FC">
              <w:rPr>
                <w:rFonts w:ascii="Times New Roman" w:hAnsi="Times New Roman"/>
                <w:sz w:val="24"/>
                <w:szCs w:val="24"/>
              </w:rPr>
              <w:lastRenderedPageBreak/>
              <w:t xml:space="preserve">педагог-организатор </w:t>
            </w:r>
          </w:p>
        </w:tc>
      </w:tr>
      <w:tr w:rsidR="007C068E" w:rsidRPr="003348FC" w14:paraId="1D004FDD"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53F2E9D"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3EC1C91"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воссоединения Крыма с Россией (классные часы, викторины, флешмоб) </w:t>
            </w:r>
          </w:p>
          <w:p w14:paraId="2410D738" w14:textId="77777777" w:rsidR="007C068E" w:rsidRPr="003348FC" w:rsidRDefault="007C068E" w:rsidP="00FC2E7D">
            <w:pPr>
              <w:spacing w:after="0" w:line="240" w:lineRule="auto"/>
              <w:jc w:val="center"/>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51D5271"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0F07D63"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5070B9D"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18 марта</w:t>
            </w:r>
          </w:p>
        </w:tc>
        <w:tc>
          <w:tcPr>
            <w:tcW w:w="2976" w:type="dxa"/>
            <w:tcBorders>
              <w:top w:val="single" w:sz="4" w:space="0" w:color="000000"/>
              <w:left w:val="single" w:sz="4" w:space="0" w:color="000000"/>
              <w:bottom w:val="single" w:sz="4" w:space="0" w:color="000000"/>
              <w:right w:val="single" w:sz="4" w:space="0" w:color="000000"/>
            </w:tcBorders>
          </w:tcPr>
          <w:p w14:paraId="5A557F45"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УВР, педагог-организатор, </w:t>
            </w:r>
            <w:proofErr w:type="gramStart"/>
            <w:r w:rsidRPr="003348FC">
              <w:rPr>
                <w:rFonts w:ascii="Times New Roman" w:hAnsi="Times New Roman"/>
                <w:sz w:val="24"/>
                <w:szCs w:val="24"/>
              </w:rPr>
              <w:t>зав.библиотекой</w:t>
            </w:r>
            <w:proofErr w:type="gramEnd"/>
            <w:r w:rsidRPr="003348FC">
              <w:rPr>
                <w:rFonts w:ascii="Times New Roman" w:hAnsi="Times New Roman"/>
                <w:sz w:val="24"/>
                <w:szCs w:val="24"/>
              </w:rPr>
              <w:t xml:space="preserve">, классные руководители </w:t>
            </w:r>
          </w:p>
        </w:tc>
      </w:tr>
      <w:tr w:rsidR="007C068E" w:rsidRPr="003348FC" w14:paraId="09D3977C"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00483F0"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8465FE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bCs/>
                <w:kern w:val="2"/>
                <w:sz w:val="24"/>
                <w:szCs w:val="24"/>
                <w:lang w:eastAsia="ko-KR"/>
              </w:rPr>
              <w:t xml:space="preserve">День космонавтики. Гагаринский урок «Космос </w:t>
            </w:r>
            <w:proofErr w:type="gramStart"/>
            <w:r w:rsidRPr="003348FC">
              <w:rPr>
                <w:rFonts w:ascii="Times New Roman" w:hAnsi="Times New Roman"/>
                <w:bCs/>
                <w:kern w:val="2"/>
                <w:sz w:val="24"/>
                <w:szCs w:val="24"/>
                <w:lang w:eastAsia="ko-KR"/>
              </w:rPr>
              <w:t>- это</w:t>
            </w:r>
            <w:proofErr w:type="gramEnd"/>
            <w:r w:rsidRPr="003348FC">
              <w:rPr>
                <w:rFonts w:ascii="Times New Roman" w:hAnsi="Times New Roman"/>
                <w:bCs/>
                <w:kern w:val="2"/>
                <w:sz w:val="24"/>
                <w:szCs w:val="24"/>
                <w:lang w:eastAsia="ko-KR"/>
              </w:rPr>
              <w:t xml:space="preserve"> мы»</w:t>
            </w:r>
          </w:p>
        </w:tc>
        <w:tc>
          <w:tcPr>
            <w:tcW w:w="1184" w:type="dxa"/>
            <w:tcBorders>
              <w:top w:val="single" w:sz="4" w:space="0" w:color="000000"/>
              <w:left w:val="single" w:sz="4" w:space="0" w:color="000000"/>
              <w:bottom w:val="single" w:sz="4" w:space="0" w:color="000000"/>
              <w:right w:val="single" w:sz="4" w:space="0" w:color="000000"/>
            </w:tcBorders>
          </w:tcPr>
          <w:p w14:paraId="7EDB342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3A6DB92E"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E65E5EA"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12 апреля</w:t>
            </w:r>
          </w:p>
        </w:tc>
        <w:tc>
          <w:tcPr>
            <w:tcW w:w="2976" w:type="dxa"/>
            <w:tcBorders>
              <w:top w:val="single" w:sz="4" w:space="0" w:color="000000"/>
              <w:left w:val="single" w:sz="4" w:space="0" w:color="000000"/>
              <w:bottom w:val="single" w:sz="4" w:space="0" w:color="000000"/>
              <w:right w:val="single" w:sz="4" w:space="0" w:color="000000"/>
            </w:tcBorders>
          </w:tcPr>
          <w:p w14:paraId="4632116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kern w:val="2"/>
                <w:sz w:val="24"/>
                <w:szCs w:val="24"/>
                <w:lang w:eastAsia="ko-KR"/>
              </w:rPr>
              <w:t>Преподаватели астрономии, руководители учебных групп</w:t>
            </w:r>
          </w:p>
        </w:tc>
      </w:tr>
      <w:tr w:rsidR="007C068E" w:rsidRPr="003348FC" w14:paraId="22D9BF8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5672074"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054C2A8" w14:textId="77777777" w:rsidR="007C068E" w:rsidRPr="003348FC" w:rsidRDefault="007C068E" w:rsidP="00FC2E7D">
            <w:pPr>
              <w:spacing w:after="0" w:line="240" w:lineRule="auto"/>
              <w:rPr>
                <w:sz w:val="24"/>
                <w:szCs w:val="24"/>
              </w:rPr>
            </w:pPr>
            <w:r w:rsidRPr="003348FC">
              <w:rPr>
                <w:rFonts w:ascii="Times New Roman" w:hAnsi="Times New Roman"/>
                <w:bCs/>
                <w:kern w:val="2"/>
                <w:sz w:val="24"/>
                <w:szCs w:val="24"/>
                <w:lang w:eastAsia="ko-KR"/>
              </w:rPr>
              <w:t>Праздник весны и труда</w:t>
            </w:r>
          </w:p>
          <w:p w14:paraId="3EBC6991" w14:textId="77777777" w:rsidR="007C068E" w:rsidRPr="003348FC" w:rsidRDefault="007C068E" w:rsidP="00FC2E7D">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5D2AC4E7"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CD0BAF8"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EA188E4" w14:textId="77777777" w:rsidR="007C068E" w:rsidRPr="003348FC" w:rsidRDefault="007C068E" w:rsidP="00FC2E7D">
            <w:pPr>
              <w:tabs>
                <w:tab w:val="left" w:pos="851"/>
              </w:tabs>
              <w:spacing w:after="0" w:line="240" w:lineRule="auto"/>
              <w:rPr>
                <w:rFonts w:ascii="Times New Roman" w:hAnsi="Times New Roman"/>
                <w:sz w:val="24"/>
                <w:szCs w:val="24"/>
              </w:rPr>
            </w:pPr>
          </w:p>
        </w:tc>
        <w:tc>
          <w:tcPr>
            <w:tcW w:w="2976" w:type="dxa"/>
            <w:tcBorders>
              <w:top w:val="single" w:sz="4" w:space="0" w:color="000000"/>
              <w:left w:val="single" w:sz="4" w:space="0" w:color="000000"/>
              <w:bottom w:val="single" w:sz="4" w:space="0" w:color="000000"/>
              <w:right w:val="single" w:sz="4" w:space="0" w:color="000000"/>
            </w:tcBorders>
          </w:tcPr>
          <w:p w14:paraId="160D9A0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Руководитель музея, преподаватели, классные руководители </w:t>
            </w:r>
          </w:p>
        </w:tc>
      </w:tr>
      <w:tr w:rsidR="007C068E" w:rsidRPr="003348FC" w14:paraId="302A77A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6965DFD" w14:textId="77777777" w:rsidR="007C068E" w:rsidRPr="003348FC" w:rsidRDefault="007C068E" w:rsidP="007C068E">
            <w:pPr>
              <w:pStyle w:val="ac"/>
              <w:numPr>
                <w:ilvl w:val="0"/>
                <w:numId w:val="7"/>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1A07D9E"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День Победы (митинг, классные часы, флешмоб) </w:t>
            </w:r>
          </w:p>
        </w:tc>
        <w:tc>
          <w:tcPr>
            <w:tcW w:w="1184" w:type="dxa"/>
            <w:tcBorders>
              <w:top w:val="single" w:sz="4" w:space="0" w:color="000000"/>
              <w:left w:val="single" w:sz="4" w:space="0" w:color="000000"/>
              <w:bottom w:val="single" w:sz="4" w:space="0" w:color="000000"/>
              <w:right w:val="single" w:sz="4" w:space="0" w:color="000000"/>
            </w:tcBorders>
          </w:tcPr>
          <w:p w14:paraId="24FFCD8C"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47D41B7"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44EB264"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7 мая</w:t>
            </w:r>
          </w:p>
        </w:tc>
        <w:tc>
          <w:tcPr>
            <w:tcW w:w="2976" w:type="dxa"/>
            <w:tcBorders>
              <w:top w:val="single" w:sz="4" w:space="0" w:color="000000"/>
              <w:left w:val="single" w:sz="4" w:space="0" w:color="000000"/>
              <w:bottom w:val="single" w:sz="4" w:space="0" w:color="000000"/>
              <w:right w:val="single" w:sz="4" w:space="0" w:color="000000"/>
            </w:tcBorders>
          </w:tcPr>
          <w:p w14:paraId="6A1E86E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УВР, педагог-организатор, классные руководители </w:t>
            </w:r>
          </w:p>
        </w:tc>
      </w:tr>
      <w:tr w:rsidR="007C068E" w:rsidRPr="003348FC" w14:paraId="0037F60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83D27CB"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0D2C86B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
                <w:bCs/>
                <w:color w:val="000000"/>
                <w:sz w:val="24"/>
                <w:szCs w:val="24"/>
              </w:rPr>
              <w:t>5.Организация предметно-пространственной среды</w:t>
            </w:r>
          </w:p>
        </w:tc>
      </w:tr>
      <w:tr w:rsidR="007C068E" w:rsidRPr="003348FC" w14:paraId="19BD9F8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DE5B664"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0930A58" w14:textId="77777777" w:rsidR="007C068E" w:rsidRPr="003348FC" w:rsidRDefault="007C068E" w:rsidP="00FC2E7D">
            <w:pPr>
              <w:pStyle w:val="Default"/>
              <w:rPr>
                <w:bCs/>
                <w:color w:val="auto"/>
                <w:kern w:val="2"/>
                <w:lang w:eastAsia="ko-KR"/>
              </w:rPr>
            </w:pPr>
            <w:r w:rsidRPr="003348FC">
              <w:rPr>
                <w:bCs/>
                <w:color w:val="auto"/>
                <w:kern w:val="2"/>
                <w:lang w:eastAsia="ko-KR"/>
              </w:rPr>
              <w:t xml:space="preserve">День воинской славы России </w:t>
            </w:r>
          </w:p>
          <w:p w14:paraId="5400CF7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Cs/>
                <w:kern w:val="2"/>
                <w:sz w:val="24"/>
                <w:szCs w:val="24"/>
                <w:lang w:eastAsia="ko-KR"/>
              </w:rPr>
              <w:t>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битве»</w:t>
            </w:r>
          </w:p>
        </w:tc>
        <w:tc>
          <w:tcPr>
            <w:tcW w:w="1184" w:type="dxa"/>
            <w:tcBorders>
              <w:top w:val="single" w:sz="4" w:space="0" w:color="000000"/>
              <w:left w:val="single" w:sz="4" w:space="0" w:color="000000"/>
              <w:bottom w:val="single" w:sz="4" w:space="0" w:color="000000"/>
              <w:right w:val="single" w:sz="4" w:space="0" w:color="000000"/>
            </w:tcBorders>
          </w:tcPr>
          <w:p w14:paraId="3E24386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E94093B" w14:textId="01F7648A"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В </w:t>
            </w:r>
            <w:r w:rsidR="00D768FF" w:rsidRPr="003348FC">
              <w:rPr>
                <w:rFonts w:ascii="Times New Roman" w:hAnsi="Times New Roman"/>
                <w:color w:val="000000"/>
                <w:sz w:val="24"/>
                <w:szCs w:val="24"/>
              </w:rPr>
              <w:t>течение</w:t>
            </w:r>
            <w:r w:rsidRPr="003348FC">
              <w:rPr>
                <w:rFonts w:ascii="Times New Roman" w:hAnsi="Times New Roman"/>
                <w:color w:val="000000"/>
                <w:sz w:val="24"/>
                <w:szCs w:val="24"/>
              </w:rPr>
              <w:t xml:space="preserve"> года</w:t>
            </w:r>
          </w:p>
        </w:tc>
        <w:tc>
          <w:tcPr>
            <w:tcW w:w="2976" w:type="dxa"/>
            <w:tcBorders>
              <w:top w:val="single" w:sz="4" w:space="0" w:color="000000"/>
              <w:left w:val="single" w:sz="4" w:space="0" w:color="000000"/>
              <w:bottom w:val="single" w:sz="4" w:space="0" w:color="000000"/>
              <w:right w:val="single" w:sz="4" w:space="0" w:color="000000"/>
            </w:tcBorders>
          </w:tcPr>
          <w:p w14:paraId="6032D90D" w14:textId="23D7085D" w:rsidR="007C068E" w:rsidRPr="003348FC" w:rsidRDefault="007C068E"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 xml:space="preserve">Зам.директора по </w:t>
            </w:r>
            <w:r w:rsidR="00D768FF" w:rsidRPr="003348FC">
              <w:rPr>
                <w:rFonts w:ascii="Times New Roman" w:hAnsi="Times New Roman"/>
                <w:color w:val="000000"/>
                <w:sz w:val="24"/>
                <w:szCs w:val="24"/>
                <w:lang w:eastAsia="en-US"/>
              </w:rPr>
              <w:t>УВР, классные</w:t>
            </w:r>
            <w:r w:rsidRPr="003348FC">
              <w:rPr>
                <w:rFonts w:ascii="Times New Roman" w:hAnsi="Times New Roman"/>
                <w:color w:val="000000"/>
                <w:sz w:val="24"/>
                <w:szCs w:val="24"/>
                <w:lang w:eastAsia="en-US"/>
              </w:rPr>
              <w:t xml:space="preserve"> руководители </w:t>
            </w:r>
          </w:p>
        </w:tc>
      </w:tr>
      <w:tr w:rsidR="007C068E" w:rsidRPr="003348FC" w14:paraId="68B2A14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A9E467B"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5028BE3" w14:textId="77777777" w:rsidR="007C068E" w:rsidRPr="003348FC" w:rsidRDefault="007C068E" w:rsidP="00FC2E7D">
            <w:pPr>
              <w:suppressAutoHyphens/>
              <w:autoSpaceDE w:val="0"/>
              <w:autoSpaceDN w:val="0"/>
              <w:spacing w:after="0" w:line="240" w:lineRule="auto"/>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памяти и скорби. Литературно-музыкальное мероприятие «И люди встали как щиты. Гордиться ими вправе ты»</w:t>
            </w:r>
          </w:p>
          <w:p w14:paraId="0DBD6DF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Cs/>
                <w:kern w:val="2"/>
                <w:sz w:val="24"/>
                <w:szCs w:val="24"/>
                <w:lang w:eastAsia="ko-KR"/>
              </w:rPr>
              <w:t>Дискуссия «Во славу русского имени», экскурсия в музей, уроки памяти и мужества, «Детство, обожженное войной» - видео-урок</w:t>
            </w:r>
          </w:p>
        </w:tc>
        <w:tc>
          <w:tcPr>
            <w:tcW w:w="1184" w:type="dxa"/>
            <w:tcBorders>
              <w:top w:val="single" w:sz="4" w:space="0" w:color="000000"/>
              <w:left w:val="single" w:sz="4" w:space="0" w:color="000000"/>
              <w:bottom w:val="single" w:sz="4" w:space="0" w:color="000000"/>
              <w:right w:val="single" w:sz="4" w:space="0" w:color="000000"/>
            </w:tcBorders>
          </w:tcPr>
          <w:p w14:paraId="372F6E4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1A738D8" w14:textId="077D7E48"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В </w:t>
            </w:r>
            <w:r w:rsidR="00D768FF" w:rsidRPr="003348FC">
              <w:rPr>
                <w:rFonts w:ascii="Times New Roman" w:hAnsi="Times New Roman"/>
                <w:color w:val="000000"/>
                <w:sz w:val="24"/>
                <w:szCs w:val="24"/>
              </w:rPr>
              <w:t>течение</w:t>
            </w:r>
            <w:r w:rsidRPr="003348FC">
              <w:rPr>
                <w:rFonts w:ascii="Times New Roman" w:hAnsi="Times New Roman"/>
                <w:color w:val="000000"/>
                <w:sz w:val="24"/>
                <w:szCs w:val="24"/>
              </w:rPr>
              <w:t xml:space="preserve"> года</w:t>
            </w:r>
          </w:p>
        </w:tc>
        <w:tc>
          <w:tcPr>
            <w:tcW w:w="2976" w:type="dxa"/>
            <w:tcBorders>
              <w:top w:val="single" w:sz="4" w:space="0" w:color="000000"/>
              <w:left w:val="single" w:sz="4" w:space="0" w:color="000000"/>
              <w:bottom w:val="single" w:sz="4" w:space="0" w:color="000000"/>
              <w:right w:val="single" w:sz="4" w:space="0" w:color="000000"/>
            </w:tcBorders>
          </w:tcPr>
          <w:p w14:paraId="773C8B22" w14:textId="79508971" w:rsidR="007C068E" w:rsidRPr="003348FC" w:rsidRDefault="007C068E" w:rsidP="00FC2E7D">
            <w:pPr>
              <w:tabs>
                <w:tab w:val="left" w:pos="851"/>
              </w:tabs>
              <w:spacing w:after="0" w:line="240" w:lineRule="auto"/>
              <w:rPr>
                <w:rFonts w:ascii="Times New Roman" w:hAnsi="Times New Roman"/>
                <w:color w:val="000000"/>
                <w:sz w:val="24"/>
                <w:szCs w:val="24"/>
                <w:lang w:eastAsia="en-US"/>
              </w:rPr>
            </w:pPr>
            <w:r w:rsidRPr="003348FC">
              <w:rPr>
                <w:rFonts w:ascii="Times New Roman" w:hAnsi="Times New Roman"/>
                <w:color w:val="000000"/>
                <w:sz w:val="24"/>
                <w:szCs w:val="24"/>
                <w:lang w:eastAsia="en-US"/>
              </w:rPr>
              <w:t xml:space="preserve">Зам.директора по </w:t>
            </w:r>
            <w:r w:rsidR="00D768FF" w:rsidRPr="003348FC">
              <w:rPr>
                <w:rFonts w:ascii="Times New Roman" w:hAnsi="Times New Roman"/>
                <w:color w:val="000000"/>
                <w:sz w:val="24"/>
                <w:szCs w:val="24"/>
                <w:lang w:eastAsia="en-US"/>
              </w:rPr>
              <w:t>УВР, классные</w:t>
            </w:r>
            <w:r w:rsidRPr="003348FC">
              <w:rPr>
                <w:rFonts w:ascii="Times New Roman" w:hAnsi="Times New Roman"/>
                <w:color w:val="000000"/>
                <w:sz w:val="24"/>
                <w:szCs w:val="24"/>
                <w:lang w:eastAsia="en-US"/>
              </w:rPr>
              <w:t xml:space="preserve"> руководители </w:t>
            </w:r>
          </w:p>
        </w:tc>
      </w:tr>
      <w:tr w:rsidR="007C068E" w:rsidRPr="003348FC" w14:paraId="02D64360"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7E2A386"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CA80706" w14:textId="77777777" w:rsidR="007C068E" w:rsidRPr="003348FC" w:rsidRDefault="007C068E" w:rsidP="00FC2E7D">
            <w:pPr>
              <w:widowControl w:val="0"/>
              <w:autoSpaceDE w:val="0"/>
              <w:autoSpaceDN w:val="0"/>
              <w:spacing w:after="0" w:line="240" w:lineRule="auto"/>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памяти жертв политических репрессий</w:t>
            </w:r>
          </w:p>
          <w:p w14:paraId="152245A0"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5ED5D9CC"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D115CAC" w14:textId="77777777" w:rsidR="007C068E" w:rsidRPr="003348FC" w:rsidRDefault="007C068E" w:rsidP="00FC2E7D">
            <w:pPr>
              <w:widowControl w:val="0"/>
              <w:autoSpaceDE w:val="0"/>
              <w:autoSpaceDN w:val="0"/>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E1D0C1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13 октября</w:t>
            </w:r>
          </w:p>
        </w:tc>
        <w:tc>
          <w:tcPr>
            <w:tcW w:w="2976" w:type="dxa"/>
            <w:tcBorders>
              <w:top w:val="single" w:sz="4" w:space="0" w:color="000000"/>
              <w:left w:val="single" w:sz="4" w:space="0" w:color="000000"/>
              <w:bottom w:val="single" w:sz="4" w:space="0" w:color="000000"/>
              <w:right w:val="single" w:sz="4" w:space="0" w:color="000000"/>
            </w:tcBorders>
          </w:tcPr>
          <w:p w14:paraId="2B65FE37" w14:textId="3E45B1E6" w:rsidR="007C068E" w:rsidRPr="003348FC" w:rsidRDefault="00D768FF" w:rsidP="00FC2E7D">
            <w:pPr>
              <w:widowControl w:val="0"/>
              <w:autoSpaceDE w:val="0"/>
              <w:autoSpaceDN w:val="0"/>
              <w:spacing w:after="0" w:line="240" w:lineRule="auto"/>
              <w:jc w:val="both"/>
              <w:rPr>
                <w:rFonts w:ascii="Times New Roman" w:hAnsi="Times New Roman"/>
                <w:kern w:val="2"/>
                <w:sz w:val="24"/>
                <w:szCs w:val="24"/>
                <w:lang w:eastAsia="ko-KR"/>
              </w:rPr>
            </w:pPr>
            <w:r w:rsidRPr="003348FC">
              <w:rPr>
                <w:rFonts w:ascii="Times New Roman" w:hAnsi="Times New Roman"/>
                <w:kern w:val="2"/>
                <w:sz w:val="24"/>
                <w:szCs w:val="24"/>
                <w:lang w:eastAsia="ko-KR"/>
              </w:rPr>
              <w:t>Замдиректора</w:t>
            </w:r>
            <w:r w:rsidR="007C068E" w:rsidRPr="003348FC">
              <w:rPr>
                <w:rFonts w:ascii="Times New Roman" w:hAnsi="Times New Roman"/>
                <w:kern w:val="2"/>
                <w:sz w:val="24"/>
                <w:szCs w:val="24"/>
                <w:lang w:eastAsia="ko-KR"/>
              </w:rPr>
              <w:t xml:space="preserve"> УВР, </w:t>
            </w:r>
            <w:r w:rsidRPr="003348FC">
              <w:rPr>
                <w:rFonts w:ascii="Times New Roman" w:hAnsi="Times New Roman"/>
                <w:kern w:val="2"/>
                <w:sz w:val="24"/>
                <w:szCs w:val="24"/>
                <w:lang w:eastAsia="ko-KR"/>
              </w:rPr>
              <w:t>соц. педагог</w:t>
            </w:r>
            <w:r w:rsidR="007C068E" w:rsidRPr="003348FC">
              <w:rPr>
                <w:rFonts w:ascii="Times New Roman" w:hAnsi="Times New Roman"/>
                <w:kern w:val="2"/>
                <w:sz w:val="24"/>
                <w:szCs w:val="24"/>
                <w:lang w:eastAsia="ko-KR"/>
              </w:rPr>
              <w:t>, классные руководители</w:t>
            </w:r>
          </w:p>
        </w:tc>
      </w:tr>
      <w:tr w:rsidR="007C068E" w:rsidRPr="003348FC" w14:paraId="302B9E9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0E3609C"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DFE3D5A"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Государственного герба РФ </w:t>
            </w:r>
          </w:p>
          <w:p w14:paraId="7D84A033" w14:textId="77777777" w:rsidR="007C068E" w:rsidRPr="003348FC" w:rsidRDefault="007C068E" w:rsidP="00FC2E7D">
            <w:pPr>
              <w:spacing w:after="0" w:line="240" w:lineRule="auto"/>
              <w:rPr>
                <w:rFonts w:ascii="Times New Roman" w:hAnsi="Times New Roman"/>
                <w:bCs/>
                <w:kern w:val="2"/>
                <w:sz w:val="24"/>
                <w:szCs w:val="24"/>
                <w:lang w:eastAsia="ko-KR"/>
              </w:rPr>
            </w:pPr>
          </w:p>
        </w:tc>
        <w:tc>
          <w:tcPr>
            <w:tcW w:w="1184" w:type="dxa"/>
            <w:tcBorders>
              <w:top w:val="single" w:sz="4" w:space="0" w:color="000000"/>
              <w:left w:val="single" w:sz="4" w:space="0" w:color="000000"/>
              <w:bottom w:val="single" w:sz="4" w:space="0" w:color="000000"/>
              <w:right w:val="single" w:sz="4" w:space="0" w:color="000000"/>
            </w:tcBorders>
          </w:tcPr>
          <w:p w14:paraId="6402C40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59282CEB"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550196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30 ноября</w:t>
            </w:r>
          </w:p>
        </w:tc>
        <w:tc>
          <w:tcPr>
            <w:tcW w:w="2976" w:type="dxa"/>
            <w:tcBorders>
              <w:top w:val="single" w:sz="4" w:space="0" w:color="000000"/>
              <w:left w:val="single" w:sz="4" w:space="0" w:color="000000"/>
              <w:bottom w:val="single" w:sz="4" w:space="0" w:color="000000"/>
              <w:right w:val="single" w:sz="4" w:space="0" w:color="000000"/>
            </w:tcBorders>
          </w:tcPr>
          <w:p w14:paraId="1CEC2D3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Преподаватели </w:t>
            </w:r>
          </w:p>
          <w:p w14:paraId="2B8F3687" w14:textId="77777777" w:rsidR="007C068E" w:rsidRPr="003348FC" w:rsidRDefault="007C068E" w:rsidP="00FC2E7D">
            <w:pPr>
              <w:widowControl w:val="0"/>
              <w:autoSpaceDE w:val="0"/>
              <w:autoSpaceDN w:val="0"/>
              <w:spacing w:after="0" w:line="240" w:lineRule="auto"/>
              <w:jc w:val="both"/>
              <w:rPr>
                <w:rFonts w:ascii="Times New Roman" w:hAnsi="Times New Roman"/>
                <w:kern w:val="2"/>
                <w:sz w:val="24"/>
                <w:szCs w:val="24"/>
                <w:lang w:eastAsia="ko-KR"/>
              </w:rPr>
            </w:pPr>
          </w:p>
        </w:tc>
      </w:tr>
      <w:tr w:rsidR="007C068E" w:rsidRPr="003348FC" w14:paraId="1DE1B67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46F5CD3" w14:textId="77777777" w:rsidR="007C068E" w:rsidRPr="003348FC" w:rsidRDefault="007C068E" w:rsidP="007C068E">
            <w:pPr>
              <w:pStyle w:val="ac"/>
              <w:numPr>
                <w:ilvl w:val="0"/>
                <w:numId w:val="8"/>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F48C1F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bCs/>
                <w:kern w:val="2"/>
                <w:sz w:val="24"/>
                <w:szCs w:val="24"/>
                <w:lang w:eastAsia="ko-KR"/>
              </w:rPr>
              <w:t>Международный женский день</w:t>
            </w:r>
          </w:p>
        </w:tc>
        <w:tc>
          <w:tcPr>
            <w:tcW w:w="1184" w:type="dxa"/>
            <w:tcBorders>
              <w:top w:val="single" w:sz="4" w:space="0" w:color="000000"/>
              <w:left w:val="single" w:sz="4" w:space="0" w:color="000000"/>
              <w:bottom w:val="single" w:sz="4" w:space="0" w:color="000000"/>
              <w:right w:val="single" w:sz="4" w:space="0" w:color="000000"/>
            </w:tcBorders>
          </w:tcPr>
          <w:p w14:paraId="7545631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1F64A3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7 марта</w:t>
            </w:r>
          </w:p>
        </w:tc>
        <w:tc>
          <w:tcPr>
            <w:tcW w:w="2976" w:type="dxa"/>
            <w:tcBorders>
              <w:top w:val="single" w:sz="4" w:space="0" w:color="000000"/>
              <w:left w:val="single" w:sz="4" w:space="0" w:color="000000"/>
              <w:bottom w:val="single" w:sz="4" w:space="0" w:color="000000"/>
              <w:right w:val="single" w:sz="4" w:space="0" w:color="000000"/>
            </w:tcBorders>
          </w:tcPr>
          <w:p w14:paraId="6089B49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
        </w:tc>
      </w:tr>
      <w:tr w:rsidR="007C068E" w:rsidRPr="003348FC" w14:paraId="19A464B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721A0C9"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602229A4"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6. Взаимодействие с родителями (законными представителями)</w:t>
            </w:r>
          </w:p>
        </w:tc>
      </w:tr>
      <w:tr w:rsidR="007C068E" w:rsidRPr="003348FC" w14:paraId="15342A6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2B804FD"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78A42F34"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Проведение родительских собраний</w:t>
            </w:r>
          </w:p>
        </w:tc>
        <w:tc>
          <w:tcPr>
            <w:tcW w:w="1184" w:type="dxa"/>
            <w:tcBorders>
              <w:top w:val="single" w:sz="4" w:space="0" w:color="000000"/>
              <w:left w:val="single" w:sz="4" w:space="0" w:color="000000"/>
              <w:bottom w:val="single" w:sz="4" w:space="0" w:color="000000"/>
              <w:right w:val="single" w:sz="4" w:space="0" w:color="000000"/>
            </w:tcBorders>
          </w:tcPr>
          <w:p w14:paraId="4DB3E1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8D1EB1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78349B3B" w14:textId="66C330DD"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 xml:space="preserve">Классный руководитель, </w:t>
            </w:r>
            <w:r w:rsidR="00D768FF" w:rsidRPr="003348FC">
              <w:rPr>
                <w:rFonts w:ascii="Times New Roman" w:hAnsi="Times New Roman"/>
                <w:color w:val="000000"/>
                <w:sz w:val="24"/>
                <w:szCs w:val="24"/>
              </w:rPr>
              <w:t>преподаватели</w:t>
            </w:r>
          </w:p>
        </w:tc>
      </w:tr>
      <w:tr w:rsidR="007C068E" w:rsidRPr="003348FC" w14:paraId="667208C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D4AC680"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08ADC84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Организация встреч с работодателями</w:t>
            </w:r>
          </w:p>
        </w:tc>
        <w:tc>
          <w:tcPr>
            <w:tcW w:w="1184" w:type="dxa"/>
            <w:tcBorders>
              <w:top w:val="single" w:sz="4" w:space="0" w:color="000000"/>
              <w:left w:val="single" w:sz="4" w:space="0" w:color="000000"/>
              <w:bottom w:val="single" w:sz="4" w:space="0" w:color="000000"/>
              <w:right w:val="single" w:sz="4" w:space="0" w:color="000000"/>
            </w:tcBorders>
          </w:tcPr>
          <w:p w14:paraId="0DE868D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809CF6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1B67569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Классный руководитель, руководитель специальностью.</w:t>
            </w:r>
          </w:p>
        </w:tc>
      </w:tr>
      <w:tr w:rsidR="007C068E" w:rsidRPr="003348FC" w14:paraId="436580A2"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FC82C16"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D5027B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отца в России </w:t>
            </w:r>
          </w:p>
        </w:tc>
        <w:tc>
          <w:tcPr>
            <w:tcW w:w="1184" w:type="dxa"/>
            <w:tcBorders>
              <w:top w:val="single" w:sz="4" w:space="0" w:color="000000"/>
              <w:left w:val="single" w:sz="4" w:space="0" w:color="000000"/>
              <w:bottom w:val="single" w:sz="4" w:space="0" w:color="000000"/>
              <w:right w:val="single" w:sz="4" w:space="0" w:color="000000"/>
            </w:tcBorders>
          </w:tcPr>
          <w:p w14:paraId="0711CFD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15F0B8C"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октябрь</w:t>
            </w:r>
          </w:p>
        </w:tc>
        <w:tc>
          <w:tcPr>
            <w:tcW w:w="2976" w:type="dxa"/>
            <w:tcBorders>
              <w:top w:val="single" w:sz="4" w:space="0" w:color="000000"/>
              <w:left w:val="single" w:sz="4" w:space="0" w:color="000000"/>
              <w:bottom w:val="single" w:sz="4" w:space="0" w:color="000000"/>
              <w:right w:val="single" w:sz="4" w:space="0" w:color="000000"/>
            </w:tcBorders>
          </w:tcPr>
          <w:p w14:paraId="464AECA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Преподаватели</w:t>
            </w:r>
          </w:p>
        </w:tc>
      </w:tr>
      <w:tr w:rsidR="007C068E" w:rsidRPr="003348FC" w14:paraId="4D33F56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804A902" w14:textId="77777777" w:rsidR="007C068E" w:rsidRPr="003348FC" w:rsidRDefault="007C068E" w:rsidP="007C068E">
            <w:pPr>
              <w:pStyle w:val="ac"/>
              <w:numPr>
                <w:ilvl w:val="0"/>
                <w:numId w:val="9"/>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5D4899E" w14:textId="77777777" w:rsidR="007C068E" w:rsidRPr="003348FC" w:rsidRDefault="007C068E" w:rsidP="00FC2E7D">
            <w:pPr>
              <w:widowControl w:val="0"/>
              <w:autoSpaceDE w:val="0"/>
              <w:autoSpaceDN w:val="0"/>
              <w:spacing w:after="0" w:line="240" w:lineRule="auto"/>
              <w:jc w:val="both"/>
              <w:rPr>
                <w:rFonts w:ascii="Times New Roman" w:hAnsi="Times New Roman"/>
                <w:bCs/>
                <w:kern w:val="2"/>
                <w:sz w:val="24"/>
                <w:szCs w:val="24"/>
                <w:lang w:eastAsia="ko-KR"/>
              </w:rPr>
            </w:pPr>
            <w:r w:rsidRPr="003348FC">
              <w:rPr>
                <w:rFonts w:ascii="Times New Roman" w:hAnsi="Times New Roman"/>
                <w:bCs/>
                <w:kern w:val="2"/>
                <w:sz w:val="24"/>
                <w:szCs w:val="24"/>
                <w:lang w:eastAsia="ko-KR"/>
              </w:rPr>
              <w:t>День матери</w:t>
            </w:r>
          </w:p>
          <w:p w14:paraId="55B04EB6"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67C86D9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F20182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ноябрь</w:t>
            </w:r>
          </w:p>
        </w:tc>
        <w:tc>
          <w:tcPr>
            <w:tcW w:w="2976" w:type="dxa"/>
            <w:tcBorders>
              <w:top w:val="single" w:sz="4" w:space="0" w:color="000000"/>
              <w:left w:val="single" w:sz="4" w:space="0" w:color="000000"/>
              <w:bottom w:val="single" w:sz="4" w:space="0" w:color="000000"/>
              <w:right w:val="single" w:sz="4" w:space="0" w:color="000000"/>
            </w:tcBorders>
          </w:tcPr>
          <w:p w14:paraId="5D4BB77B"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roofErr w:type="gramStart"/>
            <w:r w:rsidRPr="003348FC">
              <w:rPr>
                <w:rFonts w:ascii="Times New Roman" w:hAnsi="Times New Roman"/>
                <w:sz w:val="24"/>
                <w:szCs w:val="24"/>
              </w:rPr>
              <w:t>студ.совет</w:t>
            </w:r>
            <w:proofErr w:type="gramEnd"/>
          </w:p>
          <w:p w14:paraId="3CCADAAD" w14:textId="77777777" w:rsidR="007C068E" w:rsidRPr="003348FC" w:rsidRDefault="007C068E" w:rsidP="00FC2E7D">
            <w:pPr>
              <w:tabs>
                <w:tab w:val="left" w:pos="851"/>
              </w:tabs>
              <w:spacing w:after="0" w:line="240" w:lineRule="auto"/>
              <w:rPr>
                <w:rFonts w:ascii="Times New Roman" w:hAnsi="Times New Roman"/>
                <w:sz w:val="24"/>
                <w:szCs w:val="24"/>
              </w:rPr>
            </w:pPr>
          </w:p>
        </w:tc>
      </w:tr>
      <w:tr w:rsidR="007C068E" w:rsidRPr="003348FC" w14:paraId="1A6CCE1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D59CF4C"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tcPr>
          <w:p w14:paraId="59728BDF"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b/>
                <w:bCs/>
                <w:color w:val="000000"/>
                <w:sz w:val="24"/>
                <w:szCs w:val="24"/>
              </w:rPr>
              <w:t>7. Самоуправление</w:t>
            </w:r>
          </w:p>
        </w:tc>
      </w:tr>
      <w:tr w:rsidR="007C068E" w:rsidRPr="003348FC" w14:paraId="75F01DB1"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B2C2226" w14:textId="77777777" w:rsidR="007C068E" w:rsidRPr="003348FC" w:rsidRDefault="007C068E" w:rsidP="007C068E">
            <w:pPr>
              <w:pStyle w:val="ac"/>
              <w:numPr>
                <w:ilvl w:val="0"/>
                <w:numId w:val="1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726F00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День учителя (концерт) </w:t>
            </w:r>
          </w:p>
        </w:tc>
        <w:tc>
          <w:tcPr>
            <w:tcW w:w="1184" w:type="dxa"/>
            <w:tcBorders>
              <w:top w:val="single" w:sz="4" w:space="0" w:color="000000"/>
              <w:left w:val="single" w:sz="4" w:space="0" w:color="000000"/>
              <w:bottom w:val="single" w:sz="4" w:space="0" w:color="000000"/>
              <w:right w:val="single" w:sz="4" w:space="0" w:color="000000"/>
            </w:tcBorders>
          </w:tcPr>
          <w:p w14:paraId="3BD44AA3"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402B3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5 октября</w:t>
            </w:r>
          </w:p>
        </w:tc>
        <w:tc>
          <w:tcPr>
            <w:tcW w:w="2976" w:type="dxa"/>
            <w:tcBorders>
              <w:top w:val="single" w:sz="4" w:space="0" w:color="000000"/>
              <w:left w:val="single" w:sz="4" w:space="0" w:color="000000"/>
              <w:bottom w:val="single" w:sz="4" w:space="0" w:color="000000"/>
              <w:right w:val="single" w:sz="4" w:space="0" w:color="000000"/>
            </w:tcBorders>
          </w:tcPr>
          <w:p w14:paraId="6AC72C01"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Педагог-организатор, </w:t>
            </w:r>
            <w:proofErr w:type="gramStart"/>
            <w:r w:rsidRPr="003348FC">
              <w:rPr>
                <w:rFonts w:ascii="Times New Roman" w:hAnsi="Times New Roman"/>
                <w:sz w:val="24"/>
                <w:szCs w:val="24"/>
              </w:rPr>
              <w:t>зам.директора</w:t>
            </w:r>
            <w:proofErr w:type="gramEnd"/>
            <w:r w:rsidRPr="003348FC">
              <w:rPr>
                <w:rFonts w:ascii="Times New Roman" w:hAnsi="Times New Roman"/>
                <w:sz w:val="24"/>
                <w:szCs w:val="24"/>
              </w:rPr>
              <w:t xml:space="preserve"> по УВР</w:t>
            </w:r>
          </w:p>
        </w:tc>
      </w:tr>
      <w:tr w:rsidR="007C068E" w:rsidRPr="003348FC" w14:paraId="2C419AC2"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7B00EE8" w14:textId="77777777" w:rsidR="007C068E" w:rsidRPr="003348FC" w:rsidRDefault="007C068E" w:rsidP="007C068E">
            <w:pPr>
              <w:pStyle w:val="ac"/>
              <w:numPr>
                <w:ilvl w:val="0"/>
                <w:numId w:val="10"/>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58389AA5"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Участие в подготовке и проведении профессиональных проб для школьников в рамках специальных профориентационных мероприятий</w:t>
            </w:r>
          </w:p>
        </w:tc>
        <w:tc>
          <w:tcPr>
            <w:tcW w:w="1184" w:type="dxa"/>
            <w:tcBorders>
              <w:top w:val="single" w:sz="4" w:space="0" w:color="000000"/>
              <w:left w:val="single" w:sz="4" w:space="0" w:color="000000"/>
              <w:bottom w:val="single" w:sz="4" w:space="0" w:color="000000"/>
              <w:right w:val="single" w:sz="4" w:space="0" w:color="000000"/>
            </w:tcBorders>
          </w:tcPr>
          <w:p w14:paraId="0E9186E8"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7FF13962" w14:textId="77777777" w:rsidR="007C068E" w:rsidRPr="003348FC" w:rsidRDefault="007C068E" w:rsidP="00FC2E7D">
            <w:pPr>
              <w:spacing w:after="0" w:line="240" w:lineRule="auto"/>
              <w:jc w:val="both"/>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433734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Октябрь, апрель</w:t>
            </w:r>
          </w:p>
        </w:tc>
        <w:tc>
          <w:tcPr>
            <w:tcW w:w="2976" w:type="dxa"/>
            <w:tcBorders>
              <w:top w:val="single" w:sz="4" w:space="0" w:color="000000"/>
              <w:left w:val="single" w:sz="4" w:space="0" w:color="000000"/>
              <w:bottom w:val="single" w:sz="4" w:space="0" w:color="000000"/>
              <w:right w:val="single" w:sz="4" w:space="0" w:color="000000"/>
            </w:tcBorders>
          </w:tcPr>
          <w:p w14:paraId="24D9CB8D" w14:textId="77777777" w:rsidR="007C068E" w:rsidRPr="003348FC" w:rsidRDefault="007C068E" w:rsidP="00FC2E7D">
            <w:pPr>
              <w:spacing w:after="0" w:line="240" w:lineRule="auto"/>
              <w:jc w:val="both"/>
              <w:rPr>
                <w:rFonts w:ascii="Times New Roman" w:hAnsi="Times New Roman"/>
                <w:sz w:val="24"/>
                <w:szCs w:val="24"/>
              </w:rPr>
            </w:pPr>
            <w:r w:rsidRPr="003348FC">
              <w:rPr>
                <w:rFonts w:ascii="Times New Roman" w:hAnsi="Times New Roman"/>
                <w:sz w:val="24"/>
                <w:szCs w:val="24"/>
              </w:rPr>
              <w:t>Зам. директора по УМР, зав. ОСО, зав. АСО, рук. спец</w:t>
            </w:r>
          </w:p>
          <w:p w14:paraId="52629D83" w14:textId="77777777" w:rsidR="007C068E" w:rsidRPr="003348FC" w:rsidRDefault="007C068E" w:rsidP="00FC2E7D">
            <w:pPr>
              <w:spacing w:after="0" w:line="240" w:lineRule="auto"/>
              <w:jc w:val="center"/>
              <w:rPr>
                <w:rFonts w:ascii="Times New Roman" w:hAnsi="Times New Roman"/>
                <w:sz w:val="24"/>
                <w:szCs w:val="24"/>
              </w:rPr>
            </w:pPr>
          </w:p>
        </w:tc>
      </w:tr>
      <w:tr w:rsidR="007C068E" w:rsidRPr="003348FC" w14:paraId="086A1E40"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BDADB17"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461400A9"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8. Профилактика и безопасность</w:t>
            </w:r>
          </w:p>
        </w:tc>
      </w:tr>
      <w:tr w:rsidR="007C068E" w:rsidRPr="003348FC" w14:paraId="52A5987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A174255"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hideMark/>
          </w:tcPr>
          <w:p w14:paraId="1958A2DA" w14:textId="77777777" w:rsidR="007C068E" w:rsidRPr="003348FC" w:rsidRDefault="007C068E" w:rsidP="00FC2E7D">
            <w:pPr>
              <w:spacing w:after="0" w:line="240" w:lineRule="auto"/>
              <w:jc w:val="both"/>
              <w:rPr>
                <w:rFonts w:ascii="Times New Roman" w:hAnsi="Times New Roman"/>
                <w:b/>
                <w:bCs/>
                <w:color w:val="808080"/>
                <w:kern w:val="2"/>
                <w:sz w:val="24"/>
                <w:szCs w:val="24"/>
                <w:lang w:eastAsia="ko-KR"/>
              </w:rPr>
            </w:pPr>
            <w:r w:rsidRPr="003348FC">
              <w:rPr>
                <w:rFonts w:ascii="Times New Roman" w:hAnsi="Times New Roman"/>
                <w:sz w:val="24"/>
                <w:szCs w:val="24"/>
              </w:rPr>
              <w:t>День солидарности в борьбе с терроризмом</w:t>
            </w:r>
          </w:p>
          <w:p w14:paraId="786C5537" w14:textId="77777777" w:rsidR="007C068E" w:rsidRPr="003348FC" w:rsidRDefault="007C068E" w:rsidP="00FC2E7D">
            <w:pPr>
              <w:tabs>
                <w:tab w:val="left" w:pos="851"/>
              </w:tabs>
              <w:spacing w:after="0" w:line="240" w:lineRule="auto"/>
              <w:jc w:val="both"/>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6F0E1EE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BC3A05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 сентября</w:t>
            </w:r>
          </w:p>
        </w:tc>
        <w:tc>
          <w:tcPr>
            <w:tcW w:w="2976" w:type="dxa"/>
            <w:tcBorders>
              <w:top w:val="single" w:sz="4" w:space="0" w:color="000000"/>
              <w:left w:val="single" w:sz="4" w:space="0" w:color="000000"/>
              <w:bottom w:val="single" w:sz="4" w:space="0" w:color="000000"/>
              <w:right w:val="single" w:sz="4" w:space="0" w:color="000000"/>
            </w:tcBorders>
          </w:tcPr>
          <w:p w14:paraId="6AEAF428" w14:textId="6B2DB84A"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lang w:eastAsia="en-US"/>
              </w:rPr>
              <w:t xml:space="preserve">Зам.директора по </w:t>
            </w:r>
            <w:r w:rsidR="00D768FF" w:rsidRPr="003348FC">
              <w:rPr>
                <w:rFonts w:ascii="Times New Roman" w:hAnsi="Times New Roman"/>
                <w:color w:val="000000"/>
                <w:sz w:val="24"/>
                <w:szCs w:val="24"/>
                <w:lang w:eastAsia="en-US"/>
              </w:rPr>
              <w:t>УВР, классные</w:t>
            </w:r>
            <w:r w:rsidRPr="003348FC">
              <w:rPr>
                <w:rFonts w:ascii="Times New Roman" w:hAnsi="Times New Roman"/>
                <w:color w:val="000000"/>
                <w:sz w:val="24"/>
                <w:szCs w:val="24"/>
                <w:lang w:eastAsia="en-US"/>
              </w:rPr>
              <w:t xml:space="preserve"> руководители</w:t>
            </w:r>
          </w:p>
        </w:tc>
      </w:tr>
      <w:tr w:rsidR="007C068E" w:rsidRPr="003348FC" w14:paraId="038480AD"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5D709D6"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5A13335" w14:textId="77777777" w:rsidR="007C068E" w:rsidRPr="003348FC" w:rsidRDefault="007C068E" w:rsidP="00FC2E7D">
            <w:pPr>
              <w:spacing w:after="0" w:line="240" w:lineRule="auto"/>
              <w:jc w:val="both"/>
              <w:rPr>
                <w:rFonts w:ascii="Times New Roman" w:hAnsi="Times New Roman"/>
                <w:sz w:val="24"/>
                <w:szCs w:val="24"/>
              </w:rPr>
            </w:pPr>
            <w:r w:rsidRPr="003348FC">
              <w:rPr>
                <w:rFonts w:ascii="Times New Roman" w:hAnsi="Times New Roman"/>
                <w:sz w:val="24"/>
                <w:szCs w:val="24"/>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184" w:type="dxa"/>
            <w:tcBorders>
              <w:top w:val="single" w:sz="4" w:space="0" w:color="000000"/>
              <w:left w:val="single" w:sz="4" w:space="0" w:color="000000"/>
              <w:bottom w:val="single" w:sz="4" w:space="0" w:color="000000"/>
              <w:right w:val="single" w:sz="4" w:space="0" w:color="000000"/>
            </w:tcBorders>
          </w:tcPr>
          <w:p w14:paraId="64363146"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E0D2D0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2A858D9C"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социальный педагог </w:t>
            </w:r>
          </w:p>
          <w:p w14:paraId="60965D41"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
        </w:tc>
      </w:tr>
      <w:tr w:rsidR="007C068E" w:rsidRPr="003348FC" w14:paraId="5FE457E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D491C35"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8CBC8F0" w14:textId="77777777" w:rsidR="007C068E" w:rsidRPr="003348FC" w:rsidRDefault="007C068E" w:rsidP="00FC2E7D">
            <w:pPr>
              <w:spacing w:after="0" w:line="240" w:lineRule="auto"/>
              <w:jc w:val="both"/>
              <w:rPr>
                <w:rFonts w:ascii="Times New Roman" w:hAnsi="Times New Roman"/>
                <w:sz w:val="24"/>
                <w:szCs w:val="24"/>
              </w:rPr>
            </w:pPr>
            <w:r w:rsidRPr="003348FC">
              <w:rPr>
                <w:rFonts w:ascii="Times New Roman" w:hAnsi="Times New Roman"/>
                <w:sz w:val="24"/>
                <w:szCs w:val="24"/>
              </w:rPr>
              <w:t xml:space="preserve">Акция «Дети улиц» (тренинги, встречи с представителями профилактики, беседы и др.) </w:t>
            </w:r>
          </w:p>
        </w:tc>
        <w:tc>
          <w:tcPr>
            <w:tcW w:w="1184" w:type="dxa"/>
            <w:tcBorders>
              <w:top w:val="single" w:sz="4" w:space="0" w:color="000000"/>
              <w:left w:val="single" w:sz="4" w:space="0" w:color="000000"/>
              <w:bottom w:val="single" w:sz="4" w:space="0" w:color="000000"/>
              <w:right w:val="single" w:sz="4" w:space="0" w:color="000000"/>
            </w:tcBorders>
          </w:tcPr>
          <w:p w14:paraId="4CE8750E"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CDF7A1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745AD22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социальный педагог </w:t>
            </w:r>
          </w:p>
          <w:p w14:paraId="5B3D75FD" w14:textId="77777777" w:rsidR="007C068E" w:rsidRPr="003348FC" w:rsidRDefault="007C068E" w:rsidP="00FC2E7D">
            <w:pPr>
              <w:tabs>
                <w:tab w:val="left" w:pos="851"/>
              </w:tabs>
              <w:spacing w:after="0" w:line="240" w:lineRule="auto"/>
              <w:rPr>
                <w:rFonts w:ascii="Times New Roman" w:hAnsi="Times New Roman"/>
                <w:color w:val="000000"/>
                <w:sz w:val="24"/>
                <w:szCs w:val="24"/>
                <w:lang w:eastAsia="en-US"/>
              </w:rPr>
            </w:pPr>
          </w:p>
        </w:tc>
      </w:tr>
      <w:tr w:rsidR="007C068E" w:rsidRPr="003348FC" w14:paraId="4D79FD8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60E2A50"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87A2BA1"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День гражданской обороны</w:t>
            </w:r>
          </w:p>
        </w:tc>
        <w:tc>
          <w:tcPr>
            <w:tcW w:w="1184" w:type="dxa"/>
            <w:tcBorders>
              <w:top w:val="single" w:sz="4" w:space="0" w:color="000000"/>
              <w:left w:val="single" w:sz="4" w:space="0" w:color="000000"/>
              <w:bottom w:val="single" w:sz="4" w:space="0" w:color="000000"/>
              <w:right w:val="single" w:sz="4" w:space="0" w:color="000000"/>
            </w:tcBorders>
          </w:tcPr>
          <w:p w14:paraId="01E8C743"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310DE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4 октября</w:t>
            </w:r>
          </w:p>
        </w:tc>
        <w:tc>
          <w:tcPr>
            <w:tcW w:w="2976" w:type="dxa"/>
            <w:tcBorders>
              <w:top w:val="single" w:sz="4" w:space="0" w:color="000000"/>
              <w:left w:val="single" w:sz="4" w:space="0" w:color="000000"/>
              <w:bottom w:val="single" w:sz="4" w:space="0" w:color="000000"/>
              <w:right w:val="single" w:sz="4" w:space="0" w:color="000000"/>
            </w:tcBorders>
          </w:tcPr>
          <w:p w14:paraId="26EF82C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Преподаватель ОБЖ, БЖД </w:t>
            </w:r>
          </w:p>
        </w:tc>
      </w:tr>
      <w:tr w:rsidR="007C068E" w:rsidRPr="003348FC" w14:paraId="2E713BF4"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C0075C4"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18B2C9DB"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Социально-психологическое тестирование на предмет потребления наркотических средств и психотропных веществ </w:t>
            </w:r>
          </w:p>
          <w:p w14:paraId="1DF68E62"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16C10571"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05FA909A"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88A218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соответствии с приказом</w:t>
            </w:r>
          </w:p>
        </w:tc>
        <w:tc>
          <w:tcPr>
            <w:tcW w:w="2976" w:type="dxa"/>
            <w:tcBorders>
              <w:top w:val="single" w:sz="4" w:space="0" w:color="000000"/>
              <w:left w:val="single" w:sz="4" w:space="0" w:color="000000"/>
              <w:bottom w:val="single" w:sz="4" w:space="0" w:color="000000"/>
              <w:right w:val="single" w:sz="4" w:space="0" w:color="000000"/>
            </w:tcBorders>
          </w:tcPr>
          <w:p w14:paraId="66356A72"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социальный педагог </w:t>
            </w:r>
          </w:p>
          <w:p w14:paraId="2A4183FD"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7781E843"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915DE93"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67088C8F" w14:textId="77777777" w:rsidR="007C068E" w:rsidRPr="003348FC" w:rsidRDefault="007C068E" w:rsidP="00FC2E7D">
            <w:pPr>
              <w:spacing w:after="0" w:line="240" w:lineRule="auto"/>
              <w:rPr>
                <w:sz w:val="24"/>
                <w:szCs w:val="24"/>
              </w:rPr>
            </w:pPr>
            <w:r w:rsidRPr="003348FC">
              <w:rPr>
                <w:rFonts w:ascii="Times New Roman" w:hAnsi="Times New Roman"/>
                <w:sz w:val="24"/>
                <w:szCs w:val="24"/>
              </w:rPr>
              <w:t xml:space="preserve">Акция «Всемирный день отказа от курения» </w:t>
            </w:r>
          </w:p>
          <w:p w14:paraId="4E053E03"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A28E0CB"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D448E35"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A10658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19 ноября</w:t>
            </w:r>
          </w:p>
        </w:tc>
        <w:tc>
          <w:tcPr>
            <w:tcW w:w="2976" w:type="dxa"/>
            <w:tcBorders>
              <w:top w:val="single" w:sz="4" w:space="0" w:color="000000"/>
              <w:left w:val="single" w:sz="4" w:space="0" w:color="000000"/>
              <w:bottom w:val="single" w:sz="4" w:space="0" w:color="000000"/>
              <w:right w:val="single" w:sz="4" w:space="0" w:color="000000"/>
            </w:tcBorders>
          </w:tcPr>
          <w:p w14:paraId="42133FC3" w14:textId="77777777" w:rsidR="007C068E" w:rsidRPr="003348FC" w:rsidRDefault="007C068E" w:rsidP="00FC2E7D">
            <w:pPr>
              <w:spacing w:after="0" w:line="240" w:lineRule="auto"/>
              <w:rPr>
                <w:rFonts w:ascii="Times New Roman" w:hAnsi="Times New Roman"/>
                <w:sz w:val="24"/>
                <w:szCs w:val="24"/>
              </w:rPr>
            </w:pPr>
            <w:proofErr w:type="gramStart"/>
            <w:r w:rsidRPr="003348FC">
              <w:rPr>
                <w:rFonts w:ascii="Times New Roman" w:hAnsi="Times New Roman"/>
                <w:sz w:val="24"/>
                <w:szCs w:val="24"/>
              </w:rPr>
              <w:t>За.директора</w:t>
            </w:r>
            <w:proofErr w:type="gramEnd"/>
            <w:r w:rsidRPr="003348FC">
              <w:rPr>
                <w:rFonts w:ascii="Times New Roman" w:hAnsi="Times New Roman"/>
                <w:sz w:val="24"/>
                <w:szCs w:val="24"/>
              </w:rPr>
              <w:t xml:space="preserve"> по УВР, социальный педагог, педагог-психолог, зав. ВО, педагог- организатор, волонтёры и активисты </w:t>
            </w:r>
          </w:p>
        </w:tc>
      </w:tr>
      <w:tr w:rsidR="007C068E" w:rsidRPr="003348FC" w14:paraId="2BB20912"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DB85D08" w14:textId="77777777" w:rsidR="007C068E" w:rsidRPr="003348FC" w:rsidRDefault="007C068E" w:rsidP="007C068E">
            <w:pPr>
              <w:pStyle w:val="ac"/>
              <w:numPr>
                <w:ilvl w:val="0"/>
                <w:numId w:val="11"/>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34D5DE23"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184" w:type="dxa"/>
            <w:tcBorders>
              <w:top w:val="single" w:sz="4" w:space="0" w:color="000000"/>
              <w:left w:val="single" w:sz="4" w:space="0" w:color="000000"/>
              <w:bottom w:val="single" w:sz="4" w:space="0" w:color="000000"/>
              <w:right w:val="single" w:sz="4" w:space="0" w:color="000000"/>
            </w:tcBorders>
          </w:tcPr>
          <w:p w14:paraId="0BB7C394"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23D6B698"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7F27B709"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31A5E1F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Педагог-психолог </w:t>
            </w:r>
          </w:p>
          <w:p w14:paraId="43DA606D"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2DB0678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812B85A"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3137331B" w14:textId="77777777" w:rsidR="007C068E" w:rsidRPr="003348FC" w:rsidRDefault="007C068E" w:rsidP="00FC2E7D">
            <w:pPr>
              <w:tabs>
                <w:tab w:val="left" w:pos="851"/>
              </w:tabs>
              <w:spacing w:after="0" w:line="240" w:lineRule="auto"/>
              <w:rPr>
                <w:rFonts w:ascii="Times New Roman" w:hAnsi="Times New Roman"/>
                <w:b/>
                <w:bCs/>
                <w:color w:val="000000"/>
                <w:sz w:val="24"/>
                <w:szCs w:val="24"/>
              </w:rPr>
            </w:pPr>
            <w:r w:rsidRPr="003348FC">
              <w:rPr>
                <w:rFonts w:ascii="Times New Roman" w:hAnsi="Times New Roman"/>
                <w:b/>
                <w:bCs/>
                <w:color w:val="000000"/>
                <w:sz w:val="24"/>
                <w:szCs w:val="24"/>
              </w:rPr>
              <w:t>9. Социальное партнёрство и участие работодателей</w:t>
            </w:r>
          </w:p>
        </w:tc>
      </w:tr>
      <w:tr w:rsidR="007C068E" w:rsidRPr="003348FC" w14:paraId="4339D838" w14:textId="77777777" w:rsidTr="00FC2E7D">
        <w:tc>
          <w:tcPr>
            <w:tcW w:w="549" w:type="dxa"/>
            <w:tcBorders>
              <w:top w:val="single" w:sz="4" w:space="0" w:color="000000"/>
              <w:left w:val="single" w:sz="4" w:space="0" w:color="000000"/>
              <w:bottom w:val="single" w:sz="4" w:space="0" w:color="000000"/>
              <w:right w:val="single" w:sz="4" w:space="0" w:color="000000"/>
            </w:tcBorders>
          </w:tcPr>
          <w:p w14:paraId="35404FB7"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F3F0169" w14:textId="77777777" w:rsidR="007C068E" w:rsidRPr="003348FC" w:rsidRDefault="007C068E" w:rsidP="00FC2E7D">
            <w:pPr>
              <w:tabs>
                <w:tab w:val="left" w:pos="851"/>
              </w:tabs>
              <w:spacing w:after="0" w:line="240" w:lineRule="auto"/>
              <w:rPr>
                <w:rFonts w:ascii="Times New Roman" w:hAnsi="Times New Roman"/>
                <w:sz w:val="24"/>
                <w:szCs w:val="24"/>
              </w:rPr>
            </w:pPr>
            <w:r w:rsidRPr="003348FC">
              <w:rPr>
                <w:rFonts w:ascii="Times New Roman" w:hAnsi="Times New Roman"/>
                <w:sz w:val="24"/>
                <w:szCs w:val="24"/>
              </w:rPr>
              <w:t xml:space="preserve">Создание и наполнения электронного портфолио карьерного продвижения студентов  </w:t>
            </w:r>
          </w:p>
        </w:tc>
        <w:tc>
          <w:tcPr>
            <w:tcW w:w="1184" w:type="dxa"/>
            <w:tcBorders>
              <w:top w:val="single" w:sz="4" w:space="0" w:color="000000"/>
              <w:left w:val="single" w:sz="4" w:space="0" w:color="000000"/>
              <w:bottom w:val="single" w:sz="4" w:space="0" w:color="000000"/>
              <w:right w:val="single" w:sz="4" w:space="0" w:color="000000"/>
            </w:tcBorders>
          </w:tcPr>
          <w:p w14:paraId="2F26027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603A8499"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FFDBFD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22 декабря</w:t>
            </w:r>
          </w:p>
        </w:tc>
        <w:tc>
          <w:tcPr>
            <w:tcW w:w="2976" w:type="dxa"/>
            <w:tcBorders>
              <w:top w:val="single" w:sz="4" w:space="0" w:color="000000"/>
              <w:left w:val="single" w:sz="4" w:space="0" w:color="000000"/>
              <w:bottom w:val="single" w:sz="4" w:space="0" w:color="000000"/>
              <w:right w:val="single" w:sz="4" w:space="0" w:color="000000"/>
            </w:tcBorders>
          </w:tcPr>
          <w:p w14:paraId="04B5884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Преподаватели, наставник от работодателя</w:t>
            </w:r>
          </w:p>
        </w:tc>
      </w:tr>
      <w:tr w:rsidR="007C068E" w:rsidRPr="003348FC" w14:paraId="1671A10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992317E"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7881ABAE" w14:textId="1B6404CD" w:rsidR="007C068E" w:rsidRPr="003348FC" w:rsidRDefault="00B25922" w:rsidP="00FC2E7D">
            <w:pPr>
              <w:spacing w:after="0" w:line="240" w:lineRule="auto"/>
              <w:rPr>
                <w:rFonts w:ascii="Times New Roman" w:hAnsi="Times New Roman"/>
                <w:b/>
                <w:bCs/>
                <w:sz w:val="24"/>
                <w:szCs w:val="24"/>
              </w:rPr>
            </w:pPr>
            <w:r w:rsidRPr="003348FC">
              <w:rPr>
                <w:rStyle w:val="ae"/>
                <w:rFonts w:ascii="Times New Roman" w:hAnsi="Times New Roman"/>
                <w:b w:val="0"/>
                <w:bCs w:val="0"/>
                <w:color w:val="333333"/>
                <w:sz w:val="24"/>
                <w:szCs w:val="24"/>
                <w:shd w:val="clear" w:color="auto" w:fill="FFFFFF"/>
              </w:rPr>
              <w:t>День работников землеустройства, геодезии и картографии в России</w:t>
            </w:r>
            <w:r w:rsidRPr="003348FC">
              <w:rPr>
                <w:rFonts w:ascii="Times New Roman" w:hAnsi="Times New Roman"/>
                <w:b/>
                <w:bCs/>
                <w:color w:val="333333"/>
                <w:sz w:val="24"/>
                <w:szCs w:val="24"/>
                <w:shd w:val="clear" w:color="auto" w:fill="FFFFFF"/>
              </w:rPr>
              <w:t>.</w:t>
            </w:r>
          </w:p>
        </w:tc>
        <w:tc>
          <w:tcPr>
            <w:tcW w:w="1184" w:type="dxa"/>
            <w:tcBorders>
              <w:top w:val="single" w:sz="4" w:space="0" w:color="000000"/>
              <w:left w:val="single" w:sz="4" w:space="0" w:color="000000"/>
              <w:bottom w:val="single" w:sz="4" w:space="0" w:color="000000"/>
              <w:right w:val="single" w:sz="4" w:space="0" w:color="000000"/>
            </w:tcBorders>
          </w:tcPr>
          <w:p w14:paraId="21A41B3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2FB3C659"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1ECD09DE"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11 марта</w:t>
            </w:r>
          </w:p>
        </w:tc>
        <w:tc>
          <w:tcPr>
            <w:tcW w:w="2976" w:type="dxa"/>
            <w:tcBorders>
              <w:top w:val="single" w:sz="4" w:space="0" w:color="000000"/>
              <w:left w:val="single" w:sz="4" w:space="0" w:color="000000"/>
              <w:bottom w:val="single" w:sz="4" w:space="0" w:color="000000"/>
              <w:right w:val="single" w:sz="4" w:space="0" w:color="000000"/>
            </w:tcBorders>
          </w:tcPr>
          <w:p w14:paraId="3B0052B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Классные руководители, представители работодателя</w:t>
            </w:r>
          </w:p>
        </w:tc>
      </w:tr>
      <w:tr w:rsidR="007C068E" w:rsidRPr="003348FC" w14:paraId="112D3639"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03C4B83"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429A79F"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Организации экскурсий на предприятия </w:t>
            </w:r>
          </w:p>
          <w:p w14:paraId="0D106019" w14:textId="77777777" w:rsidR="007C068E" w:rsidRPr="003348FC" w:rsidRDefault="007C068E" w:rsidP="00FC2E7D">
            <w:pPr>
              <w:spacing w:after="0" w:line="240" w:lineRule="auto"/>
              <w:rPr>
                <w:rFonts w:ascii="Times New Roman" w:hAnsi="Times New Roman"/>
                <w:color w:val="000000"/>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484350A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597B2CDA"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5749AE2"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4566BB53"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ПО, старший мастер, классные руководители, представители работодателя </w:t>
            </w:r>
          </w:p>
        </w:tc>
      </w:tr>
      <w:tr w:rsidR="007C068E" w:rsidRPr="003348FC" w14:paraId="7072B5A5"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E85DEBC"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0BE8459" w14:textId="7F4291A9"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Серия мероприятий, посвященных дню</w:t>
            </w:r>
            <w:r w:rsidR="00B25922" w:rsidRPr="003348FC">
              <w:rPr>
                <w:rFonts w:ascii="Times New Roman" w:hAnsi="Times New Roman"/>
                <w:sz w:val="24"/>
                <w:szCs w:val="24"/>
              </w:rPr>
              <w:t xml:space="preserve"> </w:t>
            </w:r>
            <w:r w:rsidR="00B25922" w:rsidRPr="003348FC">
              <w:rPr>
                <w:rStyle w:val="ae"/>
                <w:rFonts w:ascii="Times New Roman" w:hAnsi="Times New Roman"/>
                <w:b w:val="0"/>
                <w:bCs w:val="0"/>
                <w:color w:val="333333"/>
                <w:sz w:val="24"/>
                <w:szCs w:val="24"/>
                <w:shd w:val="clear" w:color="auto" w:fill="FFFFFF"/>
              </w:rPr>
              <w:t xml:space="preserve">День работников землеустройства, </w:t>
            </w:r>
            <w:r w:rsidR="00B25922" w:rsidRPr="003348FC">
              <w:rPr>
                <w:rStyle w:val="ae"/>
                <w:rFonts w:ascii="Times New Roman" w:hAnsi="Times New Roman"/>
                <w:b w:val="0"/>
                <w:bCs w:val="0"/>
                <w:color w:val="333333"/>
                <w:sz w:val="24"/>
                <w:szCs w:val="24"/>
                <w:shd w:val="clear" w:color="auto" w:fill="FFFFFF"/>
              </w:rPr>
              <w:lastRenderedPageBreak/>
              <w:t>геодезии и картографии в России</w:t>
            </w:r>
            <w:r w:rsidR="00B25922" w:rsidRPr="003348FC">
              <w:rPr>
                <w:rFonts w:ascii="Times New Roman" w:hAnsi="Times New Roman"/>
                <w:color w:val="333333"/>
                <w:sz w:val="24"/>
                <w:szCs w:val="24"/>
                <w:shd w:val="clear" w:color="auto" w:fill="FFFFFF"/>
              </w:rPr>
              <w:t>.</w:t>
            </w:r>
            <w:r w:rsidRPr="003348FC">
              <w:rPr>
                <w:rFonts w:ascii="Times New Roman" w:hAnsi="Times New Roman"/>
                <w:sz w:val="24"/>
                <w:szCs w:val="24"/>
              </w:rPr>
              <w:t xml:space="preserve"> (викторины, конкурсы, встречи с работодателями, экскурсии на предприятия, мастер-классы)</w:t>
            </w:r>
          </w:p>
        </w:tc>
        <w:tc>
          <w:tcPr>
            <w:tcW w:w="1184" w:type="dxa"/>
            <w:tcBorders>
              <w:top w:val="single" w:sz="4" w:space="0" w:color="000000"/>
              <w:left w:val="single" w:sz="4" w:space="0" w:color="000000"/>
              <w:bottom w:val="single" w:sz="4" w:space="0" w:color="000000"/>
              <w:right w:val="single" w:sz="4" w:space="0" w:color="000000"/>
            </w:tcBorders>
          </w:tcPr>
          <w:p w14:paraId="67E8310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lastRenderedPageBreak/>
              <w:t>1 – 3 курс</w:t>
            </w:r>
          </w:p>
          <w:p w14:paraId="51AEE769"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3DF0949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lastRenderedPageBreak/>
              <w:t xml:space="preserve">В течение </w:t>
            </w:r>
            <w:r w:rsidRPr="003348FC">
              <w:rPr>
                <w:rFonts w:ascii="Times New Roman" w:hAnsi="Times New Roman"/>
                <w:color w:val="000000"/>
                <w:sz w:val="24"/>
                <w:szCs w:val="24"/>
              </w:rPr>
              <w:lastRenderedPageBreak/>
              <w:t>года</w:t>
            </w:r>
          </w:p>
        </w:tc>
        <w:tc>
          <w:tcPr>
            <w:tcW w:w="2976" w:type="dxa"/>
            <w:tcBorders>
              <w:top w:val="single" w:sz="4" w:space="0" w:color="000000"/>
              <w:left w:val="single" w:sz="4" w:space="0" w:color="000000"/>
              <w:bottom w:val="single" w:sz="4" w:space="0" w:color="000000"/>
              <w:right w:val="single" w:sz="4" w:space="0" w:color="000000"/>
            </w:tcBorders>
          </w:tcPr>
          <w:p w14:paraId="5182335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lastRenderedPageBreak/>
              <w:t xml:space="preserve">Зам. УМР, УПР, рук. </w:t>
            </w:r>
            <w:proofErr w:type="gramStart"/>
            <w:r w:rsidRPr="003348FC">
              <w:rPr>
                <w:rFonts w:ascii="Times New Roman" w:hAnsi="Times New Roman"/>
                <w:sz w:val="24"/>
                <w:szCs w:val="24"/>
              </w:rPr>
              <w:t>Спец. ,</w:t>
            </w:r>
            <w:proofErr w:type="gramEnd"/>
            <w:r w:rsidRPr="003348FC">
              <w:rPr>
                <w:rFonts w:ascii="Times New Roman" w:hAnsi="Times New Roman"/>
                <w:sz w:val="24"/>
                <w:szCs w:val="24"/>
              </w:rPr>
              <w:t xml:space="preserve"> представители </w:t>
            </w:r>
            <w:r w:rsidRPr="003348FC">
              <w:rPr>
                <w:rFonts w:ascii="Times New Roman" w:hAnsi="Times New Roman"/>
                <w:sz w:val="24"/>
                <w:szCs w:val="24"/>
              </w:rPr>
              <w:lastRenderedPageBreak/>
              <w:t xml:space="preserve">работодателя </w:t>
            </w:r>
          </w:p>
          <w:p w14:paraId="0AF83E17"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427570AB"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2FF5921"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490B43E5"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День окружающей среды</w:t>
            </w:r>
          </w:p>
        </w:tc>
        <w:tc>
          <w:tcPr>
            <w:tcW w:w="1184" w:type="dxa"/>
            <w:tcBorders>
              <w:top w:val="single" w:sz="4" w:space="0" w:color="000000"/>
              <w:left w:val="single" w:sz="4" w:space="0" w:color="000000"/>
              <w:bottom w:val="single" w:sz="4" w:space="0" w:color="000000"/>
              <w:right w:val="single" w:sz="4" w:space="0" w:color="000000"/>
            </w:tcBorders>
          </w:tcPr>
          <w:p w14:paraId="50387A3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 – 3 курс</w:t>
            </w:r>
          </w:p>
        </w:tc>
        <w:tc>
          <w:tcPr>
            <w:tcW w:w="1228" w:type="dxa"/>
            <w:tcBorders>
              <w:top w:val="single" w:sz="4" w:space="0" w:color="000000"/>
              <w:left w:val="single" w:sz="4" w:space="0" w:color="000000"/>
              <w:bottom w:val="single" w:sz="4" w:space="0" w:color="000000"/>
              <w:right w:val="single" w:sz="4" w:space="0" w:color="000000"/>
            </w:tcBorders>
          </w:tcPr>
          <w:p w14:paraId="21B64C08"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5 июня</w:t>
            </w:r>
          </w:p>
        </w:tc>
        <w:tc>
          <w:tcPr>
            <w:tcW w:w="2976" w:type="dxa"/>
            <w:tcBorders>
              <w:top w:val="single" w:sz="4" w:space="0" w:color="000000"/>
              <w:left w:val="single" w:sz="4" w:space="0" w:color="000000"/>
              <w:bottom w:val="single" w:sz="4" w:space="0" w:color="000000"/>
              <w:right w:val="single" w:sz="4" w:space="0" w:color="000000"/>
            </w:tcBorders>
          </w:tcPr>
          <w:p w14:paraId="698F8886"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Классные руководители, представители работодателя</w:t>
            </w:r>
          </w:p>
        </w:tc>
      </w:tr>
      <w:tr w:rsidR="007C068E" w:rsidRPr="003348FC" w14:paraId="67220F7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E7030DB" w14:textId="77777777" w:rsidR="007C068E" w:rsidRPr="003348FC" w:rsidRDefault="007C068E" w:rsidP="007C068E">
            <w:pPr>
              <w:pStyle w:val="ac"/>
              <w:numPr>
                <w:ilvl w:val="0"/>
                <w:numId w:val="12"/>
              </w:numPr>
              <w:tabs>
                <w:tab w:val="left" w:pos="851"/>
              </w:tabs>
              <w:spacing w:before="0" w:after="0"/>
              <w:ind w:left="0" w:firstLine="0"/>
              <w:rPr>
                <w:color w:val="000000"/>
              </w:rPr>
            </w:pPr>
          </w:p>
        </w:tc>
        <w:tc>
          <w:tcPr>
            <w:tcW w:w="4269" w:type="dxa"/>
            <w:tcBorders>
              <w:top w:val="single" w:sz="4" w:space="0" w:color="000000"/>
              <w:left w:val="single" w:sz="4" w:space="0" w:color="000000"/>
              <w:bottom w:val="single" w:sz="4" w:space="0" w:color="000000"/>
              <w:right w:val="single" w:sz="4" w:space="0" w:color="000000"/>
            </w:tcBorders>
          </w:tcPr>
          <w:p w14:paraId="210F0825" w14:textId="19FCDA1A" w:rsidR="007C068E" w:rsidRPr="003348FC" w:rsidRDefault="00DF3222" w:rsidP="00FC2E7D">
            <w:pPr>
              <w:spacing w:after="0" w:line="240" w:lineRule="auto"/>
              <w:rPr>
                <w:rFonts w:ascii="Times New Roman" w:hAnsi="Times New Roman"/>
                <w:color w:val="333333"/>
                <w:sz w:val="24"/>
                <w:szCs w:val="24"/>
                <w:shd w:val="clear" w:color="auto" w:fill="FFFFFF"/>
              </w:rPr>
            </w:pPr>
            <w:r w:rsidRPr="003348FC">
              <w:rPr>
                <w:rFonts w:ascii="Times New Roman" w:hAnsi="Times New Roman"/>
                <w:sz w:val="24"/>
                <w:szCs w:val="24"/>
              </w:rPr>
              <w:t>День кадастрового инженера</w:t>
            </w:r>
            <w:r w:rsidRPr="003348FC">
              <w:rPr>
                <w:rFonts w:ascii="Times New Roman" w:hAnsi="Times New Roman"/>
                <w:sz w:val="24"/>
                <w:szCs w:val="24"/>
              </w:rPr>
              <w:br/>
            </w:r>
            <w:r w:rsidRPr="003348FC">
              <w:rPr>
                <w:rFonts w:ascii="Times New Roman" w:hAnsi="Times New Roman"/>
                <w:sz w:val="24"/>
                <w:szCs w:val="24"/>
              </w:rPr>
              <w:br/>
            </w:r>
          </w:p>
        </w:tc>
        <w:tc>
          <w:tcPr>
            <w:tcW w:w="1184" w:type="dxa"/>
            <w:tcBorders>
              <w:top w:val="single" w:sz="4" w:space="0" w:color="000000"/>
              <w:left w:val="single" w:sz="4" w:space="0" w:color="000000"/>
              <w:bottom w:val="single" w:sz="4" w:space="0" w:color="000000"/>
              <w:right w:val="single" w:sz="4" w:space="0" w:color="000000"/>
            </w:tcBorders>
          </w:tcPr>
          <w:p w14:paraId="58B82AF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 – 3 курс</w:t>
            </w:r>
          </w:p>
          <w:p w14:paraId="2C551010"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5655F07B" w14:textId="360C4F17" w:rsidR="007C068E" w:rsidRPr="003348FC" w:rsidRDefault="00DF3222"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24 июля</w:t>
            </w:r>
          </w:p>
        </w:tc>
        <w:tc>
          <w:tcPr>
            <w:tcW w:w="2976" w:type="dxa"/>
            <w:tcBorders>
              <w:top w:val="single" w:sz="4" w:space="0" w:color="000000"/>
              <w:left w:val="single" w:sz="4" w:space="0" w:color="000000"/>
              <w:bottom w:val="single" w:sz="4" w:space="0" w:color="000000"/>
              <w:right w:val="single" w:sz="4" w:space="0" w:color="000000"/>
            </w:tcBorders>
          </w:tcPr>
          <w:p w14:paraId="39F7812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Классные руководители, представители работодателя</w:t>
            </w:r>
          </w:p>
        </w:tc>
      </w:tr>
      <w:tr w:rsidR="007C068E" w:rsidRPr="003348FC" w14:paraId="62DC5D87" w14:textId="77777777" w:rsidTr="00FC2E7D">
        <w:tc>
          <w:tcPr>
            <w:tcW w:w="549" w:type="dxa"/>
            <w:tcBorders>
              <w:top w:val="single" w:sz="4" w:space="0" w:color="000000"/>
              <w:left w:val="single" w:sz="4" w:space="0" w:color="000000"/>
              <w:bottom w:val="single" w:sz="4" w:space="0" w:color="000000"/>
              <w:right w:val="single" w:sz="4" w:space="0" w:color="000000"/>
            </w:tcBorders>
          </w:tcPr>
          <w:p w14:paraId="20B8AD83"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c>
          <w:tcPr>
            <w:tcW w:w="9657" w:type="dxa"/>
            <w:gridSpan w:val="4"/>
            <w:tcBorders>
              <w:top w:val="single" w:sz="4" w:space="0" w:color="000000"/>
              <w:left w:val="single" w:sz="4" w:space="0" w:color="000000"/>
              <w:bottom w:val="single" w:sz="4" w:space="0" w:color="000000"/>
              <w:right w:val="single" w:sz="4" w:space="0" w:color="000000"/>
            </w:tcBorders>
            <w:hideMark/>
          </w:tcPr>
          <w:p w14:paraId="67E54D89" w14:textId="77777777" w:rsidR="007C068E" w:rsidRPr="003348FC" w:rsidRDefault="007C068E" w:rsidP="00FC2E7D">
            <w:pPr>
              <w:tabs>
                <w:tab w:val="left" w:pos="851"/>
              </w:tabs>
              <w:spacing w:after="0" w:line="240" w:lineRule="auto"/>
              <w:rPr>
                <w:rFonts w:ascii="Times New Roman" w:hAnsi="Times New Roman"/>
                <w:b/>
                <w:bCs/>
                <w:strike/>
                <w:sz w:val="24"/>
                <w:szCs w:val="24"/>
              </w:rPr>
            </w:pPr>
            <w:r w:rsidRPr="003348FC">
              <w:rPr>
                <w:rFonts w:ascii="Times New Roman" w:hAnsi="Times New Roman"/>
                <w:b/>
                <w:bCs/>
                <w:sz w:val="24"/>
                <w:szCs w:val="24"/>
              </w:rPr>
              <w:t>10. Профессиональное развитие, адаптация и трудоустройство</w:t>
            </w:r>
          </w:p>
        </w:tc>
      </w:tr>
      <w:tr w:rsidR="007C068E" w:rsidRPr="003348FC" w14:paraId="217662A7" w14:textId="77777777" w:rsidTr="00FC2E7D">
        <w:tc>
          <w:tcPr>
            <w:tcW w:w="549" w:type="dxa"/>
            <w:tcBorders>
              <w:top w:val="single" w:sz="4" w:space="0" w:color="000000"/>
              <w:left w:val="single" w:sz="4" w:space="0" w:color="000000"/>
              <w:bottom w:val="single" w:sz="4" w:space="0" w:color="000000"/>
              <w:right w:val="single" w:sz="4" w:space="0" w:color="000000"/>
            </w:tcBorders>
            <w:hideMark/>
          </w:tcPr>
          <w:p w14:paraId="3AFCFF4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w:t>
            </w:r>
          </w:p>
        </w:tc>
        <w:tc>
          <w:tcPr>
            <w:tcW w:w="4269" w:type="dxa"/>
            <w:tcBorders>
              <w:top w:val="single" w:sz="4" w:space="0" w:color="000000"/>
              <w:left w:val="single" w:sz="4" w:space="0" w:color="000000"/>
              <w:bottom w:val="single" w:sz="4" w:space="0" w:color="000000"/>
              <w:right w:val="single" w:sz="4" w:space="0" w:color="000000"/>
            </w:tcBorders>
            <w:hideMark/>
          </w:tcPr>
          <w:p w14:paraId="16DAFF19"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Анкетирование «Мой профессиональный выбор»</w:t>
            </w:r>
          </w:p>
          <w:p w14:paraId="6A79188D" w14:textId="77777777" w:rsidR="007C068E" w:rsidRPr="003348FC" w:rsidRDefault="007C068E" w:rsidP="00FC2E7D">
            <w:pPr>
              <w:tabs>
                <w:tab w:val="left" w:pos="851"/>
              </w:tabs>
              <w:spacing w:after="0" w:line="240" w:lineRule="auto"/>
              <w:jc w:val="both"/>
              <w:rPr>
                <w:rFonts w:ascii="Times New Roman" w:hAnsi="Times New Roman"/>
                <w:color w:val="000000"/>
                <w:sz w:val="24"/>
                <w:szCs w:val="24"/>
              </w:rPr>
            </w:pPr>
            <w:r w:rsidRPr="003348FC">
              <w:rPr>
                <w:rFonts w:ascii="Times New Roman" w:hAnsi="Times New Roman"/>
                <w:kern w:val="2"/>
                <w:sz w:val="24"/>
                <w:szCs w:val="24"/>
                <w:lang w:eastAsia="ko-KR"/>
              </w:rPr>
              <w:t>Введение в специальность</w:t>
            </w:r>
          </w:p>
        </w:tc>
        <w:tc>
          <w:tcPr>
            <w:tcW w:w="1184" w:type="dxa"/>
            <w:tcBorders>
              <w:top w:val="single" w:sz="4" w:space="0" w:color="000000"/>
              <w:left w:val="single" w:sz="4" w:space="0" w:color="000000"/>
              <w:bottom w:val="single" w:sz="4" w:space="0" w:color="000000"/>
              <w:right w:val="single" w:sz="4" w:space="0" w:color="000000"/>
            </w:tcBorders>
          </w:tcPr>
          <w:p w14:paraId="42AFDB7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kern w:val="2"/>
                <w:sz w:val="24"/>
                <w:szCs w:val="24"/>
                <w:lang w:eastAsia="ko-KR"/>
              </w:rPr>
              <w:t>1 курс</w:t>
            </w:r>
          </w:p>
        </w:tc>
        <w:tc>
          <w:tcPr>
            <w:tcW w:w="1228" w:type="dxa"/>
            <w:tcBorders>
              <w:top w:val="single" w:sz="4" w:space="0" w:color="000000"/>
              <w:left w:val="single" w:sz="4" w:space="0" w:color="000000"/>
              <w:bottom w:val="single" w:sz="4" w:space="0" w:color="000000"/>
              <w:right w:val="single" w:sz="4" w:space="0" w:color="000000"/>
            </w:tcBorders>
          </w:tcPr>
          <w:p w14:paraId="6F8298C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сентября</w:t>
            </w:r>
          </w:p>
        </w:tc>
        <w:tc>
          <w:tcPr>
            <w:tcW w:w="2976" w:type="dxa"/>
            <w:tcBorders>
              <w:top w:val="single" w:sz="4" w:space="0" w:color="000000"/>
              <w:left w:val="single" w:sz="4" w:space="0" w:color="000000"/>
              <w:bottom w:val="single" w:sz="4" w:space="0" w:color="000000"/>
              <w:right w:val="single" w:sz="4" w:space="0" w:color="000000"/>
            </w:tcBorders>
          </w:tcPr>
          <w:p w14:paraId="002BE782" w14:textId="77777777" w:rsidR="007C068E" w:rsidRPr="003348FC" w:rsidRDefault="007C068E" w:rsidP="00FC2E7D">
            <w:pPr>
              <w:widowControl w:val="0"/>
              <w:autoSpaceDE w:val="0"/>
              <w:autoSpaceDN w:val="0"/>
              <w:spacing w:after="0" w:line="240" w:lineRule="auto"/>
              <w:rPr>
                <w:rFonts w:ascii="Times New Roman" w:hAnsi="Times New Roman"/>
                <w:kern w:val="2"/>
                <w:sz w:val="24"/>
                <w:szCs w:val="24"/>
                <w:lang w:eastAsia="ko-KR"/>
              </w:rPr>
            </w:pPr>
            <w:r w:rsidRPr="003348FC">
              <w:rPr>
                <w:rFonts w:ascii="Times New Roman" w:hAnsi="Times New Roman"/>
                <w:kern w:val="2"/>
                <w:sz w:val="24"/>
                <w:szCs w:val="24"/>
                <w:lang w:eastAsia="ko-KR"/>
              </w:rPr>
              <w:t xml:space="preserve">Психолог, </w:t>
            </w:r>
            <w:proofErr w:type="gramStart"/>
            <w:r w:rsidRPr="003348FC">
              <w:rPr>
                <w:rFonts w:ascii="Times New Roman" w:hAnsi="Times New Roman"/>
                <w:kern w:val="2"/>
                <w:sz w:val="24"/>
                <w:szCs w:val="24"/>
                <w:lang w:eastAsia="ko-KR"/>
              </w:rPr>
              <w:t>соц.педагог</w:t>
            </w:r>
            <w:proofErr w:type="gramEnd"/>
            <w:r w:rsidRPr="003348FC">
              <w:rPr>
                <w:rFonts w:ascii="Times New Roman" w:hAnsi="Times New Roman"/>
                <w:kern w:val="2"/>
                <w:sz w:val="24"/>
                <w:szCs w:val="24"/>
                <w:lang w:eastAsia="ko-KR"/>
              </w:rPr>
              <w:t>, к</w:t>
            </w:r>
            <w:r w:rsidRPr="003348FC">
              <w:rPr>
                <w:rFonts w:ascii="Times New Roman" w:hAnsi="Times New Roman"/>
                <w:sz w:val="24"/>
                <w:szCs w:val="24"/>
              </w:rPr>
              <w:t>лассные руководители</w:t>
            </w:r>
          </w:p>
          <w:p w14:paraId="2F5D1835" w14:textId="77777777" w:rsidR="007C068E" w:rsidRPr="003348FC" w:rsidRDefault="007C068E" w:rsidP="00FC2E7D">
            <w:pPr>
              <w:tabs>
                <w:tab w:val="left" w:pos="851"/>
              </w:tabs>
              <w:spacing w:after="0" w:line="240" w:lineRule="auto"/>
              <w:rPr>
                <w:rFonts w:ascii="Times New Roman" w:hAnsi="Times New Roman"/>
                <w:color w:val="000000"/>
                <w:sz w:val="24"/>
                <w:szCs w:val="24"/>
              </w:rPr>
            </w:pPr>
          </w:p>
        </w:tc>
      </w:tr>
      <w:tr w:rsidR="007C068E" w:rsidRPr="003348FC" w14:paraId="14FA80C0" w14:textId="77777777" w:rsidTr="00FC2E7D">
        <w:tc>
          <w:tcPr>
            <w:tcW w:w="549" w:type="dxa"/>
            <w:tcBorders>
              <w:top w:val="single" w:sz="4" w:space="0" w:color="000000"/>
              <w:left w:val="single" w:sz="4" w:space="0" w:color="000000"/>
              <w:bottom w:val="single" w:sz="4" w:space="0" w:color="000000"/>
              <w:right w:val="single" w:sz="4" w:space="0" w:color="000000"/>
            </w:tcBorders>
          </w:tcPr>
          <w:p w14:paraId="55B367C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w:t>
            </w:r>
          </w:p>
        </w:tc>
        <w:tc>
          <w:tcPr>
            <w:tcW w:w="4269" w:type="dxa"/>
            <w:tcBorders>
              <w:top w:val="single" w:sz="4" w:space="0" w:color="000000"/>
              <w:left w:val="single" w:sz="4" w:space="0" w:color="000000"/>
              <w:bottom w:val="single" w:sz="4" w:space="0" w:color="000000"/>
              <w:right w:val="single" w:sz="4" w:space="0" w:color="000000"/>
            </w:tcBorders>
          </w:tcPr>
          <w:p w14:paraId="5EA0FF3A" w14:textId="77777777" w:rsidR="007C068E" w:rsidRPr="003348FC" w:rsidRDefault="007C068E" w:rsidP="00FC2E7D">
            <w:pPr>
              <w:tabs>
                <w:tab w:val="left" w:pos="851"/>
              </w:tabs>
              <w:spacing w:after="0" w:line="240" w:lineRule="auto"/>
              <w:jc w:val="both"/>
              <w:rPr>
                <w:rFonts w:ascii="Times New Roman" w:hAnsi="Times New Roman"/>
                <w:color w:val="000000"/>
                <w:sz w:val="24"/>
                <w:szCs w:val="24"/>
              </w:rPr>
            </w:pPr>
            <w:r w:rsidRPr="003348FC">
              <w:rPr>
                <w:rFonts w:ascii="Times New Roman" w:hAnsi="Times New Roman"/>
                <w:sz w:val="24"/>
                <w:szCs w:val="24"/>
              </w:rPr>
              <w:t>День профтехобразования. День СПО.</w:t>
            </w:r>
          </w:p>
        </w:tc>
        <w:tc>
          <w:tcPr>
            <w:tcW w:w="1184" w:type="dxa"/>
            <w:tcBorders>
              <w:top w:val="single" w:sz="4" w:space="0" w:color="000000"/>
              <w:left w:val="single" w:sz="4" w:space="0" w:color="000000"/>
              <w:bottom w:val="single" w:sz="4" w:space="0" w:color="000000"/>
              <w:right w:val="single" w:sz="4" w:space="0" w:color="000000"/>
            </w:tcBorders>
          </w:tcPr>
          <w:p w14:paraId="616C4E47"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303DD7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2 октября</w:t>
            </w:r>
          </w:p>
        </w:tc>
        <w:tc>
          <w:tcPr>
            <w:tcW w:w="2976" w:type="dxa"/>
            <w:tcBorders>
              <w:top w:val="single" w:sz="4" w:space="0" w:color="000000"/>
              <w:left w:val="single" w:sz="4" w:space="0" w:color="000000"/>
              <w:bottom w:val="single" w:sz="4" w:space="0" w:color="000000"/>
              <w:right w:val="single" w:sz="4" w:space="0" w:color="000000"/>
            </w:tcBorders>
          </w:tcPr>
          <w:p w14:paraId="16534E96"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sz w:val="24"/>
                <w:szCs w:val="24"/>
              </w:rPr>
              <w:t xml:space="preserve">Классные руководители </w:t>
            </w:r>
          </w:p>
        </w:tc>
      </w:tr>
      <w:tr w:rsidR="007C068E" w:rsidRPr="003348FC" w14:paraId="508E6A1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929F85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3</w:t>
            </w:r>
          </w:p>
        </w:tc>
        <w:tc>
          <w:tcPr>
            <w:tcW w:w="4269" w:type="dxa"/>
            <w:tcBorders>
              <w:top w:val="single" w:sz="4" w:space="0" w:color="000000"/>
              <w:left w:val="single" w:sz="4" w:space="0" w:color="000000"/>
              <w:bottom w:val="single" w:sz="4" w:space="0" w:color="000000"/>
              <w:right w:val="single" w:sz="4" w:space="0" w:color="000000"/>
            </w:tcBorders>
          </w:tcPr>
          <w:p w14:paraId="0A28794C" w14:textId="2D54EE1D" w:rsidR="007C068E" w:rsidRPr="003348FC" w:rsidRDefault="00DF3222" w:rsidP="00FC2E7D">
            <w:pPr>
              <w:spacing w:after="0" w:line="240" w:lineRule="auto"/>
              <w:rPr>
                <w:rFonts w:ascii="Times New Roman" w:hAnsi="Times New Roman"/>
                <w:sz w:val="24"/>
                <w:szCs w:val="24"/>
              </w:rPr>
            </w:pPr>
            <w:r w:rsidRPr="003348FC">
              <w:rPr>
                <w:rFonts w:ascii="Times New Roman" w:hAnsi="Times New Roman"/>
                <w:sz w:val="24"/>
                <w:szCs w:val="24"/>
              </w:rPr>
              <w:t>Экскурсии в</w:t>
            </w:r>
            <w:r w:rsidR="007C068E" w:rsidRPr="003348FC">
              <w:rPr>
                <w:rFonts w:ascii="Times New Roman" w:hAnsi="Times New Roman"/>
                <w:sz w:val="24"/>
                <w:szCs w:val="24"/>
              </w:rPr>
              <w:t xml:space="preserve"> управляющие компании города</w:t>
            </w:r>
          </w:p>
          <w:p w14:paraId="4DC216B9"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29EEA74D"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курсы</w:t>
            </w:r>
          </w:p>
          <w:p w14:paraId="4395049F" w14:textId="77777777" w:rsidR="007C068E" w:rsidRPr="003348FC" w:rsidRDefault="007C068E" w:rsidP="00FC2E7D">
            <w:pPr>
              <w:spacing w:after="0" w:line="240" w:lineRule="auto"/>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46DF24D3" w14:textId="68C5E4C7" w:rsidR="007C068E" w:rsidRPr="003348FC" w:rsidRDefault="00DF3222" w:rsidP="00FC2E7D">
            <w:pPr>
              <w:tabs>
                <w:tab w:val="left" w:pos="851"/>
              </w:tabs>
              <w:spacing w:after="0" w:line="240" w:lineRule="auto"/>
              <w:rPr>
                <w:rFonts w:ascii="Times New Roman" w:hAnsi="Times New Roman"/>
                <w:color w:val="000000"/>
                <w:sz w:val="24"/>
                <w:szCs w:val="24"/>
              </w:rPr>
            </w:pPr>
            <w:r w:rsidRPr="003348FC">
              <w:rPr>
                <w:sz w:val="24"/>
                <w:szCs w:val="24"/>
              </w:rPr>
              <w:t>24 июля</w:t>
            </w:r>
          </w:p>
        </w:tc>
        <w:tc>
          <w:tcPr>
            <w:tcW w:w="2976" w:type="dxa"/>
            <w:tcBorders>
              <w:top w:val="single" w:sz="4" w:space="0" w:color="000000"/>
              <w:left w:val="single" w:sz="4" w:space="0" w:color="000000"/>
              <w:bottom w:val="single" w:sz="4" w:space="0" w:color="000000"/>
              <w:right w:val="single" w:sz="4" w:space="0" w:color="000000"/>
            </w:tcBorders>
          </w:tcPr>
          <w:p w14:paraId="79947D0E" w14:textId="33D324B1"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руководитель специальности, классные руководители</w:t>
            </w:r>
          </w:p>
        </w:tc>
      </w:tr>
      <w:tr w:rsidR="007C068E" w:rsidRPr="003348FC" w14:paraId="06B0D8C6" w14:textId="77777777" w:rsidTr="00FC2E7D">
        <w:tc>
          <w:tcPr>
            <w:tcW w:w="549" w:type="dxa"/>
            <w:tcBorders>
              <w:top w:val="single" w:sz="4" w:space="0" w:color="000000"/>
              <w:left w:val="single" w:sz="4" w:space="0" w:color="000000"/>
              <w:bottom w:val="single" w:sz="4" w:space="0" w:color="000000"/>
              <w:right w:val="single" w:sz="4" w:space="0" w:color="000000"/>
            </w:tcBorders>
          </w:tcPr>
          <w:p w14:paraId="0288AC55"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4</w:t>
            </w:r>
          </w:p>
        </w:tc>
        <w:tc>
          <w:tcPr>
            <w:tcW w:w="4269" w:type="dxa"/>
            <w:tcBorders>
              <w:top w:val="single" w:sz="4" w:space="0" w:color="000000"/>
              <w:left w:val="single" w:sz="4" w:space="0" w:color="000000"/>
              <w:bottom w:val="single" w:sz="4" w:space="0" w:color="000000"/>
              <w:right w:val="single" w:sz="4" w:space="0" w:color="000000"/>
            </w:tcBorders>
          </w:tcPr>
          <w:p w14:paraId="5047E04A" w14:textId="3F2A124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Подготовка и участие в региональных чемпионатах «Профессионалы» по компетенции «</w:t>
            </w:r>
            <w:r w:rsidR="00DF3222" w:rsidRPr="003348FC">
              <w:rPr>
                <w:rFonts w:ascii="Times New Roman" w:hAnsi="Times New Roman"/>
                <w:sz w:val="24"/>
                <w:szCs w:val="24"/>
              </w:rPr>
              <w:t>Землеустройство</w:t>
            </w:r>
            <w:r w:rsidRPr="003348FC">
              <w:rPr>
                <w:rFonts w:ascii="Times New Roman" w:hAnsi="Times New Roman"/>
                <w:sz w:val="24"/>
                <w:szCs w:val="24"/>
              </w:rPr>
              <w:t>»</w:t>
            </w:r>
          </w:p>
          <w:p w14:paraId="7074658D" w14:textId="77777777" w:rsidR="007C068E" w:rsidRPr="003348FC" w:rsidRDefault="007C068E" w:rsidP="00FC2E7D">
            <w:pPr>
              <w:spacing w:after="0" w:line="240" w:lineRule="auto"/>
              <w:rPr>
                <w:rFonts w:ascii="Times New Roman" w:hAnsi="Times New Roman"/>
                <w:sz w:val="24"/>
                <w:szCs w:val="24"/>
              </w:rPr>
            </w:pPr>
          </w:p>
        </w:tc>
        <w:tc>
          <w:tcPr>
            <w:tcW w:w="1184" w:type="dxa"/>
            <w:tcBorders>
              <w:top w:val="single" w:sz="4" w:space="0" w:color="000000"/>
              <w:left w:val="single" w:sz="4" w:space="0" w:color="000000"/>
              <w:bottom w:val="single" w:sz="4" w:space="0" w:color="000000"/>
              <w:right w:val="single" w:sz="4" w:space="0" w:color="000000"/>
            </w:tcBorders>
          </w:tcPr>
          <w:p w14:paraId="3C68CDEE"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1BB0F91B"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F514BE2"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504BCAD3" w14:textId="0FAD7D82" w:rsidR="007C068E" w:rsidRPr="003348FC" w:rsidRDefault="007C068E" w:rsidP="00DF3222">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УМР, рук. спец. </w:t>
            </w:r>
          </w:p>
        </w:tc>
      </w:tr>
      <w:tr w:rsidR="007C068E" w:rsidRPr="003348FC" w14:paraId="6319980E"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978C86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5</w:t>
            </w:r>
          </w:p>
        </w:tc>
        <w:tc>
          <w:tcPr>
            <w:tcW w:w="4269" w:type="dxa"/>
            <w:tcBorders>
              <w:top w:val="single" w:sz="4" w:space="0" w:color="000000"/>
              <w:left w:val="single" w:sz="4" w:space="0" w:color="000000"/>
              <w:bottom w:val="single" w:sz="4" w:space="0" w:color="000000"/>
              <w:right w:val="single" w:sz="4" w:space="0" w:color="000000"/>
            </w:tcBorders>
          </w:tcPr>
          <w:p w14:paraId="39AD9C52"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Участие в конкурсе на лучшее электронное портфолио карьерного продвижения</w:t>
            </w:r>
          </w:p>
        </w:tc>
        <w:tc>
          <w:tcPr>
            <w:tcW w:w="1184" w:type="dxa"/>
            <w:tcBorders>
              <w:top w:val="single" w:sz="4" w:space="0" w:color="000000"/>
              <w:left w:val="single" w:sz="4" w:space="0" w:color="000000"/>
              <w:bottom w:val="single" w:sz="4" w:space="0" w:color="000000"/>
              <w:right w:val="single" w:sz="4" w:space="0" w:color="000000"/>
            </w:tcBorders>
          </w:tcPr>
          <w:p w14:paraId="5452BB66"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04EC0815"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6DFEC0CD"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61377AFF" w14:textId="46335B7D"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УМР, рук. спец. </w:t>
            </w:r>
          </w:p>
          <w:p w14:paraId="287672A9"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3C9760EF" w14:textId="77777777" w:rsidTr="00FC2E7D">
        <w:tc>
          <w:tcPr>
            <w:tcW w:w="549" w:type="dxa"/>
            <w:tcBorders>
              <w:top w:val="single" w:sz="4" w:space="0" w:color="000000"/>
              <w:left w:val="single" w:sz="4" w:space="0" w:color="000000"/>
              <w:bottom w:val="single" w:sz="4" w:space="0" w:color="000000"/>
              <w:right w:val="single" w:sz="4" w:space="0" w:color="000000"/>
            </w:tcBorders>
          </w:tcPr>
          <w:p w14:paraId="67EB490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6</w:t>
            </w:r>
          </w:p>
        </w:tc>
        <w:tc>
          <w:tcPr>
            <w:tcW w:w="4269" w:type="dxa"/>
            <w:tcBorders>
              <w:top w:val="single" w:sz="4" w:space="0" w:color="000000"/>
              <w:left w:val="single" w:sz="4" w:space="0" w:color="000000"/>
              <w:bottom w:val="single" w:sz="4" w:space="0" w:color="000000"/>
              <w:right w:val="single" w:sz="4" w:space="0" w:color="000000"/>
            </w:tcBorders>
          </w:tcPr>
          <w:p w14:paraId="485E23C8"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Реализация программы учебной дисциплины «Технология карьерного моделирования»</w:t>
            </w:r>
          </w:p>
        </w:tc>
        <w:tc>
          <w:tcPr>
            <w:tcW w:w="1184" w:type="dxa"/>
            <w:tcBorders>
              <w:top w:val="single" w:sz="4" w:space="0" w:color="000000"/>
              <w:left w:val="single" w:sz="4" w:space="0" w:color="000000"/>
              <w:bottom w:val="single" w:sz="4" w:space="0" w:color="000000"/>
              <w:right w:val="single" w:sz="4" w:space="0" w:color="000000"/>
            </w:tcBorders>
          </w:tcPr>
          <w:p w14:paraId="5E8F8200"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427B2BBE"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A49E787"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5461877B" w14:textId="3B49A54C" w:rsidR="007C068E" w:rsidRPr="003348FC" w:rsidRDefault="007C068E" w:rsidP="00DF3222">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УМР, рук. спец. </w:t>
            </w:r>
          </w:p>
        </w:tc>
      </w:tr>
      <w:tr w:rsidR="007C068E" w:rsidRPr="003348FC" w14:paraId="043A14F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66E9634"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7</w:t>
            </w:r>
          </w:p>
        </w:tc>
        <w:tc>
          <w:tcPr>
            <w:tcW w:w="4269" w:type="dxa"/>
            <w:tcBorders>
              <w:top w:val="single" w:sz="4" w:space="0" w:color="000000"/>
              <w:left w:val="single" w:sz="4" w:space="0" w:color="000000"/>
              <w:bottom w:val="single" w:sz="4" w:space="0" w:color="000000"/>
              <w:right w:val="single" w:sz="4" w:space="0" w:color="000000"/>
            </w:tcBorders>
          </w:tcPr>
          <w:p w14:paraId="2B85198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Заключение целевых договоров с организациями</w:t>
            </w:r>
          </w:p>
        </w:tc>
        <w:tc>
          <w:tcPr>
            <w:tcW w:w="1184" w:type="dxa"/>
            <w:tcBorders>
              <w:top w:val="single" w:sz="4" w:space="0" w:color="000000"/>
              <w:left w:val="single" w:sz="4" w:space="0" w:color="000000"/>
              <w:bottom w:val="single" w:sz="4" w:space="0" w:color="000000"/>
              <w:right w:val="single" w:sz="4" w:space="0" w:color="000000"/>
            </w:tcBorders>
          </w:tcPr>
          <w:p w14:paraId="2C30A184"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60B10025"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15F7851"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46976BFB" w14:textId="13573B1D"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УМР, рук. спец. </w:t>
            </w:r>
          </w:p>
          <w:p w14:paraId="3A164AA3"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23524CC9" w14:textId="77777777" w:rsidTr="00FC2E7D">
        <w:tc>
          <w:tcPr>
            <w:tcW w:w="549" w:type="dxa"/>
            <w:tcBorders>
              <w:top w:val="single" w:sz="4" w:space="0" w:color="000000"/>
              <w:left w:val="single" w:sz="4" w:space="0" w:color="000000"/>
              <w:bottom w:val="single" w:sz="4" w:space="0" w:color="000000"/>
              <w:right w:val="single" w:sz="4" w:space="0" w:color="000000"/>
            </w:tcBorders>
          </w:tcPr>
          <w:p w14:paraId="4343726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8</w:t>
            </w:r>
          </w:p>
        </w:tc>
        <w:tc>
          <w:tcPr>
            <w:tcW w:w="4269" w:type="dxa"/>
            <w:tcBorders>
              <w:top w:val="single" w:sz="4" w:space="0" w:color="000000"/>
              <w:left w:val="single" w:sz="4" w:space="0" w:color="000000"/>
              <w:bottom w:val="single" w:sz="4" w:space="0" w:color="000000"/>
              <w:right w:val="single" w:sz="4" w:space="0" w:color="000000"/>
            </w:tcBorders>
          </w:tcPr>
          <w:p w14:paraId="0D89442C"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Организация мероприятий (активностей) для студентов - целевиков</w:t>
            </w:r>
          </w:p>
        </w:tc>
        <w:tc>
          <w:tcPr>
            <w:tcW w:w="1184" w:type="dxa"/>
            <w:tcBorders>
              <w:top w:val="single" w:sz="4" w:space="0" w:color="000000"/>
              <w:left w:val="single" w:sz="4" w:space="0" w:color="000000"/>
              <w:bottom w:val="single" w:sz="4" w:space="0" w:color="000000"/>
              <w:right w:val="single" w:sz="4" w:space="0" w:color="000000"/>
            </w:tcBorders>
          </w:tcPr>
          <w:p w14:paraId="66090288"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1-3 курс</w:t>
            </w:r>
          </w:p>
          <w:p w14:paraId="02B2FE3E" w14:textId="77777777" w:rsidR="007C068E" w:rsidRPr="003348FC" w:rsidRDefault="007C068E" w:rsidP="00FC2E7D">
            <w:pPr>
              <w:spacing w:after="0" w:line="240" w:lineRule="auto"/>
              <w:jc w:val="center"/>
              <w:rPr>
                <w:rFonts w:ascii="Times New Roman" w:hAnsi="Times New Roman"/>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27D0340B"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79694138" w14:textId="14838D99"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УМР, рук. спец. </w:t>
            </w:r>
          </w:p>
          <w:p w14:paraId="55F7ED2A" w14:textId="77777777" w:rsidR="007C068E" w:rsidRPr="003348FC" w:rsidRDefault="007C068E" w:rsidP="00FC2E7D">
            <w:pPr>
              <w:spacing w:after="0" w:line="240" w:lineRule="auto"/>
              <w:rPr>
                <w:rFonts w:ascii="Times New Roman" w:hAnsi="Times New Roman"/>
                <w:sz w:val="24"/>
                <w:szCs w:val="24"/>
              </w:rPr>
            </w:pPr>
          </w:p>
        </w:tc>
      </w:tr>
      <w:tr w:rsidR="007C068E" w:rsidRPr="003348FC" w14:paraId="5F31EF9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738775F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10</w:t>
            </w:r>
          </w:p>
        </w:tc>
        <w:tc>
          <w:tcPr>
            <w:tcW w:w="4269" w:type="dxa"/>
            <w:tcBorders>
              <w:top w:val="single" w:sz="4" w:space="0" w:color="000000"/>
              <w:left w:val="single" w:sz="4" w:space="0" w:color="000000"/>
              <w:bottom w:val="single" w:sz="4" w:space="0" w:color="000000"/>
              <w:right w:val="single" w:sz="4" w:space="0" w:color="000000"/>
            </w:tcBorders>
          </w:tcPr>
          <w:p w14:paraId="2EC4F380"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Мониторинг трудоустройства выпускников</w:t>
            </w:r>
          </w:p>
        </w:tc>
        <w:tc>
          <w:tcPr>
            <w:tcW w:w="1184" w:type="dxa"/>
            <w:tcBorders>
              <w:top w:val="single" w:sz="4" w:space="0" w:color="000000"/>
              <w:left w:val="single" w:sz="4" w:space="0" w:color="000000"/>
              <w:bottom w:val="single" w:sz="4" w:space="0" w:color="000000"/>
              <w:right w:val="single" w:sz="4" w:space="0" w:color="000000"/>
            </w:tcBorders>
          </w:tcPr>
          <w:p w14:paraId="54BE31AB"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3 курс</w:t>
            </w:r>
          </w:p>
        </w:tc>
        <w:tc>
          <w:tcPr>
            <w:tcW w:w="1228" w:type="dxa"/>
            <w:tcBorders>
              <w:top w:val="single" w:sz="4" w:space="0" w:color="000000"/>
              <w:left w:val="single" w:sz="4" w:space="0" w:color="000000"/>
              <w:bottom w:val="single" w:sz="4" w:space="0" w:color="000000"/>
              <w:right w:val="single" w:sz="4" w:space="0" w:color="000000"/>
            </w:tcBorders>
          </w:tcPr>
          <w:p w14:paraId="1F84417E"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0A89B002" w14:textId="0482240B" w:rsidR="007C068E" w:rsidRPr="003348FC" w:rsidRDefault="007C068E" w:rsidP="00DF3222">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УПР, рук. спец. </w:t>
            </w:r>
          </w:p>
        </w:tc>
      </w:tr>
      <w:tr w:rsidR="007C068E" w:rsidRPr="003348FC" w14:paraId="27AB864A" w14:textId="77777777" w:rsidTr="00FC2E7D">
        <w:tc>
          <w:tcPr>
            <w:tcW w:w="549" w:type="dxa"/>
            <w:tcBorders>
              <w:top w:val="single" w:sz="4" w:space="0" w:color="000000"/>
              <w:left w:val="single" w:sz="4" w:space="0" w:color="000000"/>
              <w:bottom w:val="single" w:sz="4" w:space="0" w:color="000000"/>
              <w:right w:val="single" w:sz="4" w:space="0" w:color="000000"/>
            </w:tcBorders>
          </w:tcPr>
          <w:p w14:paraId="19C1CD9A"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11</w:t>
            </w:r>
          </w:p>
        </w:tc>
        <w:tc>
          <w:tcPr>
            <w:tcW w:w="4269" w:type="dxa"/>
            <w:tcBorders>
              <w:top w:val="single" w:sz="4" w:space="0" w:color="000000"/>
              <w:left w:val="single" w:sz="4" w:space="0" w:color="000000"/>
              <w:bottom w:val="single" w:sz="4" w:space="0" w:color="000000"/>
              <w:right w:val="single" w:sz="4" w:space="0" w:color="000000"/>
            </w:tcBorders>
          </w:tcPr>
          <w:p w14:paraId="3AF93A94" w14:textId="77777777" w:rsidR="007C068E" w:rsidRPr="003348FC" w:rsidRDefault="007C068E" w:rsidP="00FC2E7D">
            <w:pPr>
              <w:spacing w:after="0" w:line="240" w:lineRule="auto"/>
              <w:rPr>
                <w:rFonts w:ascii="Times New Roman" w:hAnsi="Times New Roman"/>
                <w:sz w:val="24"/>
                <w:szCs w:val="24"/>
              </w:rPr>
            </w:pPr>
            <w:r w:rsidRPr="003348FC">
              <w:rPr>
                <w:rFonts w:ascii="Times New Roman" w:hAnsi="Times New Roman"/>
                <w:sz w:val="24"/>
                <w:szCs w:val="24"/>
              </w:rPr>
              <w:t>Содействие трудоустройству студентов в каникулярное время, совмещения учебы и работы</w:t>
            </w:r>
          </w:p>
        </w:tc>
        <w:tc>
          <w:tcPr>
            <w:tcW w:w="1184" w:type="dxa"/>
            <w:tcBorders>
              <w:top w:val="single" w:sz="4" w:space="0" w:color="000000"/>
              <w:left w:val="single" w:sz="4" w:space="0" w:color="000000"/>
              <w:bottom w:val="single" w:sz="4" w:space="0" w:color="000000"/>
              <w:right w:val="single" w:sz="4" w:space="0" w:color="000000"/>
            </w:tcBorders>
          </w:tcPr>
          <w:p w14:paraId="06490AFF" w14:textId="77777777" w:rsidR="007C068E" w:rsidRPr="003348FC" w:rsidRDefault="007C068E" w:rsidP="00FC2E7D">
            <w:pPr>
              <w:spacing w:after="0" w:line="240" w:lineRule="auto"/>
              <w:jc w:val="center"/>
              <w:rPr>
                <w:rFonts w:ascii="Times New Roman" w:hAnsi="Times New Roman"/>
                <w:sz w:val="24"/>
                <w:szCs w:val="24"/>
              </w:rPr>
            </w:pPr>
            <w:r w:rsidRPr="003348FC">
              <w:rPr>
                <w:rFonts w:ascii="Times New Roman" w:hAnsi="Times New Roman"/>
                <w:sz w:val="24"/>
                <w:szCs w:val="24"/>
              </w:rPr>
              <w:t>2-3 курсы</w:t>
            </w:r>
          </w:p>
        </w:tc>
        <w:tc>
          <w:tcPr>
            <w:tcW w:w="1228" w:type="dxa"/>
            <w:tcBorders>
              <w:top w:val="single" w:sz="4" w:space="0" w:color="000000"/>
              <w:left w:val="single" w:sz="4" w:space="0" w:color="000000"/>
              <w:bottom w:val="single" w:sz="4" w:space="0" w:color="000000"/>
              <w:right w:val="single" w:sz="4" w:space="0" w:color="000000"/>
            </w:tcBorders>
          </w:tcPr>
          <w:p w14:paraId="3B379A33" w14:textId="77777777" w:rsidR="007C068E" w:rsidRPr="003348FC" w:rsidRDefault="007C068E" w:rsidP="00FC2E7D">
            <w:pPr>
              <w:tabs>
                <w:tab w:val="left" w:pos="851"/>
              </w:tabs>
              <w:spacing w:after="0" w:line="240" w:lineRule="auto"/>
              <w:rPr>
                <w:rFonts w:ascii="Times New Roman" w:hAnsi="Times New Roman"/>
                <w:color w:val="000000"/>
                <w:sz w:val="24"/>
                <w:szCs w:val="24"/>
              </w:rPr>
            </w:pPr>
            <w:r w:rsidRPr="003348FC">
              <w:rPr>
                <w:rFonts w:ascii="Times New Roman" w:hAnsi="Times New Roman"/>
                <w:color w:val="000000"/>
                <w:sz w:val="24"/>
                <w:szCs w:val="24"/>
              </w:rPr>
              <w:t>В течение года</w:t>
            </w:r>
          </w:p>
        </w:tc>
        <w:tc>
          <w:tcPr>
            <w:tcW w:w="2976" w:type="dxa"/>
            <w:tcBorders>
              <w:top w:val="single" w:sz="4" w:space="0" w:color="000000"/>
              <w:left w:val="single" w:sz="4" w:space="0" w:color="000000"/>
              <w:bottom w:val="single" w:sz="4" w:space="0" w:color="000000"/>
              <w:right w:val="single" w:sz="4" w:space="0" w:color="000000"/>
            </w:tcBorders>
          </w:tcPr>
          <w:p w14:paraId="6D3BBC16" w14:textId="4C0C0755" w:rsidR="007C068E" w:rsidRPr="003348FC" w:rsidRDefault="007C068E" w:rsidP="00DF3222">
            <w:pPr>
              <w:spacing w:after="0" w:line="240" w:lineRule="auto"/>
              <w:rPr>
                <w:rFonts w:ascii="Times New Roman" w:hAnsi="Times New Roman"/>
                <w:sz w:val="24"/>
                <w:szCs w:val="24"/>
              </w:rPr>
            </w:pPr>
            <w:r w:rsidRPr="003348FC">
              <w:rPr>
                <w:rFonts w:ascii="Times New Roman" w:hAnsi="Times New Roman"/>
                <w:sz w:val="24"/>
                <w:szCs w:val="24"/>
              </w:rPr>
              <w:t xml:space="preserve">Зам.директора по УПР, рук. спец. </w:t>
            </w:r>
          </w:p>
        </w:tc>
      </w:tr>
    </w:tbl>
    <w:p w14:paraId="44E033D7" w14:textId="77777777" w:rsidR="00151886" w:rsidRPr="007C068E" w:rsidRDefault="00151886" w:rsidP="00151886">
      <w:pPr>
        <w:spacing w:after="0" w:line="240" w:lineRule="auto"/>
        <w:jc w:val="both"/>
        <w:rPr>
          <w:rFonts w:ascii="Times New Roman" w:hAnsi="Times New Roman"/>
          <w:bCs/>
          <w:sz w:val="24"/>
          <w:szCs w:val="24"/>
        </w:rPr>
      </w:pPr>
    </w:p>
    <w:p w14:paraId="7DA5C80A" w14:textId="62289CAA" w:rsidR="003348FC" w:rsidRPr="00AB6721" w:rsidRDefault="00A61134" w:rsidP="003348FC">
      <w:pPr>
        <w:spacing w:after="0" w:line="240" w:lineRule="auto"/>
        <w:ind w:firstLine="709"/>
        <w:jc w:val="both"/>
        <w:rPr>
          <w:rFonts w:ascii="Times New Roman" w:hAnsi="Times New Roman"/>
          <w:bCs/>
          <w:sz w:val="24"/>
          <w:szCs w:val="24"/>
        </w:rPr>
      </w:pPr>
      <w:r w:rsidRPr="00231D9B">
        <w:rPr>
          <w:rFonts w:ascii="Times New Roman" w:hAnsi="Times New Roman"/>
          <w:b/>
          <w:iCs/>
          <w:sz w:val="24"/>
          <w:szCs w:val="24"/>
        </w:rPr>
        <w:br w:type="page"/>
      </w:r>
      <w:r w:rsidR="003348FC" w:rsidRPr="00AB6721">
        <w:rPr>
          <w:rFonts w:ascii="Times New Roman" w:hAnsi="Times New Roman"/>
          <w:bCs/>
          <w:sz w:val="24"/>
          <w:szCs w:val="24"/>
        </w:rPr>
        <w:lastRenderedPageBreak/>
        <w:t>В ходе планирования воспитательной деятельности рекомендуется учитывать воспитательный потенциал участия обучающихся в мероприятиях, проектах, конкурсах, акциях, проводимых на уровне Российской Федерации, в том числе, с учетом специальности</w:t>
      </w:r>
      <w:r w:rsidR="003348FC">
        <w:rPr>
          <w:rFonts w:ascii="Times New Roman" w:hAnsi="Times New Roman"/>
          <w:bCs/>
          <w:sz w:val="24"/>
          <w:szCs w:val="24"/>
        </w:rPr>
        <w:t xml:space="preserve"> </w:t>
      </w:r>
    </w:p>
    <w:p w14:paraId="5BF835D8"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Россия – страна возможностей </w:t>
      </w:r>
      <w:hyperlink r:id="rId7" w:history="1">
        <w:r w:rsidRPr="00AB6721">
          <w:rPr>
            <w:rStyle w:val="af"/>
            <w:rFonts w:ascii="Times New Roman" w:hAnsi="Times New Roman"/>
            <w:bCs/>
            <w:sz w:val="24"/>
            <w:szCs w:val="24"/>
          </w:rPr>
          <w:t>https://rsv.ru/</w:t>
        </w:r>
      </w:hyperlink>
      <w:r w:rsidRPr="00AB6721">
        <w:rPr>
          <w:rFonts w:ascii="Times New Roman" w:hAnsi="Times New Roman"/>
          <w:bCs/>
          <w:sz w:val="24"/>
          <w:szCs w:val="24"/>
        </w:rPr>
        <w:t xml:space="preserve">; </w:t>
      </w:r>
    </w:p>
    <w:p w14:paraId="5C369661"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Российское общество «Знание» </w:t>
      </w:r>
      <w:hyperlink r:id="rId8" w:history="1">
        <w:r w:rsidRPr="00AB6721">
          <w:rPr>
            <w:rStyle w:val="af"/>
            <w:rFonts w:ascii="Times New Roman" w:hAnsi="Times New Roman"/>
            <w:bCs/>
            <w:sz w:val="24"/>
            <w:szCs w:val="24"/>
          </w:rPr>
          <w:t>https://znanierussia.ru/</w:t>
        </w:r>
      </w:hyperlink>
      <w:r w:rsidRPr="00AB6721">
        <w:rPr>
          <w:rFonts w:ascii="Times New Roman" w:hAnsi="Times New Roman"/>
          <w:bCs/>
          <w:sz w:val="24"/>
          <w:szCs w:val="24"/>
        </w:rPr>
        <w:t>;</w:t>
      </w:r>
    </w:p>
    <w:p w14:paraId="3533EB32"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Российский Союз Молодежи </w:t>
      </w:r>
      <w:hyperlink r:id="rId9" w:history="1">
        <w:r w:rsidRPr="00AB6721">
          <w:rPr>
            <w:rStyle w:val="af"/>
            <w:rFonts w:ascii="Times New Roman" w:hAnsi="Times New Roman"/>
            <w:bCs/>
            <w:sz w:val="24"/>
            <w:szCs w:val="24"/>
            <w:lang w:val="en-US"/>
          </w:rPr>
          <w:t>https</w:t>
        </w:r>
        <w:r w:rsidRPr="00AB6721">
          <w:rPr>
            <w:rStyle w:val="af"/>
            <w:rFonts w:ascii="Times New Roman" w:hAnsi="Times New Roman"/>
            <w:bCs/>
            <w:sz w:val="24"/>
            <w:szCs w:val="24"/>
          </w:rPr>
          <w:t>://</w:t>
        </w:r>
        <w:r w:rsidRPr="00AB6721">
          <w:rPr>
            <w:rStyle w:val="af"/>
            <w:rFonts w:ascii="Times New Roman" w:hAnsi="Times New Roman"/>
            <w:bCs/>
            <w:sz w:val="24"/>
            <w:szCs w:val="24"/>
            <w:lang w:val="en-US"/>
          </w:rPr>
          <w:t>www</w:t>
        </w:r>
        <w:r w:rsidRPr="00AB6721">
          <w:rPr>
            <w:rStyle w:val="af"/>
            <w:rFonts w:ascii="Times New Roman" w:hAnsi="Times New Roman"/>
            <w:bCs/>
            <w:sz w:val="24"/>
            <w:szCs w:val="24"/>
          </w:rPr>
          <w:t>.</w:t>
        </w:r>
        <w:r w:rsidRPr="00AB6721">
          <w:rPr>
            <w:rStyle w:val="af"/>
            <w:rFonts w:ascii="Times New Roman" w:hAnsi="Times New Roman"/>
            <w:bCs/>
            <w:sz w:val="24"/>
            <w:szCs w:val="24"/>
            <w:lang w:val="en-US"/>
          </w:rPr>
          <w:t>ruy</w:t>
        </w:r>
        <w:r w:rsidRPr="00AB6721">
          <w:rPr>
            <w:rStyle w:val="af"/>
            <w:rFonts w:ascii="Times New Roman" w:hAnsi="Times New Roman"/>
            <w:bCs/>
            <w:sz w:val="24"/>
            <w:szCs w:val="24"/>
          </w:rPr>
          <w:t>.</w:t>
        </w:r>
        <w:r w:rsidRPr="00AB6721">
          <w:rPr>
            <w:rStyle w:val="af"/>
            <w:rFonts w:ascii="Times New Roman" w:hAnsi="Times New Roman"/>
            <w:bCs/>
            <w:sz w:val="24"/>
            <w:szCs w:val="24"/>
            <w:lang w:val="en-US"/>
          </w:rPr>
          <w:t>ru</w:t>
        </w:r>
        <w:r w:rsidRPr="00AB6721">
          <w:rPr>
            <w:rStyle w:val="af"/>
            <w:rFonts w:ascii="Times New Roman" w:hAnsi="Times New Roman"/>
            <w:bCs/>
            <w:sz w:val="24"/>
            <w:szCs w:val="24"/>
          </w:rPr>
          <w:t>/</w:t>
        </w:r>
      </w:hyperlink>
      <w:r w:rsidRPr="00AB6721">
        <w:rPr>
          <w:rFonts w:ascii="Times New Roman" w:hAnsi="Times New Roman"/>
          <w:bCs/>
          <w:sz w:val="24"/>
          <w:szCs w:val="24"/>
        </w:rPr>
        <w:t>;</w:t>
      </w:r>
    </w:p>
    <w:p w14:paraId="23D29C7B"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Российское Содружество Колледжей </w:t>
      </w:r>
      <w:hyperlink r:id="rId10" w:history="1">
        <w:r w:rsidRPr="00AB6721">
          <w:rPr>
            <w:rStyle w:val="af"/>
            <w:rFonts w:ascii="Times New Roman" w:hAnsi="Times New Roman"/>
            <w:bCs/>
            <w:sz w:val="24"/>
            <w:szCs w:val="24"/>
          </w:rPr>
          <w:t>https://rosdk.ru/</w:t>
        </w:r>
      </w:hyperlink>
      <w:r w:rsidRPr="00AB6721">
        <w:rPr>
          <w:rFonts w:ascii="Times New Roman" w:hAnsi="Times New Roman"/>
          <w:bCs/>
          <w:sz w:val="24"/>
          <w:szCs w:val="24"/>
        </w:rPr>
        <w:t>;</w:t>
      </w:r>
    </w:p>
    <w:p w14:paraId="61C9E0D1"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Ассоциация Волонтерских Центров </w:t>
      </w:r>
      <w:hyperlink r:id="rId11" w:history="1">
        <w:r w:rsidRPr="00AB6721">
          <w:rPr>
            <w:rStyle w:val="af"/>
            <w:rFonts w:ascii="Times New Roman" w:hAnsi="Times New Roman"/>
            <w:bCs/>
            <w:sz w:val="24"/>
            <w:szCs w:val="24"/>
          </w:rPr>
          <w:t>https://авц.рф</w:t>
        </w:r>
      </w:hyperlink>
      <w:r w:rsidRPr="00AB6721">
        <w:rPr>
          <w:rFonts w:ascii="Times New Roman" w:hAnsi="Times New Roman"/>
          <w:bCs/>
          <w:sz w:val="24"/>
          <w:szCs w:val="24"/>
        </w:rPr>
        <w:t>;</w:t>
      </w:r>
    </w:p>
    <w:p w14:paraId="18C28C5E"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Всероссийский студенческий союз </w:t>
      </w:r>
      <w:hyperlink r:id="rId12" w:history="1">
        <w:r w:rsidRPr="00AB6721">
          <w:rPr>
            <w:rStyle w:val="af"/>
            <w:rFonts w:ascii="Times New Roman" w:hAnsi="Times New Roman"/>
            <w:bCs/>
            <w:sz w:val="24"/>
            <w:szCs w:val="24"/>
          </w:rPr>
          <w:t>https://rosstudent.ru/</w:t>
        </w:r>
      </w:hyperlink>
      <w:r w:rsidRPr="00AB6721">
        <w:rPr>
          <w:rFonts w:ascii="Times New Roman" w:hAnsi="Times New Roman"/>
          <w:bCs/>
          <w:sz w:val="24"/>
          <w:szCs w:val="24"/>
        </w:rPr>
        <w:t>;</w:t>
      </w:r>
    </w:p>
    <w:p w14:paraId="7A8FAED6"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Институт развития профессионального образования </w:t>
      </w:r>
      <w:hyperlink r:id="rId13" w:history="1">
        <w:r w:rsidRPr="00AB6721">
          <w:rPr>
            <w:rStyle w:val="af"/>
            <w:rFonts w:ascii="Times New Roman" w:hAnsi="Times New Roman"/>
            <w:bCs/>
            <w:sz w:val="24"/>
            <w:szCs w:val="24"/>
          </w:rPr>
          <w:t>https://firpo.ru/</w:t>
        </w:r>
      </w:hyperlink>
    </w:p>
    <w:p w14:paraId="75334CE3"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«Большая перемена» </w:t>
      </w:r>
      <w:hyperlink r:id="rId14" w:history="1">
        <w:r w:rsidRPr="00AB6721">
          <w:rPr>
            <w:rStyle w:val="af"/>
            <w:rFonts w:ascii="Times New Roman" w:hAnsi="Times New Roman"/>
            <w:bCs/>
            <w:sz w:val="24"/>
            <w:szCs w:val="24"/>
          </w:rPr>
          <w:t>https://bolshayaperemena.online/</w:t>
        </w:r>
      </w:hyperlink>
      <w:r w:rsidRPr="00AB6721">
        <w:rPr>
          <w:rFonts w:ascii="Times New Roman" w:hAnsi="Times New Roman"/>
          <w:bCs/>
          <w:sz w:val="24"/>
          <w:szCs w:val="24"/>
        </w:rPr>
        <w:t xml:space="preserve">; </w:t>
      </w:r>
    </w:p>
    <w:p w14:paraId="4C199820"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«Лидеры России» </w:t>
      </w:r>
      <w:hyperlink r:id="rId15" w:history="1">
        <w:r w:rsidRPr="00AB6721">
          <w:rPr>
            <w:rStyle w:val="af"/>
            <w:rFonts w:ascii="Times New Roman" w:hAnsi="Times New Roman"/>
            <w:bCs/>
            <w:sz w:val="24"/>
            <w:szCs w:val="24"/>
          </w:rPr>
          <w:t>https://лидерыроссии.рф/</w:t>
        </w:r>
      </w:hyperlink>
      <w:r w:rsidRPr="00AB6721">
        <w:rPr>
          <w:rFonts w:ascii="Times New Roman" w:hAnsi="Times New Roman"/>
          <w:bCs/>
          <w:sz w:val="24"/>
          <w:szCs w:val="24"/>
        </w:rPr>
        <w:t>;</w:t>
      </w:r>
    </w:p>
    <w:p w14:paraId="0CEDE09D" w14:textId="77777777" w:rsidR="003348FC" w:rsidRPr="00AB6721" w:rsidRDefault="003348FC" w:rsidP="003348FC">
      <w:pPr>
        <w:spacing w:after="0"/>
        <w:rPr>
          <w:rFonts w:ascii="Times New Roman" w:hAnsi="Times New Roman"/>
          <w:bCs/>
          <w:sz w:val="24"/>
          <w:szCs w:val="24"/>
        </w:rPr>
      </w:pPr>
      <w:r w:rsidRPr="00AB6721">
        <w:rPr>
          <w:rFonts w:ascii="Times New Roman" w:hAnsi="Times New Roman"/>
          <w:bCs/>
          <w:sz w:val="24"/>
          <w:szCs w:val="24"/>
        </w:rPr>
        <w:t xml:space="preserve">«Мы Вместе» (волонтерство) </w:t>
      </w:r>
      <w:hyperlink r:id="rId16" w:history="1">
        <w:r w:rsidRPr="00AB6721">
          <w:rPr>
            <w:rStyle w:val="af"/>
            <w:rFonts w:ascii="Times New Roman" w:hAnsi="Times New Roman"/>
            <w:bCs/>
            <w:sz w:val="24"/>
            <w:szCs w:val="24"/>
            <w:lang w:val="en-US"/>
          </w:rPr>
          <w:t>https</w:t>
        </w:r>
        <w:r w:rsidRPr="00AB6721">
          <w:rPr>
            <w:rStyle w:val="af"/>
            <w:rFonts w:ascii="Times New Roman" w:hAnsi="Times New Roman"/>
            <w:bCs/>
            <w:sz w:val="24"/>
            <w:szCs w:val="24"/>
          </w:rPr>
          <w:t>://</w:t>
        </w:r>
        <w:r w:rsidRPr="00AB6721">
          <w:rPr>
            <w:rStyle w:val="af"/>
            <w:rFonts w:ascii="Times New Roman" w:hAnsi="Times New Roman"/>
            <w:bCs/>
            <w:sz w:val="24"/>
            <w:szCs w:val="24"/>
            <w:lang w:val="en-US"/>
          </w:rPr>
          <w:t>onf</w:t>
        </w:r>
        <w:r w:rsidRPr="00AB6721">
          <w:rPr>
            <w:rStyle w:val="af"/>
            <w:rFonts w:ascii="Times New Roman" w:hAnsi="Times New Roman"/>
            <w:bCs/>
            <w:sz w:val="24"/>
            <w:szCs w:val="24"/>
          </w:rPr>
          <w:t>.</w:t>
        </w:r>
        <w:r w:rsidRPr="00AB6721">
          <w:rPr>
            <w:rStyle w:val="af"/>
            <w:rFonts w:ascii="Times New Roman" w:hAnsi="Times New Roman"/>
            <w:bCs/>
            <w:sz w:val="24"/>
            <w:szCs w:val="24"/>
            <w:lang w:val="en-US"/>
          </w:rPr>
          <w:t>ru</w:t>
        </w:r>
      </w:hyperlink>
      <w:r w:rsidRPr="00AB6721">
        <w:rPr>
          <w:rFonts w:ascii="Times New Roman" w:hAnsi="Times New Roman"/>
          <w:bCs/>
          <w:sz w:val="24"/>
          <w:szCs w:val="24"/>
        </w:rPr>
        <w:t xml:space="preserve">; </w:t>
      </w:r>
    </w:p>
    <w:p w14:paraId="6255483A" w14:textId="1CCEAA79" w:rsidR="00A61134" w:rsidRPr="00231D9B" w:rsidRDefault="00A61134" w:rsidP="00A61134">
      <w:pPr>
        <w:jc w:val="center"/>
        <w:rPr>
          <w:rFonts w:ascii="Times New Roman" w:hAnsi="Times New Roman"/>
          <w:b/>
          <w:iCs/>
          <w:sz w:val="24"/>
          <w:szCs w:val="24"/>
        </w:rPr>
      </w:pPr>
    </w:p>
    <w:sectPr w:rsidR="00A61134" w:rsidRPr="00231D9B" w:rsidSect="007C068E">
      <w:pgSz w:w="11907" w:h="16840"/>
      <w:pgMar w:top="992" w:right="1418" w:bottom="1134" w:left="85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74355" w14:textId="77777777" w:rsidR="00BB35CA" w:rsidRDefault="00BB35CA" w:rsidP="00A61134">
      <w:pPr>
        <w:spacing w:after="0" w:line="240" w:lineRule="auto"/>
      </w:pPr>
      <w:r>
        <w:separator/>
      </w:r>
    </w:p>
  </w:endnote>
  <w:endnote w:type="continuationSeparator" w:id="0">
    <w:p w14:paraId="01B9C2F4" w14:textId="77777777" w:rsidR="00BB35CA" w:rsidRDefault="00BB35CA" w:rsidP="00A61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6822F" w14:textId="77777777" w:rsidR="00BB35CA" w:rsidRDefault="00BB35CA" w:rsidP="00A61134">
      <w:pPr>
        <w:spacing w:after="0" w:line="240" w:lineRule="auto"/>
      </w:pPr>
      <w:r>
        <w:separator/>
      </w:r>
    </w:p>
  </w:footnote>
  <w:footnote w:type="continuationSeparator" w:id="0">
    <w:p w14:paraId="434F8A7E" w14:textId="77777777" w:rsidR="00BB35CA" w:rsidRDefault="00BB35CA" w:rsidP="00A61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88628292">
    <w:abstractNumId w:val="4"/>
  </w:num>
  <w:num w:numId="2" w16cid:durableId="620380891">
    <w:abstractNumId w:val="9"/>
  </w:num>
  <w:num w:numId="3" w16cid:durableId="1052999672">
    <w:abstractNumId w:val="7"/>
  </w:num>
  <w:num w:numId="4" w16cid:durableId="693194396">
    <w:abstractNumId w:val="1"/>
  </w:num>
  <w:num w:numId="5" w16cid:durableId="1123622123">
    <w:abstractNumId w:val="3"/>
  </w:num>
  <w:num w:numId="6" w16cid:durableId="706182516">
    <w:abstractNumId w:val="10"/>
  </w:num>
  <w:num w:numId="7" w16cid:durableId="1419136091">
    <w:abstractNumId w:val="5"/>
  </w:num>
  <w:num w:numId="8" w16cid:durableId="380252917">
    <w:abstractNumId w:val="2"/>
  </w:num>
  <w:num w:numId="9" w16cid:durableId="2072727489">
    <w:abstractNumId w:val="0"/>
  </w:num>
  <w:num w:numId="10" w16cid:durableId="1017779412">
    <w:abstractNumId w:val="8"/>
  </w:num>
  <w:num w:numId="11" w16cid:durableId="1924799049">
    <w:abstractNumId w:val="11"/>
  </w:num>
  <w:num w:numId="12" w16cid:durableId="13739193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61134"/>
    <w:rsid w:val="00021479"/>
    <w:rsid w:val="00110EDD"/>
    <w:rsid w:val="00133C5A"/>
    <w:rsid w:val="00151886"/>
    <w:rsid w:val="00225EAC"/>
    <w:rsid w:val="003348FC"/>
    <w:rsid w:val="00385E91"/>
    <w:rsid w:val="003A14DA"/>
    <w:rsid w:val="003F2003"/>
    <w:rsid w:val="0041554A"/>
    <w:rsid w:val="00787D12"/>
    <w:rsid w:val="007C068E"/>
    <w:rsid w:val="00A61134"/>
    <w:rsid w:val="00B25922"/>
    <w:rsid w:val="00BB35CA"/>
    <w:rsid w:val="00CD783E"/>
    <w:rsid w:val="00CE75CD"/>
    <w:rsid w:val="00D470CB"/>
    <w:rsid w:val="00D768FF"/>
    <w:rsid w:val="00DF3222"/>
    <w:rsid w:val="00E733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75CDF"/>
  <w15:docId w15:val="{D2210CB4-8B6B-4644-B015-0A0279A1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1134"/>
    <w:pPr>
      <w:spacing w:after="200" w:line="276" w:lineRule="auto"/>
    </w:pPr>
    <w:rPr>
      <w:rFonts w:ascii="Calibri" w:eastAsia="Times New Roman" w:hAnsi="Calibri" w:cs="Times New Roman"/>
      <w:lang w:eastAsia="ru-RU"/>
    </w:rPr>
  </w:style>
  <w:style w:type="paragraph" w:styleId="6">
    <w:name w:val="heading 6"/>
    <w:basedOn w:val="a"/>
    <w:next w:val="a"/>
    <w:link w:val="60"/>
    <w:uiPriority w:val="9"/>
    <w:semiHidden/>
    <w:unhideWhenUsed/>
    <w:qFormat/>
    <w:rsid w:val="00A6113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A61134"/>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61134"/>
    <w:rPr>
      <w:rFonts w:ascii="Times New Roman" w:eastAsia="Times New Roman" w:hAnsi="Times New Roman" w:cs="Times New Roman"/>
      <w:sz w:val="20"/>
      <w:szCs w:val="20"/>
      <w:lang w:val="en-US" w:eastAsia="ru-RU"/>
    </w:rPr>
  </w:style>
  <w:style w:type="character" w:styleId="a5">
    <w:name w:val="footnote reference"/>
    <w:uiPriority w:val="99"/>
    <w:rsid w:val="00A61134"/>
    <w:rPr>
      <w:rFonts w:cs="Times New Roman"/>
      <w:vertAlign w:val="superscript"/>
    </w:rPr>
  </w:style>
  <w:style w:type="paragraph" w:styleId="a6">
    <w:name w:val="footer"/>
    <w:aliases w:val="Нижний колонтитул Знак Знак Знак,Нижний колонтитул1,Нижний колонтитул Знак Знак"/>
    <w:basedOn w:val="a"/>
    <w:link w:val="a7"/>
    <w:uiPriority w:val="99"/>
    <w:rsid w:val="00A61134"/>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0"/>
    <w:link w:val="a6"/>
    <w:uiPriority w:val="99"/>
    <w:rsid w:val="00A61134"/>
    <w:rPr>
      <w:rFonts w:ascii="Times New Roman" w:eastAsia="Times New Roman" w:hAnsi="Times New Roman" w:cs="Times New Roman"/>
      <w:sz w:val="24"/>
      <w:szCs w:val="24"/>
      <w:lang w:eastAsia="ru-RU"/>
    </w:rPr>
  </w:style>
  <w:style w:type="character" w:styleId="a8">
    <w:name w:val="page number"/>
    <w:rsid w:val="00A61134"/>
    <w:rPr>
      <w:rFonts w:cs="Times New Roman"/>
    </w:rPr>
  </w:style>
  <w:style w:type="paragraph" w:customStyle="1" w:styleId="a9">
    <w:name w:val="!Заголовок"/>
    <w:basedOn w:val="6"/>
    <w:link w:val="aa"/>
    <w:qFormat/>
    <w:rsid w:val="00A61134"/>
    <w:pPr>
      <w:keepNext w:val="0"/>
      <w:keepLines w:val="0"/>
      <w:spacing w:before="0"/>
      <w:ind w:firstLine="708"/>
      <w:jc w:val="both"/>
    </w:pPr>
    <w:rPr>
      <w:rFonts w:ascii="Times New Roman" w:eastAsia="Times New Roman" w:hAnsi="Times New Roman" w:cs="Times New Roman"/>
      <w:b/>
      <w:sz w:val="24"/>
      <w:szCs w:val="24"/>
    </w:rPr>
  </w:style>
  <w:style w:type="character" w:customStyle="1" w:styleId="aa">
    <w:name w:val="!Заголовок Знак"/>
    <w:basedOn w:val="60"/>
    <w:link w:val="a9"/>
    <w:rsid w:val="00A61134"/>
    <w:rPr>
      <w:rFonts w:ascii="Times New Roman" w:eastAsia="Times New Roman" w:hAnsi="Times New Roman" w:cs="Times New Roman"/>
      <w:b/>
      <w:color w:val="1F3763" w:themeColor="accent1" w:themeShade="7F"/>
      <w:sz w:val="24"/>
      <w:szCs w:val="24"/>
      <w:lang w:eastAsia="ru-RU"/>
    </w:rPr>
  </w:style>
  <w:style w:type="character" w:customStyle="1" w:styleId="60">
    <w:name w:val="Заголовок 6 Знак"/>
    <w:basedOn w:val="a0"/>
    <w:link w:val="6"/>
    <w:uiPriority w:val="9"/>
    <w:semiHidden/>
    <w:rsid w:val="00A61134"/>
    <w:rPr>
      <w:rFonts w:asciiTheme="majorHAnsi" w:eastAsiaTheme="majorEastAsia" w:hAnsiTheme="majorHAnsi" w:cstheme="majorBidi"/>
      <w:color w:val="1F3763" w:themeColor="accent1" w:themeShade="7F"/>
      <w:lang w:eastAsia="ru-RU"/>
    </w:rPr>
  </w:style>
  <w:style w:type="paragraph" w:styleId="ab">
    <w:name w:val="No Spacing"/>
    <w:uiPriority w:val="1"/>
    <w:qFormat/>
    <w:rsid w:val="00151886"/>
    <w:pPr>
      <w:spacing w:after="0" w:line="240" w:lineRule="auto"/>
    </w:pPr>
    <w:rPr>
      <w:rFonts w:ascii="Calibri" w:eastAsia="Times New Roman" w:hAnsi="Calibri" w:cs="Times New Roman"/>
      <w:lang w:eastAsia="ru-RU"/>
    </w:rPr>
  </w:style>
  <w:style w:type="paragraph" w:styleId="ac">
    <w:name w:val="List Paragraph"/>
    <w:aliases w:val="Содержание. 2 уровень"/>
    <w:basedOn w:val="a"/>
    <w:link w:val="ad"/>
    <w:uiPriority w:val="34"/>
    <w:qFormat/>
    <w:rsid w:val="007C068E"/>
    <w:pPr>
      <w:spacing w:before="120" w:after="120" w:line="240" w:lineRule="auto"/>
      <w:ind w:left="708"/>
    </w:pPr>
    <w:rPr>
      <w:rFonts w:ascii="Times New Roman" w:hAnsi="Times New Roman"/>
      <w:sz w:val="24"/>
      <w:szCs w:val="24"/>
    </w:rPr>
  </w:style>
  <w:style w:type="paragraph" w:customStyle="1" w:styleId="Default">
    <w:name w:val="Default"/>
    <w:rsid w:val="007C06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d">
    <w:name w:val="Абзац списка Знак"/>
    <w:aliases w:val="Содержание. 2 уровень Знак"/>
    <w:link w:val="ac"/>
    <w:uiPriority w:val="34"/>
    <w:qFormat/>
    <w:locked/>
    <w:rsid w:val="007C068E"/>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7C068E"/>
    <w:pPr>
      <w:widowControl w:val="0"/>
      <w:autoSpaceDE w:val="0"/>
      <w:autoSpaceDN w:val="0"/>
      <w:spacing w:after="0" w:line="240" w:lineRule="auto"/>
      <w:ind w:left="9"/>
    </w:pPr>
    <w:rPr>
      <w:rFonts w:ascii="Times New Roman" w:hAnsi="Times New Roman"/>
      <w:lang w:eastAsia="en-US"/>
    </w:rPr>
  </w:style>
  <w:style w:type="character" w:styleId="ae">
    <w:name w:val="Strong"/>
    <w:basedOn w:val="a0"/>
    <w:uiPriority w:val="22"/>
    <w:qFormat/>
    <w:rsid w:val="00B25922"/>
    <w:rPr>
      <w:b/>
      <w:bCs/>
    </w:rPr>
  </w:style>
  <w:style w:type="character" w:styleId="af">
    <w:name w:val="Hyperlink"/>
    <w:uiPriority w:val="99"/>
    <w:rsid w:val="003348F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erussia.ru/" TargetMode="External"/><Relationship Id="rId13" Type="http://schemas.openxmlformats.org/officeDocument/2006/relationships/hyperlink" Target="https://firpo.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sv.ru/" TargetMode="External"/><Relationship Id="rId12" Type="http://schemas.openxmlformats.org/officeDocument/2006/relationships/hyperlink" Target="https://rosstude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onf.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1072;&#1074;&#1094;.&#1088;&#1092;" TargetMode="External"/><Relationship Id="rId5" Type="http://schemas.openxmlformats.org/officeDocument/2006/relationships/footnotes" Target="footnotes.xml"/><Relationship Id="rId15" Type="http://schemas.openxmlformats.org/officeDocument/2006/relationships/hyperlink" Target="https://&#1083;&#1080;&#1076;&#1077;&#1088;&#1099;&#1088;&#1086;&#1089;&#1089;&#1080;&#1080;.&#1088;&#1092;/" TargetMode="External"/><Relationship Id="rId10" Type="http://schemas.openxmlformats.org/officeDocument/2006/relationships/hyperlink" Target="https://rosdk.ru/" TargetMode="External"/><Relationship Id="rId4" Type="http://schemas.openxmlformats.org/officeDocument/2006/relationships/webSettings" Target="webSettings.xml"/><Relationship Id="rId9" Type="http://schemas.openxmlformats.org/officeDocument/2006/relationships/hyperlink" Target="https://www.ruy.ru/" TargetMode="External"/><Relationship Id="rId14" Type="http://schemas.openxmlformats.org/officeDocument/2006/relationships/hyperlink" Target="https://bolshayaperemena.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15</Pages>
  <Words>3678</Words>
  <Characters>20971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Баулина</dc:creator>
  <cp:lastModifiedBy>Пользователь</cp:lastModifiedBy>
  <cp:revision>8</cp:revision>
  <dcterms:created xsi:type="dcterms:W3CDTF">2025-05-30T07:40:00Z</dcterms:created>
  <dcterms:modified xsi:type="dcterms:W3CDTF">2025-05-31T13:47:00Z</dcterms:modified>
</cp:coreProperties>
</file>